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481F36">
            <w:pPr>
              <w:pStyle w:val="Ttulo3"/>
              <w:tabs>
                <w:tab w:val="left" w:pos="0"/>
              </w:tabs>
              <w:ind w:right="0"/>
              <w:rPr>
                <w:rFonts w:cs="Arial"/>
                <w:b w:val="0"/>
                <w:bCs/>
                <w:sz w:val="28"/>
                <w:szCs w:val="28"/>
              </w:rPr>
            </w:pPr>
            <w:r>
              <w:rPr>
                <w:rFonts w:cs="Arial"/>
                <w:b w:val="0"/>
                <w:bCs/>
                <w:sz w:val="28"/>
                <w:szCs w:val="28"/>
              </w:rPr>
              <w:t>TERMO DE REFERÊNCIA</w:t>
            </w:r>
          </w:p>
        </w:tc>
      </w:tr>
    </w:tbl>
    <w:p w:rsidR="00481F36" w:rsidRDefault="00481F36" w:rsidP="00481F36">
      <w:pPr>
        <w:pStyle w:val="SemEspaamento"/>
        <w:spacing w:line="360" w:lineRule="auto"/>
        <w:ind w:left="284"/>
        <w:jc w:val="both"/>
        <w:rPr>
          <w:rFonts w:ascii="Arial" w:hAnsi="Arial" w:cs="Arial"/>
          <w:b/>
          <w:sz w:val="24"/>
          <w:szCs w:val="24"/>
        </w:rPr>
      </w:pPr>
    </w:p>
    <w:p w:rsidR="00B41EF6" w:rsidRPr="00862A9B" w:rsidRDefault="00B41EF6" w:rsidP="007A669A">
      <w:pPr>
        <w:pStyle w:val="SemEspaamento"/>
        <w:numPr>
          <w:ilvl w:val="0"/>
          <w:numId w:val="3"/>
        </w:numPr>
        <w:spacing w:line="360" w:lineRule="auto"/>
        <w:ind w:left="284" w:hanging="284"/>
        <w:jc w:val="both"/>
        <w:rPr>
          <w:rFonts w:ascii="Arial" w:hAnsi="Arial" w:cs="Arial"/>
          <w:b/>
          <w:sz w:val="24"/>
          <w:szCs w:val="24"/>
        </w:rPr>
      </w:pPr>
      <w:r w:rsidRPr="00862A9B">
        <w:rPr>
          <w:rFonts w:ascii="Arial" w:hAnsi="Arial" w:cs="Arial"/>
          <w:b/>
          <w:sz w:val="24"/>
          <w:szCs w:val="24"/>
        </w:rPr>
        <w:t>OBJETO</w:t>
      </w:r>
    </w:p>
    <w:p w:rsidR="00B41EF6" w:rsidRDefault="00862A9B" w:rsidP="007A669A">
      <w:pPr>
        <w:spacing w:line="360" w:lineRule="auto"/>
        <w:ind w:firstLine="567"/>
        <w:rPr>
          <w:rFonts w:cs="Arial"/>
          <w:b/>
          <w:i/>
          <w:sz w:val="24"/>
          <w:szCs w:val="24"/>
        </w:rPr>
      </w:pPr>
      <w:r w:rsidRPr="00862A9B">
        <w:rPr>
          <w:rFonts w:cs="Arial"/>
          <w:b/>
          <w:i/>
          <w:sz w:val="24"/>
          <w:szCs w:val="24"/>
        </w:rPr>
        <w:t xml:space="preserve">Implantação do Sistema de Registro de Preços, pelo prazo de 12 meses, para eventual aquisição de </w:t>
      </w:r>
      <w:r w:rsidR="00101691">
        <w:rPr>
          <w:rFonts w:cs="Arial"/>
          <w:b/>
          <w:i/>
          <w:sz w:val="24"/>
          <w:szCs w:val="24"/>
        </w:rPr>
        <w:t xml:space="preserve">itens diversos (tubos e conexões) em PVC para redes de </w:t>
      </w:r>
      <w:r w:rsidR="00D11DB2">
        <w:rPr>
          <w:rFonts w:cs="Arial"/>
          <w:b/>
          <w:i/>
          <w:sz w:val="24"/>
          <w:szCs w:val="24"/>
        </w:rPr>
        <w:t>água, esgoto e ramais prediais, cola para PVC,</w:t>
      </w:r>
      <w:r w:rsidR="00101691">
        <w:rPr>
          <w:rFonts w:cs="Arial"/>
          <w:b/>
          <w:i/>
          <w:sz w:val="24"/>
          <w:szCs w:val="24"/>
        </w:rPr>
        <w:t xml:space="preserve"> colares de tomada em ferro fundido e registros de esfera e de gaveta metal, para a CESAMA</w:t>
      </w:r>
      <w:r w:rsidRPr="00862A9B">
        <w:rPr>
          <w:rFonts w:cs="Arial"/>
          <w:b/>
          <w:i/>
          <w:sz w:val="24"/>
          <w:szCs w:val="24"/>
        </w:rPr>
        <w:t>.</w:t>
      </w:r>
    </w:p>
    <w:p w:rsidR="00607408" w:rsidRPr="00862A9B" w:rsidRDefault="00607408" w:rsidP="007A669A">
      <w:pPr>
        <w:spacing w:line="360" w:lineRule="auto"/>
        <w:ind w:firstLine="567"/>
        <w:rPr>
          <w:rFonts w:cs="Arial"/>
          <w:bCs/>
          <w:sz w:val="24"/>
          <w:szCs w:val="24"/>
        </w:rPr>
      </w:pPr>
    </w:p>
    <w:p w:rsidR="00B41EF6" w:rsidRPr="00862A9B" w:rsidRDefault="00B41EF6" w:rsidP="007A669A">
      <w:pPr>
        <w:numPr>
          <w:ilvl w:val="0"/>
          <w:numId w:val="3"/>
        </w:numPr>
        <w:spacing w:line="360" w:lineRule="auto"/>
        <w:ind w:left="284" w:hanging="284"/>
        <w:rPr>
          <w:rFonts w:cs="Arial"/>
          <w:b/>
          <w:bCs/>
          <w:sz w:val="24"/>
          <w:szCs w:val="24"/>
        </w:rPr>
      </w:pPr>
      <w:r w:rsidRPr="00862A9B">
        <w:rPr>
          <w:rFonts w:cs="Arial"/>
          <w:b/>
          <w:bCs/>
          <w:sz w:val="24"/>
          <w:szCs w:val="24"/>
        </w:rPr>
        <w:t>JUSTIFICATIVA</w:t>
      </w:r>
      <w:r w:rsidR="00597954" w:rsidRPr="00862A9B">
        <w:rPr>
          <w:rFonts w:cs="Arial"/>
          <w:b/>
          <w:bCs/>
          <w:sz w:val="24"/>
          <w:szCs w:val="24"/>
        </w:rPr>
        <w:t>S</w:t>
      </w:r>
    </w:p>
    <w:p w:rsidR="00862A9B" w:rsidRPr="00862A9B" w:rsidRDefault="00862A9B" w:rsidP="007A669A">
      <w:pPr>
        <w:numPr>
          <w:ilvl w:val="1"/>
          <w:numId w:val="3"/>
        </w:numPr>
        <w:spacing w:line="360" w:lineRule="auto"/>
        <w:ind w:left="851" w:hanging="491"/>
        <w:rPr>
          <w:rFonts w:cs="Arial"/>
          <w:sz w:val="24"/>
          <w:szCs w:val="24"/>
          <w:lang w:eastAsia="pt-BR"/>
        </w:rPr>
      </w:pPr>
      <w:r w:rsidRPr="00862A9B">
        <w:rPr>
          <w:rFonts w:cs="Arial"/>
          <w:sz w:val="24"/>
          <w:szCs w:val="24"/>
          <w:lang w:eastAsia="pt-BR"/>
        </w:rPr>
        <w:t xml:space="preserve">Aquisição de </w:t>
      </w:r>
      <w:r w:rsidR="00101691">
        <w:rPr>
          <w:rFonts w:cs="Arial"/>
          <w:sz w:val="24"/>
          <w:szCs w:val="24"/>
          <w:lang w:eastAsia="pt-BR"/>
        </w:rPr>
        <w:t>itens diversos em PVC e ferro fundido para reposição do estoque conforme demanda, os itens solicitados são utilizados em manutenções de redes de água, esgoto e ramais prediais e também em substituições e extensões de redes de água e esgoto</w:t>
      </w:r>
      <w:r w:rsidRPr="00862A9B">
        <w:rPr>
          <w:rFonts w:cs="Arial"/>
          <w:sz w:val="24"/>
          <w:szCs w:val="24"/>
          <w:lang w:eastAsia="pt-BR"/>
        </w:rPr>
        <w:t>.</w:t>
      </w:r>
    </w:p>
    <w:p w:rsidR="00862A9B" w:rsidRDefault="00862A9B" w:rsidP="007A669A">
      <w:pPr>
        <w:numPr>
          <w:ilvl w:val="1"/>
          <w:numId w:val="3"/>
        </w:numPr>
        <w:spacing w:line="360" w:lineRule="auto"/>
        <w:ind w:left="851" w:hanging="491"/>
        <w:rPr>
          <w:rFonts w:cs="Arial"/>
          <w:bCs/>
          <w:sz w:val="24"/>
          <w:szCs w:val="24"/>
        </w:rPr>
      </w:pPr>
      <w:r w:rsidRPr="00862A9B">
        <w:rPr>
          <w:rFonts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2B1476" w:rsidRPr="00862A9B" w:rsidRDefault="00862A9B" w:rsidP="007A669A">
      <w:pPr>
        <w:numPr>
          <w:ilvl w:val="1"/>
          <w:numId w:val="3"/>
        </w:numPr>
        <w:spacing w:line="360" w:lineRule="auto"/>
        <w:ind w:left="786" w:hanging="491"/>
        <w:rPr>
          <w:rFonts w:cs="Arial"/>
          <w:bCs/>
          <w:sz w:val="24"/>
          <w:szCs w:val="24"/>
        </w:rPr>
      </w:pPr>
      <w:r w:rsidRPr="00862A9B">
        <w:rPr>
          <w:rFonts w:cs="Arial"/>
          <w:bCs/>
          <w:sz w:val="24"/>
          <w:szCs w:val="24"/>
        </w:rPr>
        <w:t>O Sistema de Registro de Preços justifica-se pois temos necessidade de frequentes contratações, com a finalidade de manter o estoque e garantir a manutenção das atividades da Companhia, mas não podemos definir a quantidade a ser demandada, visto que a necessidade é variável conforme épocas de maior ou menor incidência</w:t>
      </w:r>
      <w:r w:rsidR="00101691">
        <w:rPr>
          <w:rFonts w:cs="Arial"/>
          <w:bCs/>
          <w:sz w:val="24"/>
          <w:szCs w:val="24"/>
        </w:rPr>
        <w:t xml:space="preserve"> de manutenções, substituições e extensões de redes</w:t>
      </w:r>
      <w:r w:rsidRPr="00862A9B">
        <w:rPr>
          <w:rFonts w:cs="Arial"/>
          <w:bCs/>
          <w:sz w:val="24"/>
          <w:szCs w:val="24"/>
        </w:rPr>
        <w:t xml:space="preserve">. </w:t>
      </w:r>
    </w:p>
    <w:p w:rsidR="004848B4" w:rsidRPr="00862A9B" w:rsidRDefault="00862A9B" w:rsidP="007A669A">
      <w:pPr>
        <w:numPr>
          <w:ilvl w:val="1"/>
          <w:numId w:val="3"/>
        </w:numPr>
        <w:spacing w:line="360" w:lineRule="auto"/>
        <w:ind w:left="786" w:hanging="502"/>
        <w:rPr>
          <w:rFonts w:cs="Arial"/>
          <w:bCs/>
          <w:sz w:val="24"/>
          <w:szCs w:val="24"/>
        </w:rPr>
      </w:pPr>
      <w:r w:rsidRPr="00862A9B">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2B1476" w:rsidRDefault="002B1476" w:rsidP="007A669A">
      <w:pPr>
        <w:numPr>
          <w:ilvl w:val="1"/>
          <w:numId w:val="3"/>
        </w:numPr>
        <w:spacing w:line="360" w:lineRule="auto"/>
        <w:ind w:left="786" w:hanging="502"/>
        <w:rPr>
          <w:rFonts w:cs="Arial"/>
          <w:bCs/>
          <w:sz w:val="24"/>
          <w:szCs w:val="24"/>
        </w:rPr>
      </w:pPr>
      <w:r w:rsidRPr="007A669A">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Pr="007A669A">
        <w:rPr>
          <w:rFonts w:cs="Arial"/>
          <w:bCs/>
          <w:sz w:val="24"/>
          <w:szCs w:val="24"/>
        </w:rPr>
        <w:lastRenderedPageBreak/>
        <w:t>neste edital, entende-se que é conveniente a vedação de participação de empresas em “consórcio” neste certame.</w:t>
      </w:r>
    </w:p>
    <w:p w:rsidR="00481F36" w:rsidRPr="007A669A" w:rsidRDefault="00481F36" w:rsidP="00481F36">
      <w:pPr>
        <w:spacing w:line="360" w:lineRule="auto"/>
        <w:ind w:left="786"/>
        <w:rPr>
          <w:rFonts w:cs="Arial"/>
          <w:bCs/>
          <w:sz w:val="24"/>
          <w:szCs w:val="24"/>
        </w:rPr>
      </w:pPr>
    </w:p>
    <w:p w:rsidR="00467B6C" w:rsidRPr="00862A9B" w:rsidRDefault="00467B6C" w:rsidP="007A669A">
      <w:pPr>
        <w:numPr>
          <w:ilvl w:val="0"/>
          <w:numId w:val="3"/>
        </w:numPr>
        <w:suppressAutoHyphens w:val="0"/>
        <w:spacing w:line="360" w:lineRule="auto"/>
        <w:ind w:left="284" w:hanging="284"/>
        <w:rPr>
          <w:rFonts w:cs="Arial"/>
          <w:b/>
          <w:bCs/>
          <w:sz w:val="24"/>
          <w:szCs w:val="24"/>
        </w:rPr>
      </w:pPr>
      <w:r w:rsidRPr="00862A9B">
        <w:rPr>
          <w:rFonts w:cs="Arial"/>
          <w:b/>
          <w:bCs/>
          <w:sz w:val="24"/>
          <w:szCs w:val="24"/>
        </w:rPr>
        <w:t>RECURSOS FINANCEIROS</w:t>
      </w:r>
    </w:p>
    <w:p w:rsidR="00467B6C" w:rsidRDefault="00467B6C" w:rsidP="007A669A">
      <w:pPr>
        <w:suppressAutoHyphens w:val="0"/>
        <w:spacing w:line="360" w:lineRule="auto"/>
        <w:ind w:firstLine="567"/>
        <w:rPr>
          <w:rFonts w:cs="Arial"/>
          <w:sz w:val="24"/>
          <w:szCs w:val="24"/>
        </w:rPr>
      </w:pPr>
      <w:r w:rsidRPr="00862A9B">
        <w:rPr>
          <w:rFonts w:cs="Arial"/>
          <w:sz w:val="24"/>
          <w:szCs w:val="24"/>
        </w:rPr>
        <w:t>Os recursos financeiros necessários aos pagamentos do objeto desta licitação são oriundos da CESAMA.</w:t>
      </w:r>
    </w:p>
    <w:p w:rsidR="00607408" w:rsidRPr="00862A9B" w:rsidRDefault="00607408" w:rsidP="007A669A">
      <w:pPr>
        <w:suppressAutoHyphens w:val="0"/>
        <w:spacing w:line="360" w:lineRule="auto"/>
        <w:ind w:firstLine="567"/>
        <w:rPr>
          <w:rFonts w:cs="Arial"/>
          <w:sz w:val="24"/>
          <w:szCs w:val="24"/>
        </w:rPr>
      </w:pPr>
    </w:p>
    <w:p w:rsidR="00B41EF6" w:rsidRPr="00862A9B" w:rsidRDefault="00F17515" w:rsidP="007A669A">
      <w:pPr>
        <w:numPr>
          <w:ilvl w:val="0"/>
          <w:numId w:val="3"/>
        </w:numPr>
        <w:spacing w:line="360" w:lineRule="auto"/>
        <w:ind w:left="284" w:hanging="284"/>
        <w:rPr>
          <w:rFonts w:cs="Arial"/>
          <w:b/>
          <w:bCs/>
          <w:sz w:val="24"/>
          <w:szCs w:val="24"/>
        </w:rPr>
      </w:pPr>
      <w:r w:rsidRPr="00862A9B">
        <w:rPr>
          <w:rFonts w:cs="Arial"/>
          <w:b/>
          <w:bCs/>
          <w:sz w:val="24"/>
          <w:szCs w:val="24"/>
        </w:rPr>
        <w:t>ESPECIFICAÇÃO DO OBJETO</w:t>
      </w:r>
    </w:p>
    <w:p w:rsidR="005437E4" w:rsidRPr="007A669A" w:rsidRDefault="00622421" w:rsidP="007A669A">
      <w:pPr>
        <w:spacing w:line="360" w:lineRule="auto"/>
        <w:rPr>
          <w:rFonts w:cs="Arial"/>
          <w:b/>
          <w:bCs/>
          <w:sz w:val="24"/>
          <w:szCs w:val="24"/>
        </w:rPr>
      </w:pPr>
      <w:r w:rsidRPr="00862A9B">
        <w:rPr>
          <w:rFonts w:cs="Arial"/>
          <w:b/>
          <w:sz w:val="24"/>
          <w:szCs w:val="24"/>
        </w:rPr>
        <w:t xml:space="preserve">ITEM 01 – </w:t>
      </w:r>
      <w:r w:rsidR="00101691" w:rsidRPr="00101691">
        <w:rPr>
          <w:rFonts w:cs="Arial"/>
          <w:b/>
          <w:bCs/>
          <w:sz w:val="24"/>
          <w:szCs w:val="24"/>
        </w:rPr>
        <w:t>TE COM BOLSAS JE P/COLETOR DE ESGOTO DN 150 X 150</w:t>
      </w:r>
    </w:p>
    <w:p w:rsidR="005437E4" w:rsidRPr="002A4F60" w:rsidRDefault="002878B3" w:rsidP="007A669A">
      <w:pPr>
        <w:spacing w:line="360" w:lineRule="auto"/>
        <w:rPr>
          <w:rFonts w:cs="Arial"/>
          <w:bCs/>
          <w:sz w:val="24"/>
          <w:szCs w:val="24"/>
        </w:rPr>
      </w:pPr>
      <w:r w:rsidRPr="002A4F60">
        <w:rPr>
          <w:rFonts w:cs="Arial"/>
          <w:b/>
          <w:bCs/>
          <w:sz w:val="24"/>
          <w:szCs w:val="24"/>
        </w:rPr>
        <w:t>Especificação</w:t>
      </w:r>
      <w:r w:rsidR="005437E4" w:rsidRPr="002A4F60">
        <w:rPr>
          <w:rFonts w:cs="Arial"/>
          <w:bCs/>
          <w:sz w:val="24"/>
          <w:szCs w:val="24"/>
        </w:rPr>
        <w:t xml:space="preserve">: </w:t>
      </w:r>
      <w:r w:rsidRPr="00101691">
        <w:rPr>
          <w:rFonts w:cs="Arial"/>
          <w:bCs/>
          <w:sz w:val="24"/>
          <w:szCs w:val="24"/>
        </w:rPr>
        <w:t>te de pvc, injetado/moldado, cor ocre, com bolsas de junta elastica integrada, fabricado de acordo com a nbr 10569, fornecido com aneis de borracha correspondentes, para redes coletoras de esgotos. Nbr atualizada.</w:t>
      </w:r>
    </w:p>
    <w:p w:rsidR="005437E4"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5437E4" w:rsidRDefault="002878B3" w:rsidP="007A669A">
      <w:pPr>
        <w:spacing w:line="360" w:lineRule="auto"/>
        <w:rPr>
          <w:rFonts w:cs="Arial"/>
          <w:bCs/>
          <w:sz w:val="24"/>
          <w:szCs w:val="24"/>
        </w:rPr>
      </w:pPr>
      <w:r>
        <w:rPr>
          <w:rFonts w:cs="Arial"/>
          <w:b/>
          <w:bCs/>
          <w:sz w:val="24"/>
          <w:szCs w:val="24"/>
        </w:rPr>
        <w:t>Quantidade</w:t>
      </w:r>
      <w:r w:rsidR="00101691">
        <w:rPr>
          <w:rFonts w:cs="Arial"/>
          <w:b/>
          <w:bCs/>
          <w:sz w:val="24"/>
          <w:szCs w:val="24"/>
        </w:rPr>
        <w:t xml:space="preserve">: </w:t>
      </w:r>
      <w:r w:rsidR="00101691" w:rsidRPr="00101691">
        <w:rPr>
          <w:rFonts w:cs="Arial"/>
          <w:bCs/>
          <w:sz w:val="24"/>
          <w:szCs w:val="24"/>
        </w:rPr>
        <w:t>110</w:t>
      </w:r>
    </w:p>
    <w:p w:rsidR="00101691" w:rsidRDefault="00101691" w:rsidP="007A669A">
      <w:pPr>
        <w:spacing w:line="360" w:lineRule="auto"/>
        <w:rPr>
          <w:rFonts w:cs="Arial"/>
          <w:bCs/>
          <w:sz w:val="24"/>
          <w:szCs w:val="24"/>
        </w:rPr>
      </w:pPr>
    </w:p>
    <w:p w:rsidR="00101691" w:rsidRPr="007A669A" w:rsidRDefault="00101691" w:rsidP="007A669A">
      <w:pPr>
        <w:spacing w:line="360" w:lineRule="auto"/>
        <w:rPr>
          <w:rFonts w:cs="Arial"/>
          <w:b/>
          <w:bCs/>
          <w:sz w:val="24"/>
          <w:szCs w:val="24"/>
        </w:rPr>
      </w:pPr>
      <w:r>
        <w:rPr>
          <w:rFonts w:cs="Arial"/>
          <w:b/>
          <w:sz w:val="24"/>
          <w:szCs w:val="24"/>
        </w:rPr>
        <w:t>ITEM 02</w:t>
      </w:r>
      <w:r w:rsidRPr="00862A9B">
        <w:rPr>
          <w:rFonts w:cs="Arial"/>
          <w:b/>
          <w:sz w:val="24"/>
          <w:szCs w:val="24"/>
        </w:rPr>
        <w:t xml:space="preserve"> – </w:t>
      </w:r>
      <w:r w:rsidRPr="00101691">
        <w:rPr>
          <w:rFonts w:cs="Arial"/>
          <w:b/>
          <w:bCs/>
          <w:sz w:val="24"/>
          <w:szCs w:val="24"/>
        </w:rPr>
        <w:t>TE COM BOLSAS JE P/COLETOR DE ESGOTO DN 150 X 100</w:t>
      </w:r>
    </w:p>
    <w:p w:rsidR="00101691" w:rsidRPr="002A4F60" w:rsidRDefault="002878B3" w:rsidP="007A669A">
      <w:pPr>
        <w:spacing w:line="360" w:lineRule="auto"/>
        <w:rPr>
          <w:rFonts w:cs="Arial"/>
          <w:bCs/>
          <w:sz w:val="24"/>
          <w:szCs w:val="24"/>
        </w:rPr>
      </w:pPr>
      <w:r w:rsidRPr="002A4F60">
        <w:rPr>
          <w:rFonts w:cs="Arial"/>
          <w:b/>
          <w:bCs/>
          <w:sz w:val="24"/>
          <w:szCs w:val="24"/>
        </w:rPr>
        <w:t>Especificação</w:t>
      </w:r>
      <w:r w:rsidR="00101691" w:rsidRPr="002A4F60">
        <w:rPr>
          <w:rFonts w:cs="Arial"/>
          <w:bCs/>
          <w:sz w:val="24"/>
          <w:szCs w:val="24"/>
        </w:rPr>
        <w:t xml:space="preserve">: </w:t>
      </w:r>
      <w:r w:rsidRPr="00F757ED">
        <w:rPr>
          <w:rFonts w:cs="Arial"/>
          <w:bCs/>
          <w:sz w:val="24"/>
          <w:szCs w:val="24"/>
        </w:rPr>
        <w:t>te de pvc, injetado, cor ocre, com bolsas de junta elastica integrada, fabricado de acordo com a nbr 10569, fornecido com aneis de borracha correspondentes, para redes coletoras de esgotos. Nbr atualizada.</w:t>
      </w:r>
    </w:p>
    <w:p w:rsidR="0010169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01691"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270</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03</w:t>
      </w:r>
      <w:r w:rsidRPr="00862A9B">
        <w:rPr>
          <w:rFonts w:cs="Arial"/>
          <w:b/>
          <w:sz w:val="24"/>
          <w:szCs w:val="24"/>
        </w:rPr>
        <w:t xml:space="preserve"> – </w:t>
      </w:r>
      <w:r w:rsidRPr="00F757ED">
        <w:rPr>
          <w:rFonts w:cs="Arial"/>
          <w:b/>
          <w:bCs/>
          <w:sz w:val="24"/>
          <w:szCs w:val="24"/>
        </w:rPr>
        <w:t>CRUZETA COM BOLSAS DN 50 X 50</w:t>
      </w:r>
    </w:p>
    <w:p w:rsidR="00F757ED" w:rsidRPr="00F757ED" w:rsidRDefault="002878B3" w:rsidP="007A669A">
      <w:pPr>
        <w:spacing w:line="360" w:lineRule="auto"/>
        <w:rPr>
          <w:rFonts w:cs="Arial"/>
          <w:bCs/>
          <w:sz w:val="24"/>
          <w:szCs w:val="24"/>
        </w:rPr>
      </w:pPr>
      <w:r w:rsidRPr="002A4F60">
        <w:rPr>
          <w:rFonts w:cs="Arial"/>
          <w:b/>
          <w:bCs/>
          <w:sz w:val="24"/>
          <w:szCs w:val="24"/>
        </w:rPr>
        <w:t>Especificação</w:t>
      </w:r>
      <w:r w:rsidRPr="002A4F60">
        <w:rPr>
          <w:rFonts w:cs="Arial"/>
          <w:bCs/>
          <w:sz w:val="24"/>
          <w:szCs w:val="24"/>
        </w:rPr>
        <w:t xml:space="preserve">: </w:t>
      </w:r>
      <w:r w:rsidRPr="00F757ED">
        <w:rPr>
          <w:rFonts w:cs="Arial"/>
          <w:bCs/>
          <w:sz w:val="24"/>
          <w:szCs w:val="24"/>
        </w:rPr>
        <w:t>cruzeta com bolsas dn 50 x 50 (de 60mm)</w:t>
      </w:r>
    </w:p>
    <w:p w:rsidR="00F757ED" w:rsidRPr="002A4F60" w:rsidRDefault="002878B3" w:rsidP="007A669A">
      <w:pPr>
        <w:spacing w:line="360" w:lineRule="auto"/>
        <w:rPr>
          <w:rFonts w:cs="Arial"/>
          <w:bCs/>
          <w:sz w:val="24"/>
          <w:szCs w:val="24"/>
        </w:rPr>
      </w:pPr>
      <w:r w:rsidRPr="00F757ED">
        <w:rPr>
          <w:rFonts w:cs="Arial"/>
          <w:bCs/>
          <w:sz w:val="24"/>
          <w:szCs w:val="24"/>
        </w:rPr>
        <w:t>Cruzeta de pvc, injetada, com bolsas de junta elastica, fabricada de acordo com a nbr 5647-1, fornecida com os aneis de borracha correspondentes, para aplicacoes sob pressao nomina l de 0,70 mpa e pressaomaxima de servico de 1,0 mpa, para redes de distribuicao de aguapotavel.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Pr>
          <w:rFonts w:cs="Arial"/>
          <w:bCs/>
          <w:sz w:val="24"/>
          <w:szCs w:val="24"/>
        </w:rPr>
        <w:t>01</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04</w:t>
      </w:r>
      <w:r w:rsidRPr="00862A9B">
        <w:rPr>
          <w:rFonts w:cs="Arial"/>
          <w:b/>
          <w:sz w:val="24"/>
          <w:szCs w:val="24"/>
        </w:rPr>
        <w:t xml:space="preserve"> – </w:t>
      </w:r>
      <w:r w:rsidRPr="00F757ED">
        <w:rPr>
          <w:rFonts w:cs="Arial"/>
          <w:b/>
          <w:bCs/>
          <w:sz w:val="24"/>
          <w:szCs w:val="24"/>
        </w:rPr>
        <w:t>REGISTRO ESFERA METAL 1/2" - BORBOLETA</w:t>
      </w:r>
    </w:p>
    <w:p w:rsidR="00F757ED"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Pr="002A4F60">
        <w:rPr>
          <w:rFonts w:cs="Arial"/>
          <w:bCs/>
          <w:sz w:val="24"/>
          <w:szCs w:val="24"/>
        </w:rPr>
        <w:t xml:space="preserve">: </w:t>
      </w:r>
      <w:r w:rsidRPr="00F757ED">
        <w:rPr>
          <w:rFonts w:cs="Arial"/>
          <w:bCs/>
          <w:sz w:val="24"/>
          <w:szCs w:val="24"/>
        </w:rPr>
        <w:t>válvula de esfera em latão forjado cw 617 n para água, parede minima de 1,6mm, passagem plena, acionamento por borboleta em aluminio na cor azul, haste em latão, vedação em p.t.f.e. mínimo de 4 filetes de rosca bsp, fêmea/fêmea, pn 16 a 40, esfera em aço ou latão polido. Temperatura suportável de -10ºc 90ºc.Furo de 1,2 a 1,6mm na borboleta para passagem de lacre.</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Pr>
          <w:rFonts w:cs="Arial"/>
          <w:bCs/>
          <w:sz w:val="24"/>
          <w:szCs w:val="24"/>
        </w:rPr>
        <w:t>6.000</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05</w:t>
      </w:r>
      <w:r w:rsidRPr="00862A9B">
        <w:rPr>
          <w:rFonts w:cs="Arial"/>
          <w:b/>
          <w:sz w:val="24"/>
          <w:szCs w:val="24"/>
        </w:rPr>
        <w:t xml:space="preserve"> – </w:t>
      </w:r>
      <w:r w:rsidRPr="00F757ED">
        <w:rPr>
          <w:rFonts w:cs="Arial"/>
          <w:b/>
          <w:bCs/>
          <w:sz w:val="24"/>
          <w:szCs w:val="24"/>
        </w:rPr>
        <w:t>TUBO C/ PONTA E BOLSA PVC-O JE DN 250</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Pr="002A4F60">
        <w:rPr>
          <w:rFonts w:cs="Arial"/>
          <w:bCs/>
          <w:sz w:val="24"/>
          <w:szCs w:val="24"/>
        </w:rPr>
        <w:t xml:space="preserve">: </w:t>
      </w:r>
      <w:r w:rsidRPr="00F757ED">
        <w:rPr>
          <w:rFonts w:cs="Arial"/>
          <w:bCs/>
          <w:sz w:val="24"/>
          <w:szCs w:val="24"/>
        </w:rPr>
        <w:t>tubo de pvc orientado (pvc-o), ponta e bolsa com junta elastica integrada para aducao de agua bruta ou potavel, para uso enterrado e dimensionado para pressaomaxima de 1,6 mpa, de acordo co</w:t>
      </w:r>
      <w:r>
        <w:rPr>
          <w:rFonts w:cs="Arial"/>
          <w:bCs/>
          <w:sz w:val="24"/>
          <w:szCs w:val="24"/>
        </w:rPr>
        <w:t>m a nbr 15750:2009. Barra c/ 6m</w:t>
      </w:r>
      <w:r w:rsidRPr="00F757ED">
        <w:rPr>
          <w:rFonts w:cs="Arial"/>
          <w:bCs/>
          <w:sz w:val="24"/>
          <w:szCs w:val="24"/>
        </w:rPr>
        <w:t>.</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metro</w:t>
      </w:r>
    </w:p>
    <w:p w:rsidR="00F757ED" w:rsidRDefault="002878B3" w:rsidP="007A669A">
      <w:pPr>
        <w:spacing w:line="360" w:lineRule="auto"/>
        <w:rPr>
          <w:rFonts w:cs="Arial"/>
          <w:bCs/>
          <w:sz w:val="24"/>
          <w:szCs w:val="24"/>
        </w:rPr>
      </w:pPr>
      <w:r>
        <w:rPr>
          <w:rFonts w:cs="Arial"/>
          <w:b/>
          <w:bCs/>
          <w:sz w:val="24"/>
          <w:szCs w:val="24"/>
        </w:rPr>
        <w:t xml:space="preserve">Quantidade: </w:t>
      </w:r>
      <w:r>
        <w:rPr>
          <w:rFonts w:cs="Arial"/>
          <w:bCs/>
          <w:sz w:val="24"/>
          <w:szCs w:val="24"/>
        </w:rPr>
        <w:t>360</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06</w:t>
      </w:r>
      <w:r w:rsidRPr="00862A9B">
        <w:rPr>
          <w:rFonts w:cs="Arial"/>
          <w:b/>
          <w:sz w:val="24"/>
          <w:szCs w:val="24"/>
        </w:rPr>
        <w:t xml:space="preserve"> – </w:t>
      </w:r>
      <w:r w:rsidRPr="00F757ED">
        <w:rPr>
          <w:rFonts w:cs="Arial"/>
          <w:b/>
          <w:bCs/>
          <w:sz w:val="24"/>
          <w:szCs w:val="24"/>
        </w:rPr>
        <w:t>ADAPTADOR PARA POLIETILENO DN 20 X 1/2"</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00F757ED" w:rsidRPr="002A4F60">
        <w:rPr>
          <w:rFonts w:cs="Arial"/>
          <w:bCs/>
          <w:sz w:val="24"/>
          <w:szCs w:val="24"/>
        </w:rPr>
        <w:t xml:space="preserve">: </w:t>
      </w:r>
      <w:r w:rsidRPr="00F757ED">
        <w:rPr>
          <w:rFonts w:cs="Arial"/>
          <w:bCs/>
          <w:sz w:val="24"/>
          <w:szCs w:val="24"/>
        </w:rPr>
        <w:t>adaptador de compressão de polipropileno fabricado de acordo com a nbr 9798, com uma bolsa de junta mecanica para tubos de polietileno pe, fabricados de acordo com a nbr 8417, e uma ponta roscada de acordo com a nbrnmiso 7-1 para uniao de componentes roscados, para execucao ou manutencao de ligacao predial de agua.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7.400</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07</w:t>
      </w:r>
      <w:r w:rsidRPr="00862A9B">
        <w:rPr>
          <w:rFonts w:cs="Arial"/>
          <w:b/>
          <w:sz w:val="24"/>
          <w:szCs w:val="24"/>
        </w:rPr>
        <w:t xml:space="preserve"> –</w:t>
      </w:r>
      <w:r w:rsidRPr="00F757ED">
        <w:rPr>
          <w:rFonts w:cs="Arial"/>
          <w:b/>
          <w:sz w:val="24"/>
          <w:szCs w:val="24"/>
        </w:rPr>
        <w:t>ADAPTADOR PVC OCRE COM BOLSAS PVC X CER DN200</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00F757ED" w:rsidRPr="002A4F60">
        <w:rPr>
          <w:rFonts w:cs="Arial"/>
          <w:bCs/>
          <w:sz w:val="24"/>
          <w:szCs w:val="24"/>
        </w:rPr>
        <w:t xml:space="preserve">: </w:t>
      </w:r>
      <w:r w:rsidRPr="00F757ED">
        <w:rPr>
          <w:rFonts w:cs="Arial"/>
          <w:bCs/>
          <w:sz w:val="24"/>
          <w:szCs w:val="24"/>
        </w:rPr>
        <w:t>adaptador de pvc ocre com bolsa de junta elastica (je/jei), fabricado de acordo nbr 10569, para tubos de pvc coletor, nbr 7362 e bolsa corrediça para tubos cerãmicos (bolsa para ponta da manilha) de acordo com a nbr 5645. Deverá ser fornecido com anel de borracha correspondente.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35</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lastRenderedPageBreak/>
        <w:t>ITEM 08</w:t>
      </w:r>
      <w:r w:rsidRPr="00862A9B">
        <w:rPr>
          <w:rFonts w:cs="Arial"/>
          <w:b/>
          <w:sz w:val="24"/>
          <w:szCs w:val="24"/>
        </w:rPr>
        <w:t xml:space="preserve"> –</w:t>
      </w:r>
      <w:r w:rsidRPr="00F757ED">
        <w:rPr>
          <w:rFonts w:cs="Arial"/>
          <w:b/>
          <w:sz w:val="24"/>
          <w:szCs w:val="24"/>
        </w:rPr>
        <w:t>ADAPTADOR SOLDAVEL CURTO COM BOLSA E ROSCA DN  20 X 1/2"</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00F757ED" w:rsidRPr="002A4F60">
        <w:rPr>
          <w:rFonts w:cs="Arial"/>
          <w:bCs/>
          <w:sz w:val="24"/>
          <w:szCs w:val="24"/>
        </w:rPr>
        <w:t xml:space="preserve">: </w:t>
      </w:r>
      <w:r w:rsidRPr="00F757ED">
        <w:rPr>
          <w:rFonts w:cs="Arial"/>
          <w:bCs/>
          <w:sz w:val="24"/>
          <w:szCs w:val="24"/>
        </w:rPr>
        <w:t>adaptador curto de pvc, injetado, com bolsa de junta soldavel e ponta roscada de acordo com a nbrnmiso 7-1, fabricado de acordo com a nbr 5648, para interligacao de tubos de pvcsoldaveis com componentes plasticos roscados, para instalacoes prediais de agua fria conforme nbr 5626.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6.500</w:t>
      </w:r>
    </w:p>
    <w:p w:rsidR="00F757ED" w:rsidRDefault="00F757ED" w:rsidP="007A669A">
      <w:pPr>
        <w:spacing w:line="360" w:lineRule="auto"/>
        <w:rPr>
          <w:rFonts w:cs="Arial"/>
          <w:bCs/>
          <w:sz w:val="24"/>
          <w:szCs w:val="24"/>
        </w:rPr>
      </w:pPr>
    </w:p>
    <w:p w:rsidR="00F757ED" w:rsidRPr="007A669A" w:rsidRDefault="00F757ED" w:rsidP="007A669A">
      <w:pPr>
        <w:spacing w:line="360" w:lineRule="auto"/>
        <w:rPr>
          <w:rFonts w:cs="Arial"/>
          <w:b/>
          <w:bCs/>
          <w:sz w:val="24"/>
          <w:szCs w:val="24"/>
        </w:rPr>
      </w:pPr>
      <w:r>
        <w:rPr>
          <w:rFonts w:cs="Arial"/>
          <w:b/>
          <w:sz w:val="24"/>
          <w:szCs w:val="24"/>
        </w:rPr>
        <w:t>ITEM 09</w:t>
      </w:r>
      <w:r w:rsidRPr="00862A9B">
        <w:rPr>
          <w:rFonts w:cs="Arial"/>
          <w:b/>
          <w:sz w:val="24"/>
          <w:szCs w:val="24"/>
        </w:rPr>
        <w:t xml:space="preserve"> –</w:t>
      </w:r>
      <w:r w:rsidRPr="00F757ED">
        <w:rPr>
          <w:rFonts w:cs="Arial"/>
          <w:b/>
          <w:sz w:val="24"/>
          <w:szCs w:val="24"/>
        </w:rPr>
        <w:t>BUCHA DE REDUCAO PVC CR 3/4" X 1/2"</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00F757ED" w:rsidRPr="002A4F60">
        <w:rPr>
          <w:rFonts w:cs="Arial"/>
          <w:bCs/>
          <w:sz w:val="24"/>
          <w:szCs w:val="24"/>
        </w:rPr>
        <w:t xml:space="preserve">: </w:t>
      </w:r>
      <w:r w:rsidRPr="00F757ED">
        <w:rPr>
          <w:rFonts w:cs="Arial"/>
          <w:bCs/>
          <w:sz w:val="24"/>
          <w:szCs w:val="24"/>
        </w:rPr>
        <w:t>bucha curta de reducao de pvc, na cor branca, injetada, dotada de roscas de acordo com a nbrnmiso 7-1, para aplicacoes sob pressoes de servico de ate 1,0 mpa, fabricada de acordo com os requisitos da nbr 5648, para aplicacao com component es plasticos roscados para instalacoes prediais de agua fria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500</w:t>
      </w:r>
    </w:p>
    <w:p w:rsidR="00F757ED" w:rsidRDefault="00F757ED" w:rsidP="007A669A">
      <w:pPr>
        <w:spacing w:line="360" w:lineRule="auto"/>
        <w:rPr>
          <w:rFonts w:cs="Arial"/>
          <w:bCs/>
          <w:sz w:val="24"/>
          <w:szCs w:val="24"/>
        </w:rPr>
      </w:pPr>
    </w:p>
    <w:p w:rsidR="00F757ED" w:rsidRDefault="00F757ED" w:rsidP="007A669A">
      <w:pPr>
        <w:spacing w:line="360" w:lineRule="auto"/>
        <w:rPr>
          <w:rFonts w:cs="Arial"/>
          <w:b/>
          <w:bCs/>
          <w:sz w:val="24"/>
          <w:szCs w:val="24"/>
        </w:rPr>
      </w:pPr>
      <w:r>
        <w:rPr>
          <w:rFonts w:cs="Arial"/>
          <w:b/>
          <w:sz w:val="24"/>
          <w:szCs w:val="24"/>
        </w:rPr>
        <w:t>ITEM 10</w:t>
      </w:r>
      <w:r w:rsidRPr="00862A9B">
        <w:rPr>
          <w:rFonts w:cs="Arial"/>
          <w:b/>
          <w:sz w:val="24"/>
          <w:szCs w:val="24"/>
        </w:rPr>
        <w:t xml:space="preserve"> –</w:t>
      </w:r>
      <w:r w:rsidRPr="00F757ED">
        <w:rPr>
          <w:rFonts w:cs="Arial"/>
          <w:b/>
          <w:sz w:val="24"/>
          <w:szCs w:val="24"/>
        </w:rPr>
        <w:t xml:space="preserve">BUCHA DE REDUCAO </w:t>
      </w:r>
      <w:r>
        <w:rPr>
          <w:rFonts w:cs="Arial"/>
          <w:b/>
          <w:sz w:val="24"/>
          <w:szCs w:val="24"/>
        </w:rPr>
        <w:t>SOLDAVEL CURTA 50 X 40</w:t>
      </w:r>
    </w:p>
    <w:p w:rsidR="00F757ED" w:rsidRPr="002A4F60" w:rsidRDefault="002878B3" w:rsidP="007A669A">
      <w:pPr>
        <w:spacing w:line="360" w:lineRule="auto"/>
        <w:rPr>
          <w:rFonts w:cs="Arial"/>
          <w:bCs/>
          <w:sz w:val="24"/>
          <w:szCs w:val="24"/>
        </w:rPr>
      </w:pPr>
      <w:r w:rsidRPr="002A4F60">
        <w:rPr>
          <w:rFonts w:cs="Arial"/>
          <w:b/>
          <w:bCs/>
          <w:sz w:val="24"/>
          <w:szCs w:val="24"/>
        </w:rPr>
        <w:t>Especificação</w:t>
      </w:r>
      <w:r w:rsidR="00F757ED" w:rsidRPr="002A4F60">
        <w:rPr>
          <w:rFonts w:cs="Arial"/>
          <w:bCs/>
          <w:sz w:val="24"/>
          <w:szCs w:val="24"/>
        </w:rPr>
        <w:t xml:space="preserve">: </w:t>
      </w:r>
      <w:r w:rsidRPr="00F757ED">
        <w:rPr>
          <w:rFonts w:cs="Arial"/>
          <w:bCs/>
          <w:sz w:val="24"/>
          <w:szCs w:val="24"/>
        </w:rPr>
        <w:t>bucha curta de reducao, de pvc, injetada, com junta soldavel, fabricada de acordo com a nbr 5648. Para instalacoes prediais de agua fria conforme nbr 5626. Nbrs atualizadas.</w:t>
      </w:r>
    </w:p>
    <w:p w:rsidR="00F757ED"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F757ED" w:rsidRDefault="002878B3" w:rsidP="007A669A">
      <w:pPr>
        <w:spacing w:line="360" w:lineRule="auto"/>
        <w:rPr>
          <w:rFonts w:cs="Arial"/>
          <w:bCs/>
          <w:sz w:val="24"/>
          <w:szCs w:val="24"/>
        </w:rPr>
      </w:pPr>
      <w:r>
        <w:rPr>
          <w:rFonts w:cs="Arial"/>
          <w:b/>
          <w:bCs/>
          <w:sz w:val="24"/>
          <w:szCs w:val="24"/>
        </w:rPr>
        <w:t xml:space="preserve">Quantidade: </w:t>
      </w:r>
      <w:r w:rsidR="00F757ED">
        <w:rPr>
          <w:rFonts w:cs="Arial"/>
          <w:bCs/>
          <w:sz w:val="24"/>
          <w:szCs w:val="24"/>
        </w:rPr>
        <w:t>10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11</w:t>
      </w:r>
      <w:r w:rsidRPr="00862A9B">
        <w:rPr>
          <w:rFonts w:cs="Arial"/>
          <w:b/>
          <w:sz w:val="24"/>
          <w:szCs w:val="24"/>
        </w:rPr>
        <w:t xml:space="preserve"> –</w:t>
      </w:r>
      <w:r w:rsidRPr="0084663E">
        <w:rPr>
          <w:rFonts w:cs="Arial"/>
          <w:b/>
          <w:sz w:val="24"/>
          <w:szCs w:val="24"/>
        </w:rPr>
        <w:t>CAP PVC ROSCAVEL DE 1/2"</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tampao (cap) de pvc, branco, injetado, com rosca de acordo com a nbrnmiso 7-1, fabricado de acordo com a nbr 5648. Para instalacoes prediais de agua fria conforme nbr 5626. Nbrs atualizadas</w:t>
      </w:r>
      <w:r w:rsidR="0084663E" w:rsidRPr="00F757ED">
        <w:rPr>
          <w:rFonts w:cs="Arial"/>
          <w:bCs/>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200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12</w:t>
      </w:r>
      <w:r w:rsidRPr="00862A9B">
        <w:rPr>
          <w:rFonts w:cs="Arial"/>
          <w:b/>
          <w:sz w:val="24"/>
          <w:szCs w:val="24"/>
        </w:rPr>
        <w:t xml:space="preserve"> –</w:t>
      </w:r>
      <w:r w:rsidRPr="0084663E">
        <w:rPr>
          <w:rFonts w:cs="Arial"/>
          <w:b/>
          <w:sz w:val="24"/>
          <w:szCs w:val="24"/>
        </w:rPr>
        <w:t>CAP P</w:t>
      </w:r>
      <w:r>
        <w:rPr>
          <w:rFonts w:cs="Arial"/>
          <w:b/>
          <w:sz w:val="24"/>
          <w:szCs w:val="24"/>
        </w:rPr>
        <w:t>VC ROSCAVEL DE 3/4</w:t>
      </w:r>
      <w:r w:rsidRPr="0084663E">
        <w:rPr>
          <w:rFonts w:cs="Arial"/>
          <w:b/>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84663E" w:rsidRPr="002A4F60">
        <w:rPr>
          <w:rFonts w:cs="Arial"/>
          <w:bCs/>
          <w:sz w:val="24"/>
          <w:szCs w:val="24"/>
        </w:rPr>
        <w:t xml:space="preserve">: </w:t>
      </w:r>
      <w:r w:rsidRPr="0084663E">
        <w:rPr>
          <w:rFonts w:cs="Arial"/>
          <w:bCs/>
          <w:sz w:val="24"/>
          <w:szCs w:val="24"/>
        </w:rPr>
        <w:t>tampao (cap) de pvc, branco, injetado, com rosca de acordo com a nbrnmiso 7-1, fabricado de acordo com a nbr 5648. Para instalacoes prediais de agua fria conforme nbr 5626. Nbrs atualizadas</w:t>
      </w:r>
      <w:r w:rsidR="0084663E" w:rsidRPr="00F757ED">
        <w:rPr>
          <w:rFonts w:cs="Arial"/>
          <w:bCs/>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40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13</w:t>
      </w:r>
      <w:r w:rsidRPr="00862A9B">
        <w:rPr>
          <w:rFonts w:cs="Arial"/>
          <w:b/>
          <w:sz w:val="24"/>
          <w:szCs w:val="24"/>
        </w:rPr>
        <w:t xml:space="preserve"> –</w:t>
      </w:r>
      <w:r w:rsidRPr="0084663E">
        <w:rPr>
          <w:rFonts w:cs="Arial"/>
          <w:b/>
          <w:sz w:val="24"/>
          <w:szCs w:val="24"/>
        </w:rPr>
        <w:t>CAP P</w:t>
      </w:r>
      <w:r>
        <w:rPr>
          <w:rFonts w:cs="Arial"/>
          <w:b/>
          <w:sz w:val="24"/>
          <w:szCs w:val="24"/>
        </w:rPr>
        <w:t>VC SOLDAVEL DE 32</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tampao (cap) de pvc, injetado, com bolsas de junta soldavel, fabricada de acordo com a nbr 5648. Para instalacoes prediais de agua fria conforme nbr 5626. Nbrs atualizadas</w:t>
      </w:r>
      <w:r w:rsidR="0084663E" w:rsidRPr="00F757ED">
        <w:rPr>
          <w:rFonts w:cs="Arial"/>
          <w:bCs/>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35</w:t>
      </w:r>
    </w:p>
    <w:p w:rsidR="0084663E" w:rsidRDefault="0084663E" w:rsidP="007A669A">
      <w:pPr>
        <w:spacing w:line="360" w:lineRule="auto"/>
        <w:rPr>
          <w:rFonts w:cs="Arial"/>
          <w:bCs/>
          <w:sz w:val="24"/>
          <w:szCs w:val="24"/>
        </w:rPr>
      </w:pPr>
    </w:p>
    <w:p w:rsidR="0084663E" w:rsidRDefault="0084663E" w:rsidP="007A669A">
      <w:pPr>
        <w:spacing w:line="360" w:lineRule="auto"/>
        <w:rPr>
          <w:rFonts w:cs="Arial"/>
          <w:b/>
          <w:bCs/>
          <w:sz w:val="24"/>
          <w:szCs w:val="24"/>
        </w:rPr>
      </w:pPr>
      <w:r>
        <w:rPr>
          <w:rFonts w:cs="Arial"/>
          <w:b/>
          <w:sz w:val="24"/>
          <w:szCs w:val="24"/>
        </w:rPr>
        <w:t>ITEM 14</w:t>
      </w:r>
      <w:r w:rsidRPr="00862A9B">
        <w:rPr>
          <w:rFonts w:cs="Arial"/>
          <w:b/>
          <w:sz w:val="24"/>
          <w:szCs w:val="24"/>
        </w:rPr>
        <w:t xml:space="preserve"> –</w:t>
      </w:r>
      <w:r w:rsidRPr="0084663E">
        <w:rPr>
          <w:rFonts w:cs="Arial"/>
          <w:b/>
          <w:sz w:val="24"/>
          <w:szCs w:val="24"/>
        </w:rPr>
        <w:t>CAP P</w:t>
      </w:r>
      <w:r>
        <w:rPr>
          <w:rFonts w:cs="Arial"/>
          <w:b/>
          <w:sz w:val="24"/>
          <w:szCs w:val="24"/>
        </w:rPr>
        <w:t>VC SOLDAVEL DE 50</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tampao (cap) de pvc, injetado, com bolsas de junta soldavel, fabricada de acordo com a nbr 5648. Para instalacoes prediais de agua fria conforme nbr 5626. Nbrs atualizadas</w:t>
      </w:r>
      <w:r w:rsidR="0084663E" w:rsidRPr="00F757ED">
        <w:rPr>
          <w:rFonts w:cs="Arial"/>
          <w:bCs/>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03</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15</w:t>
      </w:r>
      <w:r w:rsidRPr="00862A9B">
        <w:rPr>
          <w:rFonts w:cs="Arial"/>
          <w:b/>
          <w:sz w:val="24"/>
          <w:szCs w:val="24"/>
        </w:rPr>
        <w:t xml:space="preserve"> –</w:t>
      </w:r>
      <w:r w:rsidRPr="0084663E">
        <w:rPr>
          <w:rFonts w:cs="Arial"/>
          <w:b/>
          <w:sz w:val="24"/>
          <w:szCs w:val="24"/>
        </w:rPr>
        <w:t>COLA ADESIVA PERMANENTE PARA PVC RIGIDO - BISNAGA C/ 75 GR.</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adesivo plastico de secagem rapida, para execucao de junta soldavel de tubos e/ou de conexoes de pvc com tempo maximo para teste de pressao de 12 horas. Apresentar no ato da entrega a fispq - ficha de informacao sobre seguranca de produtos quimicos, (contendo a composicaoquimica). Observacao: nao pode conter "tolueno", que possui o casnumber 108-88-3</w:t>
      </w:r>
      <w:r w:rsidR="0084663E" w:rsidRPr="00F757ED">
        <w:rPr>
          <w:rFonts w:cs="Arial"/>
          <w:bCs/>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bisnaga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2.100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16</w:t>
      </w:r>
      <w:r w:rsidRPr="00862A9B">
        <w:rPr>
          <w:rFonts w:cs="Arial"/>
          <w:b/>
          <w:sz w:val="24"/>
          <w:szCs w:val="24"/>
        </w:rPr>
        <w:t xml:space="preserve"> –</w:t>
      </w:r>
      <w:r w:rsidRPr="0084663E">
        <w:rPr>
          <w:rFonts w:cs="Arial"/>
          <w:b/>
          <w:sz w:val="24"/>
          <w:szCs w:val="24"/>
        </w:rPr>
        <w:t>COLAR DE TOMADA FºFº COMPLETO 150MM X 3/4"</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 xml:space="preserve">colar de tomada de ferro fundido dúctil, com derivacao roscada de acordo com a nbrnmiso 7-1, revestido integralmente com esmalte anticorrosivo, </w:t>
      </w:r>
      <w:r w:rsidRPr="0084663E">
        <w:rPr>
          <w:rFonts w:cs="Arial"/>
          <w:bCs/>
          <w:sz w:val="24"/>
          <w:szCs w:val="24"/>
        </w:rPr>
        <w:lastRenderedPageBreak/>
        <w:t>aderente, nao pegajoso, ou c/pintura de epoxi a po. Fornecido com parafusos rosca total, porcas, arruelas de aco e anel de borracha para vedacao da derivacao para ligação predial em redes de distribuicao de aguapotavel com tubos de pvcdefofo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180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17</w:t>
      </w:r>
      <w:r w:rsidRPr="00862A9B">
        <w:rPr>
          <w:rFonts w:cs="Arial"/>
          <w:b/>
          <w:sz w:val="24"/>
          <w:szCs w:val="24"/>
        </w:rPr>
        <w:t xml:space="preserve"> –</w:t>
      </w:r>
      <w:r w:rsidRPr="0084663E">
        <w:rPr>
          <w:rFonts w:cs="Arial"/>
          <w:b/>
          <w:sz w:val="24"/>
          <w:szCs w:val="24"/>
        </w:rPr>
        <w:t>C</w:t>
      </w:r>
      <w:r>
        <w:rPr>
          <w:rFonts w:cs="Arial"/>
          <w:b/>
          <w:sz w:val="24"/>
          <w:szCs w:val="24"/>
        </w:rPr>
        <w:t>OLAR DE TOMADA FºFº COMPLETO 200</w:t>
      </w:r>
      <w:r w:rsidRPr="0084663E">
        <w:rPr>
          <w:rFonts w:cs="Arial"/>
          <w:b/>
          <w:sz w:val="24"/>
          <w:szCs w:val="24"/>
        </w:rPr>
        <w:t>MM X 3/4"</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c/pintura de epoxi a po. Fornecido com parafusos rosca total, porcas, arruelas de aco e anel de borracha para vedacao da derivacao para ligação predial em redes de distribuicao de aguapotavel com tubos de pvcdefofo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30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18</w:t>
      </w:r>
      <w:r w:rsidRPr="00862A9B">
        <w:rPr>
          <w:rFonts w:cs="Arial"/>
          <w:b/>
          <w:sz w:val="24"/>
          <w:szCs w:val="24"/>
        </w:rPr>
        <w:t xml:space="preserve"> –</w:t>
      </w:r>
      <w:r w:rsidRPr="0084663E">
        <w:rPr>
          <w:rFonts w:cs="Arial"/>
          <w:b/>
          <w:sz w:val="24"/>
          <w:szCs w:val="24"/>
        </w:rPr>
        <w:t>C</w:t>
      </w:r>
      <w:r>
        <w:rPr>
          <w:rFonts w:cs="Arial"/>
          <w:b/>
          <w:sz w:val="24"/>
          <w:szCs w:val="24"/>
        </w:rPr>
        <w:t>OLAR DE TOMADA FºFº COMPLETO 200MM X 1/2</w:t>
      </w:r>
      <w:r w:rsidRPr="0084663E">
        <w:rPr>
          <w:rFonts w:cs="Arial"/>
          <w:b/>
          <w:sz w:val="24"/>
          <w:szCs w:val="24"/>
        </w:rPr>
        <w:t>"</w:t>
      </w:r>
    </w:p>
    <w:p w:rsidR="007A669A"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c/pintura de epoxi a po. Fornecido com parafusos rosca total, porcas, arruelas de aco e anel de borracha para vedacao da derivacao para ligação predial em redes de distribuicao de aguapotavel com tubos de pvcdefofo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lastRenderedPageBreak/>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04</w:t>
      </w:r>
    </w:p>
    <w:p w:rsidR="0084663E" w:rsidRDefault="0084663E" w:rsidP="007A669A">
      <w:pPr>
        <w:spacing w:line="360" w:lineRule="auto"/>
        <w:rPr>
          <w:rFonts w:cs="Arial"/>
          <w:bCs/>
          <w:sz w:val="24"/>
          <w:szCs w:val="24"/>
        </w:rPr>
      </w:pPr>
    </w:p>
    <w:p w:rsidR="0084663E" w:rsidRDefault="0084663E" w:rsidP="007A669A">
      <w:pPr>
        <w:spacing w:line="360" w:lineRule="auto"/>
        <w:rPr>
          <w:rFonts w:cs="Arial"/>
          <w:b/>
          <w:bCs/>
          <w:sz w:val="24"/>
          <w:szCs w:val="24"/>
        </w:rPr>
      </w:pPr>
      <w:r>
        <w:rPr>
          <w:rFonts w:cs="Arial"/>
          <w:b/>
          <w:sz w:val="24"/>
          <w:szCs w:val="24"/>
        </w:rPr>
        <w:t>ITEM 19</w:t>
      </w:r>
      <w:r w:rsidRPr="00862A9B">
        <w:rPr>
          <w:rFonts w:cs="Arial"/>
          <w:b/>
          <w:sz w:val="24"/>
          <w:szCs w:val="24"/>
        </w:rPr>
        <w:t xml:space="preserve"> –</w:t>
      </w:r>
      <w:r w:rsidRPr="0084663E">
        <w:rPr>
          <w:rFonts w:cs="Arial"/>
          <w:b/>
          <w:sz w:val="24"/>
          <w:szCs w:val="24"/>
        </w:rPr>
        <w:t>C</w:t>
      </w:r>
      <w:r>
        <w:rPr>
          <w:rFonts w:cs="Arial"/>
          <w:b/>
          <w:sz w:val="24"/>
          <w:szCs w:val="24"/>
        </w:rPr>
        <w:t>OLAR DE TOMADA FºFº COMPLETO 300MM X 1/2</w:t>
      </w:r>
      <w:r w:rsidRPr="0084663E">
        <w:rPr>
          <w:rFonts w:cs="Arial"/>
          <w:b/>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c/pintura de epoxi a po. Fornecido com parafusos rosca total, porcas, arruelas de aco e anel de borracha para vedacao da derivacao para ligação predial em redes de distribuicao de aguapotavel com tubos de pvcdefofo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02</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20</w:t>
      </w:r>
      <w:r w:rsidRPr="00862A9B">
        <w:rPr>
          <w:rFonts w:cs="Arial"/>
          <w:b/>
          <w:sz w:val="24"/>
          <w:szCs w:val="24"/>
        </w:rPr>
        <w:t xml:space="preserve"> –</w:t>
      </w:r>
      <w:r w:rsidRPr="0084663E">
        <w:rPr>
          <w:rFonts w:cs="Arial"/>
          <w:b/>
          <w:sz w:val="24"/>
          <w:szCs w:val="24"/>
        </w:rPr>
        <w:t>C</w:t>
      </w:r>
      <w:r>
        <w:rPr>
          <w:rFonts w:cs="Arial"/>
          <w:b/>
          <w:sz w:val="24"/>
          <w:szCs w:val="24"/>
        </w:rPr>
        <w:t>OLAR DE TOMADA FºFº COMPLETO 300MM X 3/4</w:t>
      </w:r>
      <w:r w:rsidRPr="0084663E">
        <w:rPr>
          <w:rFonts w:cs="Arial"/>
          <w:b/>
          <w:sz w:val="24"/>
          <w:szCs w:val="24"/>
        </w:rPr>
        <w:t>"</w:t>
      </w:r>
    </w:p>
    <w:p w:rsidR="0084663E"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c/pintura de epoxi a po. Fornecido com parafusos rosca total, porcas, arruelas de aco e anel de borracha para vedacao da derivacao para ligação predial em redes de distribuicao de aguapotavel com tubos de pvcdefofo de acordo c/nbr 7665 ou ferro fundido de acordo c/nbr 7662 e 7675.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20</w:t>
      </w:r>
    </w:p>
    <w:p w:rsidR="007A669A" w:rsidRDefault="007A669A" w:rsidP="007A669A">
      <w:pPr>
        <w:spacing w:line="360" w:lineRule="auto"/>
        <w:rPr>
          <w:rFonts w:cs="Arial"/>
          <w:bCs/>
          <w:sz w:val="24"/>
          <w:szCs w:val="24"/>
        </w:rPr>
      </w:pPr>
    </w:p>
    <w:p w:rsidR="0084663E" w:rsidRDefault="0084663E" w:rsidP="007A669A">
      <w:pPr>
        <w:spacing w:line="360" w:lineRule="auto"/>
        <w:rPr>
          <w:rFonts w:cs="Arial"/>
          <w:b/>
          <w:bCs/>
          <w:sz w:val="24"/>
          <w:szCs w:val="24"/>
        </w:rPr>
      </w:pPr>
      <w:r>
        <w:rPr>
          <w:rFonts w:cs="Arial"/>
          <w:b/>
          <w:sz w:val="24"/>
          <w:szCs w:val="24"/>
        </w:rPr>
        <w:t>ITEM 21</w:t>
      </w:r>
      <w:r w:rsidRPr="00862A9B">
        <w:rPr>
          <w:rFonts w:cs="Arial"/>
          <w:b/>
          <w:sz w:val="24"/>
          <w:szCs w:val="24"/>
        </w:rPr>
        <w:t xml:space="preserve"> –</w:t>
      </w:r>
      <w:r w:rsidRPr="0084663E">
        <w:rPr>
          <w:rFonts w:cs="Arial"/>
          <w:b/>
          <w:sz w:val="24"/>
          <w:szCs w:val="24"/>
        </w:rPr>
        <w:t>COLAR DE TOMADA FºFº P/ PVC DN 125 (DE 140MM) X 3/4"</w:t>
      </w:r>
    </w:p>
    <w:p w:rsidR="007A669A"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 xml:space="preserve">colar de tomada de ferro fundido dúctil, com derivacao roscada de acordo com a nbrnmiso 7-1, revestido integralmente com esmalte anticorrosivo, aderente, nao pegajoso, ou com pintura de epoxi a po. Fornecido com parafusos </w:t>
      </w:r>
      <w:r w:rsidRPr="0084663E">
        <w:rPr>
          <w:rFonts w:cs="Arial"/>
          <w:bCs/>
          <w:sz w:val="24"/>
          <w:szCs w:val="24"/>
        </w:rPr>
        <w:lastRenderedPageBreak/>
        <w:t>rosca total, porcas, arruelas de aco e anel de borracha para vedacao da derivacao para ligação predial em redes de distribuicao de aguapotavel, com tubos de pvc de acordo c/nbr 5647.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120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22</w:t>
      </w:r>
      <w:r w:rsidRPr="00862A9B">
        <w:rPr>
          <w:rFonts w:cs="Arial"/>
          <w:b/>
          <w:sz w:val="24"/>
          <w:szCs w:val="24"/>
        </w:rPr>
        <w:t xml:space="preserve"> –</w:t>
      </w:r>
      <w:r w:rsidRPr="0084663E">
        <w:rPr>
          <w:rFonts w:cs="Arial"/>
          <w:b/>
          <w:sz w:val="24"/>
          <w:szCs w:val="24"/>
        </w:rPr>
        <w:t>CO</w:t>
      </w:r>
      <w:r>
        <w:rPr>
          <w:rFonts w:cs="Arial"/>
          <w:b/>
          <w:sz w:val="24"/>
          <w:szCs w:val="24"/>
        </w:rPr>
        <w:t>LAR DE TOMADA FºFº P/ PVC DN 140 (DE 16</w:t>
      </w:r>
      <w:r w:rsidRPr="0084663E">
        <w:rPr>
          <w:rFonts w:cs="Arial"/>
          <w:b/>
          <w:sz w:val="24"/>
          <w:szCs w:val="24"/>
        </w:rPr>
        <w:t>0MM) X 3/4"</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com pintura de epoxi a po. Fornecido com parafusos rosca total, porcas, arruelas de aco e anel de borracha para vedacao da derivacao para ligação predial em redes de distribuicao de aguapotavel, com tubos de pvc de acordo c/nbr 5647.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120</w:t>
      </w:r>
    </w:p>
    <w:p w:rsidR="0084663E" w:rsidRDefault="0084663E" w:rsidP="007A669A">
      <w:pPr>
        <w:spacing w:line="360" w:lineRule="auto"/>
        <w:rPr>
          <w:rFonts w:cs="Arial"/>
          <w:bCs/>
          <w:sz w:val="24"/>
          <w:szCs w:val="24"/>
        </w:rPr>
      </w:pPr>
    </w:p>
    <w:p w:rsidR="0084663E" w:rsidRPr="007A669A" w:rsidRDefault="0084663E" w:rsidP="007A669A">
      <w:pPr>
        <w:spacing w:line="360" w:lineRule="auto"/>
        <w:rPr>
          <w:rFonts w:cs="Arial"/>
          <w:b/>
          <w:bCs/>
          <w:sz w:val="24"/>
          <w:szCs w:val="24"/>
        </w:rPr>
      </w:pPr>
      <w:r>
        <w:rPr>
          <w:rFonts w:cs="Arial"/>
          <w:b/>
          <w:sz w:val="24"/>
          <w:szCs w:val="24"/>
        </w:rPr>
        <w:t>ITEM 23</w:t>
      </w:r>
      <w:r w:rsidRPr="00862A9B">
        <w:rPr>
          <w:rFonts w:cs="Arial"/>
          <w:b/>
          <w:sz w:val="24"/>
          <w:szCs w:val="24"/>
        </w:rPr>
        <w:t xml:space="preserve"> –</w:t>
      </w:r>
      <w:r w:rsidRPr="0084663E">
        <w:rPr>
          <w:rFonts w:cs="Arial"/>
          <w:b/>
          <w:sz w:val="24"/>
          <w:szCs w:val="24"/>
        </w:rPr>
        <w:t>CO</w:t>
      </w:r>
      <w:r>
        <w:rPr>
          <w:rFonts w:cs="Arial"/>
          <w:b/>
          <w:sz w:val="24"/>
          <w:szCs w:val="24"/>
        </w:rPr>
        <w:t>LAR DE TOMADA FºFº P/ PVC DN 50 (DE 60MM) X 1</w:t>
      </w:r>
      <w:r w:rsidRPr="0084663E">
        <w:rPr>
          <w:rFonts w:cs="Arial"/>
          <w:b/>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com pintura de epoxi a po. Fornecido com parafusos rosca total, porcas, arruelas de aco e anel de borracha para vedacao da derivacao para ligação predial em redes de distribuicao de aguapotavel, com tubos de pvc de acordo c/nbr 5647.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20</w:t>
      </w:r>
    </w:p>
    <w:p w:rsidR="0084663E" w:rsidRDefault="0084663E" w:rsidP="007A669A">
      <w:pPr>
        <w:spacing w:line="360" w:lineRule="auto"/>
        <w:rPr>
          <w:rFonts w:cs="Arial"/>
          <w:bCs/>
          <w:sz w:val="24"/>
          <w:szCs w:val="24"/>
        </w:rPr>
      </w:pPr>
    </w:p>
    <w:p w:rsidR="0084663E" w:rsidRPr="007A669A" w:rsidRDefault="00E60410" w:rsidP="007A669A">
      <w:pPr>
        <w:spacing w:line="360" w:lineRule="auto"/>
        <w:rPr>
          <w:rFonts w:cs="Arial"/>
          <w:b/>
          <w:bCs/>
          <w:sz w:val="24"/>
          <w:szCs w:val="24"/>
        </w:rPr>
      </w:pPr>
      <w:r>
        <w:rPr>
          <w:rFonts w:cs="Arial"/>
          <w:b/>
          <w:sz w:val="24"/>
          <w:szCs w:val="24"/>
        </w:rPr>
        <w:t>ITEM 24</w:t>
      </w:r>
      <w:r w:rsidR="0084663E" w:rsidRPr="00862A9B">
        <w:rPr>
          <w:rFonts w:cs="Arial"/>
          <w:b/>
          <w:sz w:val="24"/>
          <w:szCs w:val="24"/>
        </w:rPr>
        <w:t xml:space="preserve"> –</w:t>
      </w:r>
      <w:r w:rsidR="0084663E" w:rsidRPr="0084663E">
        <w:rPr>
          <w:rFonts w:cs="Arial"/>
          <w:b/>
          <w:sz w:val="24"/>
          <w:szCs w:val="24"/>
        </w:rPr>
        <w:t>CO</w:t>
      </w:r>
      <w:r w:rsidR="0084663E">
        <w:rPr>
          <w:rFonts w:cs="Arial"/>
          <w:b/>
          <w:sz w:val="24"/>
          <w:szCs w:val="24"/>
        </w:rPr>
        <w:t>LAR DE T</w:t>
      </w:r>
      <w:r>
        <w:rPr>
          <w:rFonts w:cs="Arial"/>
          <w:b/>
          <w:sz w:val="24"/>
          <w:szCs w:val="24"/>
        </w:rPr>
        <w:t>OMADA FºFº P/ PVC DN 75</w:t>
      </w:r>
      <w:r w:rsidR="0084663E">
        <w:rPr>
          <w:rFonts w:cs="Arial"/>
          <w:b/>
          <w:sz w:val="24"/>
          <w:szCs w:val="24"/>
        </w:rPr>
        <w:t xml:space="preserve"> (DE </w:t>
      </w:r>
      <w:r>
        <w:rPr>
          <w:rFonts w:cs="Arial"/>
          <w:b/>
          <w:sz w:val="24"/>
          <w:szCs w:val="24"/>
        </w:rPr>
        <w:t>85MM) X 3/4</w:t>
      </w:r>
      <w:r w:rsidR="0084663E" w:rsidRPr="0084663E">
        <w:rPr>
          <w:rFonts w:cs="Arial"/>
          <w:b/>
          <w:sz w:val="24"/>
          <w:szCs w:val="24"/>
        </w:rPr>
        <w:t>"</w:t>
      </w:r>
    </w:p>
    <w:p w:rsidR="0084663E"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84663E" w:rsidRPr="002A4F60">
        <w:rPr>
          <w:rFonts w:cs="Arial"/>
          <w:bCs/>
          <w:sz w:val="24"/>
          <w:szCs w:val="24"/>
        </w:rPr>
        <w:t xml:space="preserve">: </w:t>
      </w:r>
      <w:r w:rsidRPr="0084663E">
        <w:rPr>
          <w:rFonts w:cs="Arial"/>
          <w:bCs/>
          <w:sz w:val="24"/>
          <w:szCs w:val="24"/>
        </w:rPr>
        <w:t>colar de tomada de ferro fundido dúctil, com derivacao roscada de acordo com a nbrnmiso 7-1, revestido integralmente com esmalte anticorrosivo, aderente, nao pegajoso, ou com pintura de epoxi a po. Fornecido com parafusos rosca total, porcas, arruelas de aco e anel de borracha para vedacao da derivacao para ligação predial em redes de distribuicao de aguapotavel, com tubos de pvc de acordo c/nbr 5647. Deverá conter nome ou marca do fabricante, ano de fabricação, classe de pressão e dn correspondente, fundidas em alto relevo. Serão aceitos materiais com no máximo 2 (dois) anos de fabricação.</w:t>
      </w:r>
    </w:p>
    <w:p w:rsidR="0084663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84663E" w:rsidRDefault="002878B3" w:rsidP="007A669A">
      <w:pPr>
        <w:spacing w:line="360" w:lineRule="auto"/>
        <w:rPr>
          <w:rFonts w:cs="Arial"/>
          <w:bCs/>
          <w:sz w:val="24"/>
          <w:szCs w:val="24"/>
        </w:rPr>
      </w:pPr>
      <w:r>
        <w:rPr>
          <w:rFonts w:cs="Arial"/>
          <w:b/>
          <w:bCs/>
          <w:sz w:val="24"/>
          <w:szCs w:val="24"/>
        </w:rPr>
        <w:t xml:space="preserve">Quantidade: </w:t>
      </w:r>
      <w:r w:rsidR="0084663E">
        <w:rPr>
          <w:rFonts w:cs="Arial"/>
          <w:bCs/>
          <w:sz w:val="24"/>
          <w:szCs w:val="24"/>
        </w:rPr>
        <w:t>2</w:t>
      </w:r>
      <w:r w:rsidR="00E60410">
        <w:rPr>
          <w:rFonts w:cs="Arial"/>
          <w:bCs/>
          <w:sz w:val="24"/>
          <w:szCs w:val="24"/>
        </w:rPr>
        <w:t>0</w:t>
      </w:r>
      <w:r w:rsidR="0084663E">
        <w:rPr>
          <w:rFonts w:cs="Arial"/>
          <w:bCs/>
          <w:sz w:val="24"/>
          <w:szCs w:val="24"/>
        </w:rPr>
        <w:t>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25</w:t>
      </w:r>
      <w:r w:rsidRPr="00862A9B">
        <w:rPr>
          <w:rFonts w:cs="Arial"/>
          <w:b/>
          <w:sz w:val="24"/>
          <w:szCs w:val="24"/>
        </w:rPr>
        <w:t xml:space="preserve"> –</w:t>
      </w:r>
      <w:r w:rsidRPr="00E60410">
        <w:rPr>
          <w:rFonts w:cs="Arial"/>
          <w:b/>
          <w:sz w:val="24"/>
          <w:szCs w:val="24"/>
        </w:rPr>
        <w:t>CRUZETA DE REDUCAO COM BOLSAS DN  75 X 50</w:t>
      </w:r>
    </w:p>
    <w:p w:rsidR="00E60410" w:rsidRDefault="002878B3" w:rsidP="007A669A">
      <w:pPr>
        <w:spacing w:line="360" w:lineRule="auto"/>
        <w:rPr>
          <w:rFonts w:cs="Arial"/>
          <w:bCs/>
          <w:sz w:val="24"/>
          <w:szCs w:val="24"/>
        </w:rPr>
      </w:pPr>
      <w:r w:rsidRPr="002A4F60">
        <w:rPr>
          <w:rFonts w:cs="Arial"/>
          <w:b/>
          <w:bCs/>
          <w:sz w:val="24"/>
          <w:szCs w:val="24"/>
        </w:rPr>
        <w:t>Especificação</w:t>
      </w:r>
      <w:r w:rsidRPr="002A4F60">
        <w:rPr>
          <w:rFonts w:cs="Arial"/>
          <w:bCs/>
          <w:sz w:val="24"/>
          <w:szCs w:val="24"/>
        </w:rPr>
        <w:t xml:space="preserve">: </w:t>
      </w:r>
      <w:r w:rsidRPr="00E60410">
        <w:rPr>
          <w:rFonts w:cs="Arial"/>
          <w:bCs/>
          <w:sz w:val="24"/>
          <w:szCs w:val="24"/>
        </w:rPr>
        <w:t>cruzeta de pvc, injetada, com bolsas de junta elastica, fabricada de acordo com a nbr 5647-1, fornecida com os aneis de borracha correspondentes, para aplicacoes sob pressao nomina l de 0,70 mpa e pressaomaxima de servico de 1,0 mpa, para redes de distribuicao de aguapotavel. Nbrs atualizadas</w:t>
      </w:r>
      <w:r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Pr="00E60410">
        <w:rPr>
          <w:rFonts w:cs="Arial"/>
          <w:bCs/>
          <w:sz w:val="24"/>
          <w:szCs w:val="24"/>
        </w:rPr>
        <w:t>01</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26</w:t>
      </w:r>
      <w:r w:rsidRPr="00862A9B">
        <w:rPr>
          <w:rFonts w:cs="Arial"/>
          <w:b/>
          <w:sz w:val="24"/>
          <w:szCs w:val="24"/>
        </w:rPr>
        <w:t xml:space="preserve"> –</w:t>
      </w:r>
      <w:r w:rsidRPr="00E60410">
        <w:rPr>
          <w:rFonts w:cs="Arial"/>
          <w:b/>
          <w:sz w:val="24"/>
          <w:szCs w:val="24"/>
        </w:rPr>
        <w:t>CURVA PB PVC CURTA PARA COLETOR DE ESGOTO 45º X 100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curva 45° de pvc, injetada, cor ocre, de raio curto, com ponta e bolsa de junta elastica integrada, fabricada de acordo com a nbr 10569, para tubos de pvc coletor, nbr 7362. Nbr atualizada</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80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27</w:t>
      </w:r>
      <w:r w:rsidRPr="00862A9B">
        <w:rPr>
          <w:rFonts w:cs="Arial"/>
          <w:b/>
          <w:sz w:val="24"/>
          <w:szCs w:val="24"/>
        </w:rPr>
        <w:t xml:space="preserve"> –</w:t>
      </w:r>
      <w:r w:rsidRPr="00E60410">
        <w:rPr>
          <w:rFonts w:cs="Arial"/>
          <w:b/>
          <w:sz w:val="24"/>
          <w:szCs w:val="24"/>
        </w:rPr>
        <w:t>CURVA PB PVC</w:t>
      </w:r>
      <w:r>
        <w:rPr>
          <w:rFonts w:cs="Arial"/>
          <w:b/>
          <w:sz w:val="24"/>
          <w:szCs w:val="24"/>
        </w:rPr>
        <w:t xml:space="preserve"> CURTA PARA COLETOR DE ESGOTO 90</w:t>
      </w:r>
      <w:r w:rsidRPr="00E60410">
        <w:rPr>
          <w:rFonts w:cs="Arial"/>
          <w:b/>
          <w:sz w:val="24"/>
          <w:szCs w:val="24"/>
        </w:rPr>
        <w:t>º X 100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curva 45° de pvc, injetada, cor ocre, de raio curto, com ponta e bolsa de junta elastica integrada, fabricada de acordo com a nbr 10569, para tubos de pvc coletor, nbr 7362. Nbr atualizada</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45</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lastRenderedPageBreak/>
        <w:t>ITEM 28</w:t>
      </w:r>
      <w:r w:rsidRPr="00862A9B">
        <w:rPr>
          <w:rFonts w:cs="Arial"/>
          <w:b/>
          <w:sz w:val="24"/>
          <w:szCs w:val="24"/>
        </w:rPr>
        <w:t xml:space="preserve"> –</w:t>
      </w:r>
      <w:r w:rsidRPr="00E60410">
        <w:rPr>
          <w:rFonts w:cs="Arial"/>
          <w:b/>
          <w:sz w:val="24"/>
          <w:szCs w:val="24"/>
        </w:rPr>
        <w:t>CURVA PB PVC</w:t>
      </w:r>
      <w:r>
        <w:rPr>
          <w:rFonts w:cs="Arial"/>
          <w:b/>
          <w:sz w:val="24"/>
          <w:szCs w:val="24"/>
        </w:rPr>
        <w:t xml:space="preserve"> JE PARA COLETOR DE ESGOTO 90</w:t>
      </w:r>
      <w:r w:rsidRPr="00E60410">
        <w:rPr>
          <w:rFonts w:cs="Arial"/>
          <w:b/>
          <w:sz w:val="24"/>
          <w:szCs w:val="24"/>
        </w:rPr>
        <w:t>º X 100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curva 90° de pvc, injetada/moldada, cor ocre, de raio longo, com ponta e bolsa de junta elastica integrada, fabricada de acordo com a nbr 10569, para tubos de pvc coletor, nbr 7362. Nbr atualizada</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415</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29</w:t>
      </w:r>
      <w:r w:rsidRPr="00862A9B">
        <w:rPr>
          <w:rFonts w:cs="Arial"/>
          <w:b/>
          <w:sz w:val="24"/>
          <w:szCs w:val="24"/>
        </w:rPr>
        <w:t xml:space="preserve"> –</w:t>
      </w:r>
      <w:r w:rsidRPr="00E60410">
        <w:rPr>
          <w:rFonts w:cs="Arial"/>
          <w:b/>
          <w:sz w:val="24"/>
          <w:szCs w:val="24"/>
        </w:rPr>
        <w:t>CURVA PB PVC</w:t>
      </w:r>
      <w:r>
        <w:rPr>
          <w:rFonts w:cs="Arial"/>
          <w:b/>
          <w:sz w:val="24"/>
          <w:szCs w:val="24"/>
        </w:rPr>
        <w:t xml:space="preserve"> JE PARA COLETOR DE ESGOTO 90º X 15</w:t>
      </w:r>
      <w:r w:rsidRPr="00E60410">
        <w:rPr>
          <w:rFonts w:cs="Arial"/>
          <w:b/>
          <w:sz w:val="24"/>
          <w:szCs w:val="24"/>
        </w:rPr>
        <w:t>0</w:t>
      </w:r>
    </w:p>
    <w:p w:rsidR="00E60410" w:rsidRPr="002878B3" w:rsidRDefault="002878B3" w:rsidP="007A669A">
      <w:pPr>
        <w:spacing w:line="360" w:lineRule="auto"/>
        <w:rPr>
          <w:rFonts w:cs="Arial"/>
          <w:bCs/>
          <w:sz w:val="24"/>
          <w:szCs w:val="24"/>
        </w:rPr>
      </w:pPr>
      <w:r w:rsidRPr="002878B3">
        <w:rPr>
          <w:rFonts w:cs="Arial"/>
          <w:b/>
          <w:bCs/>
          <w:sz w:val="24"/>
          <w:szCs w:val="24"/>
        </w:rPr>
        <w:t>Especificação</w:t>
      </w:r>
      <w:r w:rsidR="00E60410" w:rsidRPr="002878B3">
        <w:rPr>
          <w:rFonts w:cs="Arial"/>
          <w:bCs/>
          <w:sz w:val="24"/>
          <w:szCs w:val="24"/>
        </w:rPr>
        <w:t xml:space="preserve">: </w:t>
      </w:r>
      <w:r w:rsidRPr="002878B3">
        <w:rPr>
          <w:rFonts w:cs="Arial"/>
          <w:bCs/>
          <w:sz w:val="24"/>
          <w:szCs w:val="24"/>
        </w:rPr>
        <w:t>curva 90° de pvc, injetada/moldada, cor ocre, de raio longo, com ponta e bolsa de junta elastica integrada, fabricada de acordo com a nbr 10569, para tubos de pvc coletor, nbr 7362. Nbr atualizada</w:t>
      </w:r>
      <w:r w:rsidR="00E60410" w:rsidRPr="002878B3">
        <w:rPr>
          <w:rFonts w:cs="Arial"/>
          <w:bCs/>
          <w:sz w:val="24"/>
          <w:szCs w:val="24"/>
        </w:rPr>
        <w:t xml:space="preserve">.                   </w:t>
      </w:r>
    </w:p>
    <w:p w:rsidR="00E60410" w:rsidRPr="002878B3" w:rsidRDefault="002878B3" w:rsidP="007A669A">
      <w:pPr>
        <w:spacing w:line="360" w:lineRule="auto"/>
        <w:rPr>
          <w:rFonts w:cs="Arial"/>
          <w:bCs/>
          <w:sz w:val="24"/>
          <w:szCs w:val="24"/>
        </w:rPr>
      </w:pPr>
      <w:r w:rsidRPr="002878B3">
        <w:rPr>
          <w:rFonts w:cs="Arial"/>
          <w:b/>
          <w:bCs/>
          <w:sz w:val="24"/>
          <w:szCs w:val="24"/>
        </w:rPr>
        <w:t>Unidade</w:t>
      </w:r>
      <w:r w:rsidRPr="002878B3">
        <w:rPr>
          <w:rFonts w:cs="Arial"/>
          <w:bCs/>
          <w:sz w:val="24"/>
          <w:szCs w:val="24"/>
        </w:rPr>
        <w:t>: peça</w:t>
      </w:r>
    </w:p>
    <w:p w:rsidR="00E60410" w:rsidRDefault="002878B3" w:rsidP="007A669A">
      <w:pPr>
        <w:spacing w:line="360" w:lineRule="auto"/>
        <w:rPr>
          <w:rFonts w:cs="Arial"/>
          <w:bCs/>
          <w:sz w:val="24"/>
          <w:szCs w:val="24"/>
        </w:rPr>
      </w:pPr>
      <w:r w:rsidRPr="002878B3">
        <w:rPr>
          <w:rFonts w:cs="Arial"/>
          <w:b/>
          <w:bCs/>
          <w:sz w:val="24"/>
          <w:szCs w:val="24"/>
        </w:rPr>
        <w:t xml:space="preserve">Quantidade: </w:t>
      </w:r>
      <w:r w:rsidR="00E60410" w:rsidRPr="002878B3">
        <w:rPr>
          <w:rFonts w:cs="Arial"/>
          <w:bCs/>
          <w:sz w:val="24"/>
          <w:szCs w:val="24"/>
        </w:rPr>
        <w:t>100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30</w:t>
      </w:r>
      <w:r w:rsidRPr="00862A9B">
        <w:rPr>
          <w:rFonts w:cs="Arial"/>
          <w:b/>
          <w:sz w:val="24"/>
          <w:szCs w:val="24"/>
        </w:rPr>
        <w:t xml:space="preserve"> –</w:t>
      </w:r>
      <w:r w:rsidRPr="00E60410">
        <w:rPr>
          <w:rFonts w:cs="Arial"/>
          <w:b/>
          <w:sz w:val="24"/>
          <w:szCs w:val="24"/>
        </w:rPr>
        <w:t>CURVA PB PVC</w:t>
      </w:r>
      <w:r>
        <w:rPr>
          <w:rFonts w:cs="Arial"/>
          <w:b/>
          <w:sz w:val="24"/>
          <w:szCs w:val="24"/>
        </w:rPr>
        <w:t xml:space="preserve"> JE PARA COLETOR DE ESGOTO 90º X 200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curva 90° de pvc, injetada/moldada, cor ocre, de raio longo, com ponta e bolsa de junta elastica integrada, fabricada de acordo com a nbr 10569, para tubos de pvc coletor, nbr 7362. Nbr atualizada</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40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31</w:t>
      </w:r>
      <w:r w:rsidRPr="00862A9B">
        <w:rPr>
          <w:rFonts w:cs="Arial"/>
          <w:b/>
          <w:sz w:val="24"/>
          <w:szCs w:val="24"/>
        </w:rPr>
        <w:t xml:space="preserve"> –</w:t>
      </w:r>
      <w:r w:rsidRPr="00E60410">
        <w:rPr>
          <w:rFonts w:cs="Arial"/>
          <w:b/>
          <w:sz w:val="24"/>
          <w:szCs w:val="24"/>
        </w:rPr>
        <w:t>CURVA PBA 22°30' DN 50 (DE 60MM)</w:t>
      </w:r>
    </w:p>
    <w:p w:rsidR="007A669A"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curva de pvc, moldada a partir de tubos de pvc cl-20, com ponta e bolsa de junta elastica integrada, fabricada de acordo com a nbr 5647-1 fornecida com aneis de borracha correspondentes, para redes de distribuicao de aguapotavel. Nbrs atualizadas</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15</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32</w:t>
      </w:r>
      <w:r w:rsidRPr="00862A9B">
        <w:rPr>
          <w:rFonts w:cs="Arial"/>
          <w:b/>
          <w:sz w:val="24"/>
          <w:szCs w:val="24"/>
        </w:rPr>
        <w:t xml:space="preserve"> –</w:t>
      </w:r>
      <w:r>
        <w:rPr>
          <w:rFonts w:cs="Arial"/>
          <w:b/>
          <w:sz w:val="24"/>
          <w:szCs w:val="24"/>
        </w:rPr>
        <w:t xml:space="preserve"> CURVA PBA 22°30' DN 75 (DE 85</w:t>
      </w:r>
      <w:r w:rsidRPr="00E60410">
        <w:rPr>
          <w:rFonts w:cs="Arial"/>
          <w:b/>
          <w:sz w:val="24"/>
          <w:szCs w:val="24"/>
        </w:rPr>
        <w:t>MM)</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 xml:space="preserve">curva de pvc, moldada a partir de tubos de pvc cl-20, com ponta e bolsa de junta elastica integrada, fabricada de acordo com a nbr 5647-1 fornecida </w:t>
      </w:r>
      <w:r w:rsidRPr="00E60410">
        <w:rPr>
          <w:rFonts w:cs="Arial"/>
          <w:bCs/>
          <w:sz w:val="24"/>
          <w:szCs w:val="24"/>
        </w:rPr>
        <w:lastRenderedPageBreak/>
        <w:t>com aneis de borracha correspondentes, para redes de distribuicao de aguapotavel. Nbrs atualizadas</w:t>
      </w:r>
      <w:r w:rsidR="00E60410" w:rsidRPr="0084663E">
        <w:rPr>
          <w:rFonts w:cs="Arial"/>
          <w:bCs/>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10</w:t>
      </w:r>
    </w:p>
    <w:p w:rsidR="00E60410" w:rsidRDefault="00E60410" w:rsidP="007A669A">
      <w:pPr>
        <w:spacing w:line="360" w:lineRule="auto"/>
        <w:rPr>
          <w:rFonts w:cs="Arial"/>
          <w:bCs/>
          <w:sz w:val="24"/>
          <w:szCs w:val="24"/>
        </w:rPr>
      </w:pPr>
    </w:p>
    <w:p w:rsidR="00E60410" w:rsidRDefault="00E60410" w:rsidP="007A669A">
      <w:pPr>
        <w:spacing w:line="360" w:lineRule="auto"/>
        <w:rPr>
          <w:rFonts w:cs="Arial"/>
          <w:b/>
          <w:bCs/>
          <w:sz w:val="24"/>
          <w:szCs w:val="24"/>
        </w:rPr>
      </w:pPr>
      <w:r>
        <w:rPr>
          <w:rFonts w:cs="Arial"/>
          <w:b/>
          <w:sz w:val="24"/>
          <w:szCs w:val="24"/>
        </w:rPr>
        <w:t>ITEM 33</w:t>
      </w:r>
      <w:r w:rsidRPr="00862A9B">
        <w:rPr>
          <w:rFonts w:cs="Arial"/>
          <w:b/>
          <w:sz w:val="24"/>
          <w:szCs w:val="24"/>
        </w:rPr>
        <w:t xml:space="preserve"> –</w:t>
      </w:r>
      <w:r>
        <w:rPr>
          <w:rFonts w:cs="Arial"/>
          <w:b/>
          <w:sz w:val="24"/>
          <w:szCs w:val="24"/>
        </w:rPr>
        <w:t xml:space="preserve"> CURVA PBA 45° DN 50 (DE 60</w:t>
      </w:r>
      <w:r w:rsidRPr="00E60410">
        <w:rPr>
          <w:rFonts w:cs="Arial"/>
          <w:b/>
          <w:sz w:val="24"/>
          <w:szCs w:val="24"/>
        </w:rPr>
        <w:t>MM)</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 xml:space="preserve">curva de pvc, moldada a partir de tubos de pvc cl-20, com ponta e bolsa de junta elastica integrada, fabricada de acordo com a nbr 5647-1, fornecida com aneis de borracha correspondentes, para redes de distribuicao de aguapotavel. Nbrs atualizadas. </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50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34</w:t>
      </w:r>
      <w:r w:rsidRPr="00862A9B">
        <w:rPr>
          <w:rFonts w:cs="Arial"/>
          <w:b/>
          <w:sz w:val="24"/>
          <w:szCs w:val="24"/>
        </w:rPr>
        <w:t xml:space="preserve"> –</w:t>
      </w:r>
      <w:r w:rsidRPr="00E60410">
        <w:rPr>
          <w:rFonts w:cs="Arial"/>
          <w:b/>
          <w:sz w:val="24"/>
          <w:szCs w:val="24"/>
        </w:rPr>
        <w:t>JOELHO 90° PVC BRANCO COLETOR PREDIAL PB DN 100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 xml:space="preserve">joelho de pvc para esgoto predial, injetado, branco, serie normal, com ponta e bolsa de junta elastica (de dupla atuacao), fabricado de </w:t>
      </w:r>
      <w:r w:rsidRPr="00E60410">
        <w:rPr>
          <w:rFonts w:cs="Arial"/>
          <w:bCs/>
          <w:sz w:val="24"/>
          <w:szCs w:val="24"/>
        </w:rPr>
        <w:tab/>
        <w:t xml:space="preserve">acordo com a nbr 5688 para coletor predial de esgoto sanitario. Deverá ser fornecido com anel de borracha correspondente. Nbrs atualizadas. </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70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ITEM 35</w:t>
      </w:r>
      <w:r w:rsidRPr="00862A9B">
        <w:rPr>
          <w:rFonts w:cs="Arial"/>
          <w:b/>
          <w:sz w:val="24"/>
          <w:szCs w:val="24"/>
        </w:rPr>
        <w:t xml:space="preserve"> –</w:t>
      </w:r>
      <w:r w:rsidRPr="00E60410">
        <w:rPr>
          <w:rFonts w:cs="Arial"/>
          <w:b/>
          <w:sz w:val="24"/>
          <w:szCs w:val="24"/>
        </w:rPr>
        <w:t>JOELHO 90</w:t>
      </w:r>
      <w:r>
        <w:rPr>
          <w:rFonts w:cs="Arial"/>
          <w:b/>
          <w:sz w:val="24"/>
          <w:szCs w:val="24"/>
        </w:rPr>
        <w:t xml:space="preserve">° PVC ROSCAVEL DE  20 ( 1/ 2" </w:t>
      </w:r>
      <w:r w:rsidRPr="00E60410">
        <w:rPr>
          <w:rFonts w:cs="Arial"/>
          <w:b/>
          <w:sz w:val="24"/>
          <w:szCs w:val="24"/>
        </w:rPr>
        <w:t>)</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 xml:space="preserve">joelho de 90° de pvc, branco, injetado, com bolsas de junta roscada de acordo com a nbrnmiso 7-1, fabricado de acordo com os requisitos da nbr 5648, para aplicacoes sob pressoes de servico de ate 1,0 mpa com tubos de pvc roscados em insta lacoes prediais de agua fria. Nbrs atualizadas. </w:t>
      </w:r>
    </w:p>
    <w:p w:rsidR="00E60410"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100</w:t>
      </w:r>
    </w:p>
    <w:p w:rsidR="00E60410" w:rsidRDefault="00E60410" w:rsidP="007A669A">
      <w:pPr>
        <w:spacing w:line="360" w:lineRule="auto"/>
        <w:rPr>
          <w:rFonts w:cs="Arial"/>
          <w:bCs/>
          <w:sz w:val="24"/>
          <w:szCs w:val="24"/>
        </w:rPr>
      </w:pPr>
    </w:p>
    <w:p w:rsidR="00E60410" w:rsidRPr="007A669A" w:rsidRDefault="00E60410" w:rsidP="007A669A">
      <w:pPr>
        <w:spacing w:line="360" w:lineRule="auto"/>
        <w:rPr>
          <w:rFonts w:cs="Arial"/>
          <w:b/>
          <w:bCs/>
          <w:sz w:val="24"/>
          <w:szCs w:val="24"/>
        </w:rPr>
      </w:pPr>
      <w:r>
        <w:rPr>
          <w:rFonts w:cs="Arial"/>
          <w:b/>
          <w:sz w:val="24"/>
          <w:szCs w:val="24"/>
        </w:rPr>
        <w:t xml:space="preserve">ITEM 36 - </w:t>
      </w:r>
      <w:r w:rsidRPr="00E60410">
        <w:rPr>
          <w:rFonts w:cs="Arial"/>
          <w:b/>
          <w:sz w:val="24"/>
          <w:szCs w:val="24"/>
        </w:rPr>
        <w:t>JOELHO 90° PVC SOLDAVEL DE 20</w:t>
      </w:r>
    </w:p>
    <w:p w:rsidR="00E60410" w:rsidRPr="002A4F60" w:rsidRDefault="002878B3" w:rsidP="007A669A">
      <w:pPr>
        <w:spacing w:line="360" w:lineRule="auto"/>
        <w:rPr>
          <w:rFonts w:cs="Arial"/>
          <w:bCs/>
          <w:sz w:val="24"/>
          <w:szCs w:val="24"/>
        </w:rPr>
      </w:pPr>
      <w:r w:rsidRPr="002A4F60">
        <w:rPr>
          <w:rFonts w:cs="Arial"/>
          <w:b/>
          <w:bCs/>
          <w:sz w:val="24"/>
          <w:szCs w:val="24"/>
        </w:rPr>
        <w:t>Especificação</w:t>
      </w:r>
      <w:r w:rsidR="00E60410" w:rsidRPr="002A4F60">
        <w:rPr>
          <w:rFonts w:cs="Arial"/>
          <w:bCs/>
          <w:sz w:val="24"/>
          <w:szCs w:val="24"/>
        </w:rPr>
        <w:t xml:space="preserve">: </w:t>
      </w:r>
      <w:r w:rsidRPr="00E60410">
        <w:rPr>
          <w:rFonts w:cs="Arial"/>
          <w:bCs/>
          <w:sz w:val="24"/>
          <w:szCs w:val="24"/>
        </w:rPr>
        <w:t xml:space="preserve">joelho de pvc, injetado, com bolsas de junta soldavel fabricado de acordo com a nbr 5648. Para instalacoes prediais de agua fria conforme nbr 5626. Nbrs atualizadas. </w:t>
      </w:r>
    </w:p>
    <w:p w:rsidR="00E60410" w:rsidRPr="002A4F60" w:rsidRDefault="002878B3" w:rsidP="007A669A">
      <w:pPr>
        <w:spacing w:line="360" w:lineRule="auto"/>
        <w:rPr>
          <w:rFonts w:cs="Arial"/>
          <w:bCs/>
          <w:sz w:val="24"/>
          <w:szCs w:val="24"/>
        </w:rPr>
      </w:pPr>
      <w:r w:rsidRPr="002A4F60">
        <w:rPr>
          <w:rFonts w:cs="Arial"/>
          <w:b/>
          <w:bCs/>
          <w:sz w:val="24"/>
          <w:szCs w:val="24"/>
        </w:rPr>
        <w:lastRenderedPageBreak/>
        <w:t>Unidade</w:t>
      </w:r>
      <w:r>
        <w:rPr>
          <w:rFonts w:cs="Arial"/>
          <w:bCs/>
          <w:sz w:val="24"/>
          <w:szCs w:val="24"/>
        </w:rPr>
        <w:t>: peça</w:t>
      </w:r>
    </w:p>
    <w:p w:rsidR="00E60410" w:rsidRDefault="002878B3" w:rsidP="007A669A">
      <w:pPr>
        <w:spacing w:line="360" w:lineRule="auto"/>
        <w:rPr>
          <w:rFonts w:cs="Arial"/>
          <w:bCs/>
          <w:sz w:val="24"/>
          <w:szCs w:val="24"/>
        </w:rPr>
      </w:pPr>
      <w:r>
        <w:rPr>
          <w:rFonts w:cs="Arial"/>
          <w:b/>
          <w:bCs/>
          <w:sz w:val="24"/>
          <w:szCs w:val="24"/>
        </w:rPr>
        <w:t xml:space="preserve">Quantidade: </w:t>
      </w:r>
      <w:r w:rsidR="00E60410">
        <w:rPr>
          <w:rFonts w:cs="Arial"/>
          <w:bCs/>
          <w:sz w:val="24"/>
          <w:szCs w:val="24"/>
        </w:rPr>
        <w:t>1</w:t>
      </w:r>
      <w:r w:rsidR="00DA70E1">
        <w:rPr>
          <w:rFonts w:cs="Arial"/>
          <w:bCs/>
          <w:sz w:val="24"/>
          <w:szCs w:val="24"/>
        </w:rPr>
        <w:t>.</w:t>
      </w:r>
      <w:r w:rsidR="00E60410">
        <w:rPr>
          <w:rFonts w:cs="Arial"/>
          <w:bCs/>
          <w:sz w:val="24"/>
          <w:szCs w:val="24"/>
        </w:rPr>
        <w:t>00</w:t>
      </w:r>
      <w:r w:rsidR="00DA70E1">
        <w:rPr>
          <w:rFonts w:cs="Arial"/>
          <w:bCs/>
          <w:sz w:val="24"/>
          <w:szCs w:val="24"/>
        </w:rPr>
        <w:t>0</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ITEM 37 - JOELHO 90° PVC SOLDAVEL DE 25</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E60410">
        <w:rPr>
          <w:rFonts w:cs="Arial"/>
          <w:bCs/>
          <w:sz w:val="24"/>
          <w:szCs w:val="24"/>
        </w:rPr>
        <w:t xml:space="preserve">joelho de pvc, injetado, com bolsas de junta soldavel fabricado de acordo com a nbr 5648. Para instalacoes prediais de agua fria conforme nbr 5626. Nbrs atualizadas.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A70E1">
        <w:rPr>
          <w:rFonts w:cs="Arial"/>
          <w:bCs/>
          <w:sz w:val="24"/>
          <w:szCs w:val="24"/>
        </w:rPr>
        <w:t>200</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ITEM 38 - JOELHO 90° PVC SOLDAVEL DE 32</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E60410">
        <w:rPr>
          <w:rFonts w:cs="Arial"/>
          <w:bCs/>
          <w:sz w:val="24"/>
          <w:szCs w:val="24"/>
        </w:rPr>
        <w:t xml:space="preserve">joelho de pvc, injetado, com bolsas de junta soldavel fabricado de acordo com a nbr 5648. Para instalacoes prediais de agua fria conforme nbr 5626. Nbrs atualizadas.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A70E1">
        <w:rPr>
          <w:rFonts w:cs="Arial"/>
          <w:bCs/>
          <w:sz w:val="24"/>
          <w:szCs w:val="24"/>
        </w:rPr>
        <w:t>240</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 xml:space="preserve">ITEM 39 - </w:t>
      </w:r>
      <w:r w:rsidRPr="00DA70E1">
        <w:rPr>
          <w:rFonts w:cs="Arial"/>
          <w:b/>
          <w:sz w:val="24"/>
          <w:szCs w:val="24"/>
        </w:rPr>
        <w:t>JOELHO 90° PVC SOLDAVEL E COM ROSCA DE 25 X 3/4"</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DA70E1">
        <w:rPr>
          <w:rFonts w:cs="Arial"/>
          <w:bCs/>
          <w:sz w:val="24"/>
          <w:szCs w:val="24"/>
        </w:rPr>
        <w:t>joelho 90° de pvc, marrom, injetado, de transicao com uma bols a de junta soldavel e a outra junta roscada de acordo com a nbrnmiso  7-1, para aplicacoes sob pressao nominal de 0,50 mpa e pressaomaxima de servico de 0,75 mpa, fabricad a fria. Nbrs atualizadas o de acordo com a nbr 5648, para instalacoes prediais de agua fria. Nbrs atualizadas</w:t>
      </w:r>
      <w:r w:rsidR="00DA70E1" w:rsidRPr="00E60410">
        <w:rPr>
          <w:rFonts w:cs="Arial"/>
          <w:bCs/>
          <w:sz w:val="24"/>
          <w:szCs w:val="24"/>
        </w:rPr>
        <w:t xml:space="preserve">.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A70E1">
        <w:rPr>
          <w:rFonts w:cs="Arial"/>
          <w:bCs/>
          <w:sz w:val="24"/>
          <w:szCs w:val="24"/>
        </w:rPr>
        <w:t>150</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 xml:space="preserve">ITEM 40 - </w:t>
      </w:r>
      <w:r w:rsidRPr="00DA70E1">
        <w:rPr>
          <w:rFonts w:cs="Arial"/>
          <w:b/>
          <w:sz w:val="24"/>
          <w:szCs w:val="24"/>
        </w:rPr>
        <w:t>JUNCAO DE REDUCAO PBA P/COLETOR ESGOTO 45°- DN 150 X 100</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DA70E1">
        <w:rPr>
          <w:rFonts w:cs="Arial"/>
          <w:bCs/>
          <w:sz w:val="24"/>
          <w:szCs w:val="24"/>
        </w:rPr>
        <w:t>juncao de reducao 45° de pvc, ocre, moldada com reforco de fibra de vidro, com ponta e bolsas</w:t>
      </w:r>
      <w:r>
        <w:rPr>
          <w:rFonts w:cs="Arial"/>
          <w:bCs/>
          <w:sz w:val="24"/>
          <w:szCs w:val="24"/>
        </w:rPr>
        <w:t xml:space="preserve"> de junta elastica, fabri</w:t>
      </w:r>
      <w:r w:rsidRPr="00DA70E1">
        <w:rPr>
          <w:rFonts w:cs="Arial"/>
          <w:bCs/>
          <w:sz w:val="24"/>
          <w:szCs w:val="24"/>
        </w:rPr>
        <w:t>cada de acordo com a nbr 10569. Fornecida com aneis de b orrachanitrilica ou neoprene correspondentes, para redes coletoras de esgoto. Nbr atualizada</w:t>
      </w:r>
      <w:r w:rsidR="00DA70E1" w:rsidRPr="00E60410">
        <w:rPr>
          <w:rFonts w:cs="Arial"/>
          <w:bCs/>
          <w:sz w:val="24"/>
          <w:szCs w:val="24"/>
        </w:rPr>
        <w:t xml:space="preserve">.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DA70E1" w:rsidP="007A669A">
      <w:pPr>
        <w:spacing w:line="360" w:lineRule="auto"/>
        <w:rPr>
          <w:rFonts w:cs="Arial"/>
          <w:bCs/>
          <w:sz w:val="24"/>
          <w:szCs w:val="24"/>
        </w:rPr>
      </w:pPr>
      <w:r>
        <w:rPr>
          <w:rFonts w:cs="Arial"/>
          <w:b/>
          <w:bCs/>
          <w:sz w:val="24"/>
          <w:szCs w:val="24"/>
        </w:rPr>
        <w:t>Q</w:t>
      </w:r>
      <w:r w:rsidR="002878B3">
        <w:rPr>
          <w:rFonts w:cs="Arial"/>
          <w:b/>
          <w:bCs/>
          <w:sz w:val="24"/>
          <w:szCs w:val="24"/>
        </w:rPr>
        <w:t xml:space="preserve">uantidade: </w:t>
      </w:r>
      <w:r>
        <w:rPr>
          <w:rFonts w:cs="Arial"/>
          <w:bCs/>
          <w:sz w:val="24"/>
          <w:szCs w:val="24"/>
        </w:rPr>
        <w:t>06</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 xml:space="preserve">ITEM 41 - </w:t>
      </w:r>
      <w:r w:rsidRPr="00DA70E1">
        <w:rPr>
          <w:rFonts w:cs="Arial"/>
          <w:b/>
          <w:sz w:val="24"/>
          <w:szCs w:val="24"/>
        </w:rPr>
        <w:t>JUNCAO DE REDUCAO</w:t>
      </w:r>
      <w:r>
        <w:rPr>
          <w:rFonts w:cs="Arial"/>
          <w:b/>
          <w:sz w:val="24"/>
          <w:szCs w:val="24"/>
        </w:rPr>
        <w:t xml:space="preserve"> PBA P/COLETOR ESGOTO 45°- DN 200</w:t>
      </w:r>
      <w:r w:rsidRPr="00DA70E1">
        <w:rPr>
          <w:rFonts w:cs="Arial"/>
          <w:b/>
          <w:sz w:val="24"/>
          <w:szCs w:val="24"/>
        </w:rPr>
        <w:t xml:space="preserve"> X 100</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DA70E1">
        <w:rPr>
          <w:rFonts w:cs="Arial"/>
          <w:bCs/>
          <w:sz w:val="24"/>
          <w:szCs w:val="24"/>
        </w:rPr>
        <w:t>juncao de reducao 45° de pvc, ocre, moldada com reforco de fibra de vidro, com ponta e bolsas</w:t>
      </w:r>
      <w:r>
        <w:rPr>
          <w:rFonts w:cs="Arial"/>
          <w:bCs/>
          <w:sz w:val="24"/>
          <w:szCs w:val="24"/>
        </w:rPr>
        <w:t xml:space="preserve"> de junta elastica, fabri</w:t>
      </w:r>
      <w:r w:rsidRPr="00DA70E1">
        <w:rPr>
          <w:rFonts w:cs="Arial"/>
          <w:bCs/>
          <w:sz w:val="24"/>
          <w:szCs w:val="24"/>
        </w:rPr>
        <w:t>cada de acordo com a nbr 10569. Fornecida com aneis de b orrachanitrilica ou neoprene correspondentes, para redes coletoras de esgoto. Nbr atualizada</w:t>
      </w:r>
      <w:r w:rsidR="00DA70E1" w:rsidRPr="00E60410">
        <w:rPr>
          <w:rFonts w:cs="Arial"/>
          <w:bCs/>
          <w:sz w:val="24"/>
          <w:szCs w:val="24"/>
        </w:rPr>
        <w:t xml:space="preserve">.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A70E1">
        <w:rPr>
          <w:rFonts w:cs="Arial"/>
          <w:bCs/>
          <w:sz w:val="24"/>
          <w:szCs w:val="24"/>
        </w:rPr>
        <w:t>10</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bCs/>
          <w:sz w:val="24"/>
          <w:szCs w:val="24"/>
        </w:rPr>
      </w:pPr>
      <w:r>
        <w:rPr>
          <w:rFonts w:cs="Arial"/>
          <w:b/>
          <w:sz w:val="24"/>
          <w:szCs w:val="24"/>
        </w:rPr>
        <w:t xml:space="preserve">ITEM 42 - </w:t>
      </w:r>
      <w:r w:rsidRPr="00DA70E1">
        <w:rPr>
          <w:rFonts w:cs="Arial"/>
          <w:b/>
          <w:sz w:val="24"/>
          <w:szCs w:val="24"/>
        </w:rPr>
        <w:t>JUNCAO PVC P/ ESGOTO 45° SOLDAVEL DN 40MM</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DA70E1">
        <w:rPr>
          <w:rFonts w:cs="Arial"/>
          <w:bCs/>
          <w:sz w:val="24"/>
          <w:szCs w:val="24"/>
        </w:rPr>
        <w:t>juncao 45° de pvc, injetada, branca, tipo dn, serie normal, com bolsas de junta soldavel, fabricada de acordo com a nbr 5688, para coletores de esgoto sanitario. Nbr atualizada</w:t>
      </w:r>
      <w:r w:rsidR="00DA70E1" w:rsidRPr="00E60410">
        <w:rPr>
          <w:rFonts w:cs="Arial"/>
          <w:bCs/>
          <w:sz w:val="24"/>
          <w:szCs w:val="24"/>
        </w:rPr>
        <w:t xml:space="preserve">.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A70E1">
        <w:rPr>
          <w:rFonts w:cs="Arial"/>
          <w:bCs/>
          <w:sz w:val="24"/>
          <w:szCs w:val="24"/>
        </w:rPr>
        <w:t>05</w:t>
      </w:r>
    </w:p>
    <w:p w:rsidR="00DA70E1" w:rsidRDefault="00DA70E1" w:rsidP="007A669A">
      <w:pPr>
        <w:spacing w:line="360" w:lineRule="auto"/>
        <w:rPr>
          <w:rFonts w:cs="Arial"/>
          <w:bCs/>
          <w:sz w:val="24"/>
          <w:szCs w:val="24"/>
        </w:rPr>
      </w:pPr>
    </w:p>
    <w:p w:rsidR="00DA70E1" w:rsidRPr="007A669A" w:rsidRDefault="00DA70E1" w:rsidP="007A669A">
      <w:pPr>
        <w:spacing w:line="360" w:lineRule="auto"/>
        <w:rPr>
          <w:rFonts w:cs="Arial"/>
          <w:b/>
          <w:sz w:val="24"/>
          <w:szCs w:val="24"/>
        </w:rPr>
      </w:pPr>
      <w:r>
        <w:rPr>
          <w:rFonts w:cs="Arial"/>
          <w:b/>
          <w:sz w:val="24"/>
          <w:szCs w:val="24"/>
        </w:rPr>
        <w:t xml:space="preserve">ITEM 43 - </w:t>
      </w:r>
      <w:r w:rsidRPr="00DA70E1">
        <w:rPr>
          <w:rFonts w:cs="Arial"/>
          <w:b/>
          <w:sz w:val="24"/>
          <w:szCs w:val="24"/>
        </w:rPr>
        <w:t>JUNCAO RED. PBA 45° BOLSAS DN 75 X 50 (DE 85 X 60)</w:t>
      </w:r>
    </w:p>
    <w:p w:rsidR="00DA70E1" w:rsidRPr="002A4F60" w:rsidRDefault="002878B3" w:rsidP="007A669A">
      <w:pPr>
        <w:spacing w:line="360" w:lineRule="auto"/>
        <w:rPr>
          <w:rFonts w:cs="Arial"/>
          <w:bCs/>
          <w:sz w:val="24"/>
          <w:szCs w:val="24"/>
        </w:rPr>
      </w:pPr>
      <w:r w:rsidRPr="002A4F60">
        <w:rPr>
          <w:rFonts w:cs="Arial"/>
          <w:b/>
          <w:bCs/>
          <w:sz w:val="24"/>
          <w:szCs w:val="24"/>
        </w:rPr>
        <w:t>Especificação</w:t>
      </w:r>
      <w:r w:rsidR="00DA70E1" w:rsidRPr="002A4F60">
        <w:rPr>
          <w:rFonts w:cs="Arial"/>
          <w:bCs/>
          <w:sz w:val="24"/>
          <w:szCs w:val="24"/>
        </w:rPr>
        <w:t xml:space="preserve">: </w:t>
      </w:r>
      <w:r w:rsidRPr="00D11DB2">
        <w:rPr>
          <w:rFonts w:cs="Arial"/>
          <w:bCs/>
          <w:sz w:val="24"/>
          <w:szCs w:val="24"/>
        </w:rPr>
        <w:t>junção de pvc, moldada a partir de tubos de pvc cl-20, com ponta e bolsa de junta elastica integrada, fabricada de acordo com a nbr 5647-1, fornecida com aneis de borracha correspondentes, para redes de distribuicao de aguapotavel. Nbrs atualizadas</w:t>
      </w:r>
      <w:r w:rsidR="00DA70E1" w:rsidRPr="00E60410">
        <w:rPr>
          <w:rFonts w:cs="Arial"/>
          <w:bCs/>
          <w:sz w:val="24"/>
          <w:szCs w:val="24"/>
        </w:rPr>
        <w:t xml:space="preserve">. </w:t>
      </w:r>
    </w:p>
    <w:p w:rsidR="00DA70E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A70E1"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01</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44 - </w:t>
      </w:r>
      <w:r w:rsidRPr="00D11DB2">
        <w:rPr>
          <w:rFonts w:cs="Arial"/>
          <w:b/>
          <w:sz w:val="24"/>
          <w:szCs w:val="24"/>
        </w:rPr>
        <w:t>LUVA DE CORRER PVC JE DEFOFO AZUL DN 150</w:t>
      </w:r>
    </w:p>
    <w:p w:rsidR="00D11DB2" w:rsidRPr="002A4F60" w:rsidRDefault="002878B3" w:rsidP="007A669A">
      <w:pPr>
        <w:spacing w:line="360" w:lineRule="auto"/>
        <w:rPr>
          <w:rFonts w:cs="Arial"/>
          <w:bCs/>
          <w:sz w:val="24"/>
          <w:szCs w:val="24"/>
        </w:rPr>
      </w:pPr>
      <w:r w:rsidRPr="002A4F60">
        <w:rPr>
          <w:rFonts w:cs="Arial"/>
          <w:b/>
          <w:bCs/>
          <w:sz w:val="24"/>
          <w:szCs w:val="24"/>
        </w:rPr>
        <w:t>Especificação</w:t>
      </w:r>
      <w:r w:rsidR="00D11DB2" w:rsidRPr="002A4F60">
        <w:rPr>
          <w:rFonts w:cs="Arial"/>
          <w:bCs/>
          <w:sz w:val="24"/>
          <w:szCs w:val="24"/>
        </w:rPr>
        <w:t xml:space="preserve">: </w:t>
      </w:r>
      <w:r w:rsidRPr="00D11DB2">
        <w:rPr>
          <w:rFonts w:cs="Arial"/>
          <w:bCs/>
          <w:sz w:val="24"/>
          <w:szCs w:val="24"/>
        </w:rPr>
        <w:t>luva de correr de pvc, azul, com junta elastica integrada, para tubos de pvc classe12, fabricada de acordo com os requisitos da nbr</w:t>
      </w:r>
      <w:r w:rsidRPr="00D11DB2">
        <w:rPr>
          <w:rFonts w:cs="Arial"/>
          <w:bCs/>
          <w:sz w:val="24"/>
          <w:szCs w:val="24"/>
        </w:rPr>
        <w:tab/>
        <w:t>7665 e fornecida com aneis de borracha correspondentes, para redes de distribuicao de aguapotavel. Nbrs atualizadas</w:t>
      </w:r>
      <w:r w:rsidR="00D11DB2" w:rsidRPr="00E60410">
        <w:rPr>
          <w:rFonts w:cs="Arial"/>
          <w:bCs/>
          <w:sz w:val="24"/>
          <w:szCs w:val="24"/>
        </w:rPr>
        <w:t xml:space="preserve">. </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60</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45 - </w:t>
      </w:r>
      <w:r w:rsidRPr="00D11DB2">
        <w:rPr>
          <w:rFonts w:cs="Arial"/>
          <w:b/>
          <w:sz w:val="24"/>
          <w:szCs w:val="24"/>
        </w:rPr>
        <w:t xml:space="preserve">LUVA DE CORRER PVC </w:t>
      </w:r>
      <w:r>
        <w:rPr>
          <w:rFonts w:cs="Arial"/>
          <w:b/>
          <w:sz w:val="24"/>
          <w:szCs w:val="24"/>
        </w:rPr>
        <w:t>JE DN 125 (DE 140MM)</w:t>
      </w:r>
    </w:p>
    <w:p w:rsidR="00D11DB2"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D11DB2" w:rsidRPr="002A4F60">
        <w:rPr>
          <w:rFonts w:cs="Arial"/>
          <w:bCs/>
          <w:sz w:val="24"/>
          <w:szCs w:val="24"/>
        </w:rPr>
        <w:t xml:space="preserve">: </w:t>
      </w:r>
      <w:r w:rsidRPr="00D11DB2">
        <w:rPr>
          <w:rFonts w:cs="Arial"/>
          <w:bCs/>
          <w:sz w:val="24"/>
          <w:szCs w:val="24"/>
        </w:rPr>
        <w:t>luva de correr de pvc, injetada, com junta elastica integrada, fabricada de acordo com a nbr 5647-1, fornecida com aneis de borracha correspondentes, para redes de distribuicao de aguapotavel. Nbrs atualizadas</w:t>
      </w:r>
      <w:r w:rsidR="00D11DB2" w:rsidRPr="00E60410">
        <w:rPr>
          <w:rFonts w:cs="Arial"/>
          <w:bCs/>
          <w:sz w:val="24"/>
          <w:szCs w:val="24"/>
        </w:rPr>
        <w:t xml:space="preserve">. </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65</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46 - </w:t>
      </w:r>
      <w:r w:rsidRPr="00D11DB2">
        <w:rPr>
          <w:rFonts w:cs="Arial"/>
          <w:b/>
          <w:sz w:val="24"/>
          <w:szCs w:val="24"/>
        </w:rPr>
        <w:t xml:space="preserve">LUVA DE CORRER PVC </w:t>
      </w:r>
      <w:r>
        <w:rPr>
          <w:rFonts w:cs="Arial"/>
          <w:b/>
          <w:sz w:val="24"/>
          <w:szCs w:val="24"/>
        </w:rPr>
        <w:t>JE DN 140 (DE 160MM)</w:t>
      </w:r>
    </w:p>
    <w:p w:rsidR="00D11DB2" w:rsidRPr="002A4F60" w:rsidRDefault="002878B3" w:rsidP="007A669A">
      <w:pPr>
        <w:spacing w:line="360" w:lineRule="auto"/>
        <w:rPr>
          <w:rFonts w:cs="Arial"/>
          <w:bCs/>
          <w:sz w:val="24"/>
          <w:szCs w:val="24"/>
        </w:rPr>
      </w:pPr>
      <w:r w:rsidRPr="002A4F60">
        <w:rPr>
          <w:rFonts w:cs="Arial"/>
          <w:b/>
          <w:bCs/>
          <w:sz w:val="24"/>
          <w:szCs w:val="24"/>
        </w:rPr>
        <w:t>Especificação</w:t>
      </w:r>
      <w:r w:rsidR="00D11DB2" w:rsidRPr="002A4F60">
        <w:rPr>
          <w:rFonts w:cs="Arial"/>
          <w:bCs/>
          <w:sz w:val="24"/>
          <w:szCs w:val="24"/>
        </w:rPr>
        <w:t xml:space="preserve">: </w:t>
      </w:r>
      <w:r w:rsidRPr="00D11DB2">
        <w:rPr>
          <w:rFonts w:cs="Arial"/>
          <w:bCs/>
          <w:sz w:val="24"/>
          <w:szCs w:val="24"/>
        </w:rPr>
        <w:t>luva de correr de pvc, injetada, com junta elastica integrada, fabricada de acordo com a nbr 5647-1, fornecida com aneis de borracha correspondentes, para redes de distribuicao de aguapotavel. Nbrs atualizadas</w:t>
      </w:r>
      <w:r w:rsidR="00D11DB2" w:rsidRPr="00E60410">
        <w:rPr>
          <w:rFonts w:cs="Arial"/>
          <w:bCs/>
          <w:sz w:val="24"/>
          <w:szCs w:val="24"/>
        </w:rPr>
        <w:t xml:space="preserve">. </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40</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47 - </w:t>
      </w:r>
      <w:r w:rsidRPr="00D11DB2">
        <w:rPr>
          <w:rFonts w:cs="Arial"/>
          <w:b/>
          <w:sz w:val="24"/>
          <w:szCs w:val="24"/>
        </w:rPr>
        <w:t>LUVA DE CORRER PVC JE PARA TUBO SOLDAVEL 1 1/2"</w:t>
      </w:r>
    </w:p>
    <w:p w:rsidR="00D11DB2" w:rsidRPr="002A4F60" w:rsidRDefault="002878B3" w:rsidP="007A669A">
      <w:pPr>
        <w:spacing w:line="360" w:lineRule="auto"/>
        <w:rPr>
          <w:rFonts w:cs="Arial"/>
          <w:bCs/>
          <w:sz w:val="24"/>
          <w:szCs w:val="24"/>
        </w:rPr>
      </w:pPr>
      <w:r w:rsidRPr="002A4F60">
        <w:rPr>
          <w:rFonts w:cs="Arial"/>
          <w:b/>
          <w:bCs/>
          <w:sz w:val="24"/>
          <w:szCs w:val="24"/>
        </w:rPr>
        <w:t>Especificação</w:t>
      </w:r>
      <w:r w:rsidR="00D11DB2" w:rsidRPr="002A4F60">
        <w:rPr>
          <w:rFonts w:cs="Arial"/>
          <w:bCs/>
          <w:sz w:val="24"/>
          <w:szCs w:val="24"/>
        </w:rPr>
        <w:t xml:space="preserve">: </w:t>
      </w:r>
      <w:r w:rsidRPr="00D11DB2">
        <w:rPr>
          <w:rFonts w:cs="Arial"/>
          <w:bCs/>
          <w:sz w:val="24"/>
          <w:szCs w:val="24"/>
        </w:rPr>
        <w:t>luva de correr pvc, je/jei, para tubos de pvc soldável, fabricada de acordo com a nbr 5648, fornecida com aneis de borracha correspondentes, para redes de distribuicao de aguapotavel. Nbrs atualizadas</w:t>
      </w:r>
      <w:r w:rsidR="00D11DB2" w:rsidRPr="00E60410">
        <w:rPr>
          <w:rFonts w:cs="Arial"/>
          <w:bCs/>
          <w:sz w:val="24"/>
          <w:szCs w:val="24"/>
        </w:rPr>
        <w:t xml:space="preserve">. </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10</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48 - </w:t>
      </w:r>
      <w:r w:rsidRPr="00D11DB2">
        <w:rPr>
          <w:rFonts w:cs="Arial"/>
          <w:b/>
          <w:sz w:val="24"/>
          <w:szCs w:val="24"/>
        </w:rPr>
        <w:t>LUVA PVC COM ROSCA 1/2"</w:t>
      </w:r>
    </w:p>
    <w:p w:rsidR="00D11DB2" w:rsidRPr="002A4F60" w:rsidRDefault="002878B3" w:rsidP="007A669A">
      <w:pPr>
        <w:spacing w:line="360" w:lineRule="auto"/>
        <w:rPr>
          <w:rFonts w:cs="Arial"/>
          <w:bCs/>
          <w:sz w:val="24"/>
          <w:szCs w:val="24"/>
        </w:rPr>
      </w:pPr>
      <w:r w:rsidRPr="002A4F60">
        <w:rPr>
          <w:rFonts w:cs="Arial"/>
          <w:b/>
          <w:bCs/>
          <w:sz w:val="24"/>
          <w:szCs w:val="24"/>
        </w:rPr>
        <w:t>Especificação</w:t>
      </w:r>
      <w:r w:rsidR="00D11DB2" w:rsidRPr="002A4F60">
        <w:rPr>
          <w:rFonts w:cs="Arial"/>
          <w:bCs/>
          <w:sz w:val="24"/>
          <w:szCs w:val="24"/>
        </w:rPr>
        <w:t xml:space="preserve">: </w:t>
      </w:r>
      <w:r w:rsidRPr="00D11DB2">
        <w:rPr>
          <w:rFonts w:cs="Arial"/>
          <w:bCs/>
          <w:sz w:val="24"/>
          <w:szCs w:val="24"/>
        </w:rPr>
        <w:t>luva de pvc, injetada, branca, com limitador central, com rosca de acordo com a nbrnmiso 7-1, fabricada de acordo com a nbr 5648. Para instalacoes prediais de agua fria conforme nbr 5626. Nbrs atualizadas</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D11DB2">
        <w:rPr>
          <w:rFonts w:cs="Arial"/>
          <w:bCs/>
          <w:sz w:val="24"/>
          <w:szCs w:val="24"/>
        </w:rPr>
        <w:t>570</w:t>
      </w:r>
    </w:p>
    <w:p w:rsidR="00D11DB2" w:rsidRDefault="00D11DB2" w:rsidP="007A669A">
      <w:pPr>
        <w:spacing w:line="360" w:lineRule="auto"/>
        <w:rPr>
          <w:rFonts w:cs="Arial"/>
          <w:bCs/>
          <w:sz w:val="24"/>
          <w:szCs w:val="24"/>
        </w:rPr>
      </w:pPr>
    </w:p>
    <w:p w:rsidR="00D11DB2" w:rsidRPr="007A669A" w:rsidRDefault="00D11DB2" w:rsidP="007A669A">
      <w:pPr>
        <w:spacing w:line="360" w:lineRule="auto"/>
        <w:rPr>
          <w:rFonts w:cs="Arial"/>
          <w:b/>
          <w:sz w:val="24"/>
          <w:szCs w:val="24"/>
        </w:rPr>
      </w:pPr>
      <w:r>
        <w:rPr>
          <w:rFonts w:cs="Arial"/>
          <w:b/>
          <w:sz w:val="24"/>
          <w:szCs w:val="24"/>
        </w:rPr>
        <w:t xml:space="preserve">ITEM 49 - </w:t>
      </w:r>
      <w:r w:rsidR="00CE33F1">
        <w:rPr>
          <w:rFonts w:cs="Arial"/>
          <w:b/>
          <w:sz w:val="24"/>
          <w:szCs w:val="24"/>
        </w:rPr>
        <w:t xml:space="preserve">LUVA PVC </w:t>
      </w:r>
      <w:r>
        <w:rPr>
          <w:rFonts w:cs="Arial"/>
          <w:b/>
          <w:sz w:val="24"/>
          <w:szCs w:val="24"/>
        </w:rPr>
        <w:t>SOLDAVEL 20MM</w:t>
      </w:r>
    </w:p>
    <w:p w:rsidR="00CE33F1" w:rsidRPr="002A4F60" w:rsidRDefault="002878B3" w:rsidP="007A669A">
      <w:pPr>
        <w:spacing w:line="360" w:lineRule="auto"/>
        <w:rPr>
          <w:rFonts w:cs="Arial"/>
          <w:bCs/>
          <w:sz w:val="24"/>
          <w:szCs w:val="24"/>
        </w:rPr>
      </w:pPr>
      <w:r w:rsidRPr="002A4F60">
        <w:rPr>
          <w:rFonts w:cs="Arial"/>
          <w:b/>
          <w:bCs/>
          <w:sz w:val="24"/>
          <w:szCs w:val="24"/>
        </w:rPr>
        <w:t>Especificação</w:t>
      </w:r>
      <w:r w:rsidR="00D11DB2" w:rsidRPr="002A4F60">
        <w:rPr>
          <w:rFonts w:cs="Arial"/>
          <w:bCs/>
          <w:sz w:val="24"/>
          <w:szCs w:val="24"/>
        </w:rPr>
        <w:t xml:space="preserve">: </w:t>
      </w:r>
      <w:r w:rsidRPr="00D11DB2">
        <w:rPr>
          <w:rFonts w:cs="Arial"/>
          <w:bCs/>
          <w:sz w:val="24"/>
          <w:szCs w:val="24"/>
        </w:rPr>
        <w:t>luva de pvc, injetada, com bolsas para junta soldavel, fabricada de acordo com a nbr 5648. Para instalacoes prediais de agua fria conforme nbr 5626. Nbrs atualizadas</w:t>
      </w:r>
    </w:p>
    <w:p w:rsidR="00D11DB2"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D11DB2" w:rsidRDefault="002878B3" w:rsidP="007A669A">
      <w:pPr>
        <w:spacing w:line="360" w:lineRule="auto"/>
        <w:rPr>
          <w:rFonts w:cs="Arial"/>
          <w:bCs/>
          <w:sz w:val="24"/>
          <w:szCs w:val="24"/>
        </w:rPr>
      </w:pPr>
      <w:r>
        <w:rPr>
          <w:rFonts w:cs="Arial"/>
          <w:b/>
          <w:bCs/>
          <w:sz w:val="24"/>
          <w:szCs w:val="24"/>
        </w:rPr>
        <w:t xml:space="preserve">Quantidade: </w:t>
      </w:r>
      <w:r w:rsidR="00CE33F1">
        <w:rPr>
          <w:rFonts w:cs="Arial"/>
          <w:bCs/>
          <w:sz w:val="24"/>
          <w:szCs w:val="24"/>
        </w:rPr>
        <w:t>2.700</w:t>
      </w:r>
    </w:p>
    <w:p w:rsidR="00CE33F1" w:rsidRDefault="00CE33F1" w:rsidP="007A669A">
      <w:pPr>
        <w:spacing w:line="360" w:lineRule="auto"/>
        <w:rPr>
          <w:rFonts w:cs="Arial"/>
          <w:bCs/>
          <w:sz w:val="24"/>
          <w:szCs w:val="24"/>
        </w:rPr>
      </w:pPr>
    </w:p>
    <w:p w:rsidR="00CE33F1" w:rsidRPr="007A669A" w:rsidRDefault="00CE33F1" w:rsidP="007A669A">
      <w:pPr>
        <w:spacing w:line="360" w:lineRule="auto"/>
        <w:rPr>
          <w:rFonts w:cs="Arial"/>
          <w:b/>
          <w:sz w:val="24"/>
          <w:szCs w:val="24"/>
        </w:rPr>
      </w:pPr>
      <w:r>
        <w:rPr>
          <w:rFonts w:cs="Arial"/>
          <w:b/>
          <w:sz w:val="24"/>
          <w:szCs w:val="24"/>
        </w:rPr>
        <w:t>ITEM 50 - LUVA PVC SOLDAVEL 32MM</w:t>
      </w:r>
    </w:p>
    <w:p w:rsidR="00CE33F1" w:rsidRPr="002A4F60" w:rsidRDefault="002878B3" w:rsidP="007A669A">
      <w:pPr>
        <w:spacing w:line="360" w:lineRule="auto"/>
        <w:rPr>
          <w:rFonts w:cs="Arial"/>
          <w:bCs/>
          <w:sz w:val="24"/>
          <w:szCs w:val="24"/>
        </w:rPr>
      </w:pPr>
      <w:r w:rsidRPr="002A4F60">
        <w:rPr>
          <w:rFonts w:cs="Arial"/>
          <w:b/>
          <w:bCs/>
          <w:sz w:val="24"/>
          <w:szCs w:val="24"/>
        </w:rPr>
        <w:t>Especificação</w:t>
      </w:r>
      <w:r w:rsidR="00CE33F1" w:rsidRPr="002A4F60">
        <w:rPr>
          <w:rFonts w:cs="Arial"/>
          <w:bCs/>
          <w:sz w:val="24"/>
          <w:szCs w:val="24"/>
        </w:rPr>
        <w:t xml:space="preserve">: </w:t>
      </w:r>
      <w:r w:rsidRPr="00D11DB2">
        <w:rPr>
          <w:rFonts w:cs="Arial"/>
          <w:bCs/>
          <w:sz w:val="24"/>
          <w:szCs w:val="24"/>
        </w:rPr>
        <w:t>luva de pvc, injetada, com bolsas para junta soldavel, fabricada de acordo com a nbr 5648. Para instalacoes prediais de agua fria conforme nbr 5626. Nbrs atualizadas</w:t>
      </w:r>
    </w:p>
    <w:p w:rsidR="00CE33F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CE33F1" w:rsidRDefault="002878B3" w:rsidP="007A669A">
      <w:pPr>
        <w:spacing w:line="360" w:lineRule="auto"/>
        <w:rPr>
          <w:rFonts w:cs="Arial"/>
          <w:bCs/>
          <w:sz w:val="24"/>
          <w:szCs w:val="24"/>
        </w:rPr>
      </w:pPr>
      <w:r>
        <w:rPr>
          <w:rFonts w:cs="Arial"/>
          <w:b/>
          <w:bCs/>
          <w:sz w:val="24"/>
          <w:szCs w:val="24"/>
        </w:rPr>
        <w:t xml:space="preserve">Quantidade: </w:t>
      </w:r>
      <w:r w:rsidR="00CE33F1">
        <w:rPr>
          <w:rFonts w:cs="Arial"/>
          <w:bCs/>
          <w:sz w:val="24"/>
          <w:szCs w:val="24"/>
        </w:rPr>
        <w:t>280</w:t>
      </w:r>
    </w:p>
    <w:p w:rsidR="007A669A" w:rsidRDefault="007A669A" w:rsidP="007A669A">
      <w:pPr>
        <w:spacing w:line="360" w:lineRule="auto"/>
        <w:rPr>
          <w:rFonts w:cs="Arial"/>
          <w:bCs/>
          <w:sz w:val="24"/>
          <w:szCs w:val="24"/>
        </w:rPr>
      </w:pPr>
    </w:p>
    <w:p w:rsidR="00CE33F1" w:rsidRPr="007A669A" w:rsidRDefault="00CE33F1" w:rsidP="007A669A">
      <w:pPr>
        <w:spacing w:line="360" w:lineRule="auto"/>
        <w:rPr>
          <w:rFonts w:cs="Arial"/>
          <w:b/>
          <w:sz w:val="24"/>
          <w:szCs w:val="24"/>
        </w:rPr>
      </w:pPr>
      <w:r>
        <w:rPr>
          <w:rFonts w:cs="Arial"/>
          <w:b/>
          <w:sz w:val="24"/>
          <w:szCs w:val="24"/>
        </w:rPr>
        <w:t>ITEM 51 - LUVA PVC SOLDAVEL 40MM</w:t>
      </w:r>
    </w:p>
    <w:p w:rsidR="00CE33F1" w:rsidRPr="002A4F60" w:rsidRDefault="002878B3" w:rsidP="007A669A">
      <w:pPr>
        <w:spacing w:line="360" w:lineRule="auto"/>
        <w:rPr>
          <w:rFonts w:cs="Arial"/>
          <w:bCs/>
          <w:sz w:val="24"/>
          <w:szCs w:val="24"/>
        </w:rPr>
      </w:pPr>
      <w:r w:rsidRPr="002A4F60">
        <w:rPr>
          <w:rFonts w:cs="Arial"/>
          <w:b/>
          <w:bCs/>
          <w:sz w:val="24"/>
          <w:szCs w:val="24"/>
        </w:rPr>
        <w:t>Especificação</w:t>
      </w:r>
      <w:r w:rsidR="00CE33F1" w:rsidRPr="002A4F60">
        <w:rPr>
          <w:rFonts w:cs="Arial"/>
          <w:bCs/>
          <w:sz w:val="24"/>
          <w:szCs w:val="24"/>
        </w:rPr>
        <w:t xml:space="preserve">: </w:t>
      </w:r>
      <w:r w:rsidRPr="00D11DB2">
        <w:rPr>
          <w:rFonts w:cs="Arial"/>
          <w:bCs/>
          <w:sz w:val="24"/>
          <w:szCs w:val="24"/>
        </w:rPr>
        <w:t>luva de pvc, injetada, com bolsas para junta soldavel, fabricada de acordo com a nbr 5648. Para instalacoes prediais de agua fria conforme nbr 5626. Nbrs atualizadas</w:t>
      </w:r>
    </w:p>
    <w:p w:rsidR="00CE33F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CE33F1" w:rsidRDefault="002878B3" w:rsidP="007A669A">
      <w:pPr>
        <w:spacing w:line="360" w:lineRule="auto"/>
        <w:rPr>
          <w:rFonts w:cs="Arial"/>
          <w:bCs/>
          <w:sz w:val="24"/>
          <w:szCs w:val="24"/>
        </w:rPr>
      </w:pPr>
      <w:r>
        <w:rPr>
          <w:rFonts w:cs="Arial"/>
          <w:b/>
          <w:bCs/>
          <w:sz w:val="24"/>
          <w:szCs w:val="24"/>
        </w:rPr>
        <w:t xml:space="preserve">Quantidade: </w:t>
      </w:r>
      <w:r w:rsidR="00CE33F1">
        <w:rPr>
          <w:rFonts w:cs="Arial"/>
          <w:bCs/>
          <w:sz w:val="24"/>
          <w:szCs w:val="24"/>
        </w:rPr>
        <w:t>20</w:t>
      </w:r>
    </w:p>
    <w:p w:rsidR="00CE33F1" w:rsidRDefault="00CE33F1" w:rsidP="007A669A">
      <w:pPr>
        <w:spacing w:line="360" w:lineRule="auto"/>
        <w:rPr>
          <w:rFonts w:cs="Arial"/>
          <w:bCs/>
          <w:sz w:val="24"/>
          <w:szCs w:val="24"/>
        </w:rPr>
      </w:pPr>
    </w:p>
    <w:p w:rsidR="00CE33F1" w:rsidRPr="007A669A" w:rsidRDefault="00CE33F1" w:rsidP="007A669A">
      <w:pPr>
        <w:spacing w:line="360" w:lineRule="auto"/>
        <w:rPr>
          <w:rFonts w:cs="Arial"/>
          <w:b/>
          <w:sz w:val="24"/>
          <w:szCs w:val="24"/>
        </w:rPr>
      </w:pPr>
      <w:r>
        <w:rPr>
          <w:rFonts w:cs="Arial"/>
          <w:b/>
          <w:sz w:val="24"/>
          <w:szCs w:val="24"/>
        </w:rPr>
        <w:t>ITEM 52 - LUVA PVC SOLDAVEL E COM ROSCA DE 25 X 3/4"</w:t>
      </w:r>
    </w:p>
    <w:p w:rsidR="00CE33F1" w:rsidRPr="002A4F60" w:rsidRDefault="002878B3" w:rsidP="007A669A">
      <w:pPr>
        <w:spacing w:line="360" w:lineRule="auto"/>
        <w:rPr>
          <w:rFonts w:cs="Arial"/>
          <w:bCs/>
          <w:sz w:val="24"/>
          <w:szCs w:val="24"/>
        </w:rPr>
      </w:pPr>
      <w:r w:rsidRPr="002A4F60">
        <w:rPr>
          <w:rFonts w:cs="Arial"/>
          <w:b/>
          <w:bCs/>
          <w:sz w:val="24"/>
          <w:szCs w:val="24"/>
        </w:rPr>
        <w:t>Especificação</w:t>
      </w:r>
      <w:r w:rsidR="00CE33F1" w:rsidRPr="002A4F60">
        <w:rPr>
          <w:rFonts w:cs="Arial"/>
          <w:bCs/>
          <w:sz w:val="24"/>
          <w:szCs w:val="24"/>
        </w:rPr>
        <w:t xml:space="preserve">: </w:t>
      </w:r>
      <w:r w:rsidRPr="00CE33F1">
        <w:rPr>
          <w:rFonts w:cs="Arial"/>
          <w:bCs/>
          <w:sz w:val="24"/>
          <w:szCs w:val="24"/>
        </w:rPr>
        <w:t>luva mista de pvc, injetada, com bolsa de junta soldavel e ponta roscada de acordo com a nbrnmiso 7-1, fabricada de acordo com a nbr 5648, para interligacao de tubos de pvcsoldaveis com componentes plasticos roscados, para instalacoes prediais de agua fria conforme nbr 5626. Nbrs atualizadas</w:t>
      </w:r>
    </w:p>
    <w:p w:rsidR="00CE33F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CE33F1" w:rsidRDefault="002878B3" w:rsidP="007A669A">
      <w:pPr>
        <w:spacing w:line="360" w:lineRule="auto"/>
        <w:rPr>
          <w:rFonts w:cs="Arial"/>
          <w:bCs/>
          <w:sz w:val="24"/>
          <w:szCs w:val="24"/>
        </w:rPr>
      </w:pPr>
      <w:r>
        <w:rPr>
          <w:rFonts w:cs="Arial"/>
          <w:b/>
          <w:bCs/>
          <w:sz w:val="24"/>
          <w:szCs w:val="24"/>
        </w:rPr>
        <w:t xml:space="preserve">Quantidade: </w:t>
      </w:r>
      <w:r w:rsidR="00CE33F1">
        <w:rPr>
          <w:rFonts w:cs="Arial"/>
          <w:bCs/>
          <w:sz w:val="24"/>
          <w:szCs w:val="24"/>
        </w:rPr>
        <w:t>400</w:t>
      </w:r>
    </w:p>
    <w:p w:rsidR="00CE33F1" w:rsidRDefault="00CE33F1" w:rsidP="007A669A">
      <w:pPr>
        <w:spacing w:line="360" w:lineRule="auto"/>
        <w:rPr>
          <w:rFonts w:cs="Arial"/>
          <w:bCs/>
          <w:sz w:val="24"/>
          <w:szCs w:val="24"/>
        </w:rPr>
      </w:pPr>
    </w:p>
    <w:p w:rsidR="00CE33F1" w:rsidRDefault="00CE33F1" w:rsidP="007A669A">
      <w:pPr>
        <w:spacing w:line="360" w:lineRule="auto"/>
        <w:rPr>
          <w:rFonts w:cs="Arial"/>
          <w:b/>
          <w:sz w:val="24"/>
          <w:szCs w:val="24"/>
        </w:rPr>
      </w:pPr>
      <w:r>
        <w:rPr>
          <w:rFonts w:cs="Arial"/>
          <w:b/>
          <w:sz w:val="24"/>
          <w:szCs w:val="24"/>
        </w:rPr>
        <w:t xml:space="preserve">ITEM 53 - </w:t>
      </w:r>
      <w:r w:rsidRPr="00CE33F1">
        <w:rPr>
          <w:rFonts w:cs="Arial"/>
          <w:b/>
          <w:sz w:val="24"/>
          <w:szCs w:val="24"/>
        </w:rPr>
        <w:t>NIPLE PVC COM ROSCA 1.1/4"</w:t>
      </w:r>
    </w:p>
    <w:p w:rsidR="00CE33F1" w:rsidRPr="002A4F60" w:rsidRDefault="002878B3" w:rsidP="007A669A">
      <w:pPr>
        <w:spacing w:line="360" w:lineRule="auto"/>
        <w:rPr>
          <w:rFonts w:cs="Arial"/>
          <w:bCs/>
          <w:sz w:val="24"/>
          <w:szCs w:val="24"/>
        </w:rPr>
      </w:pPr>
      <w:r w:rsidRPr="002A4F60">
        <w:rPr>
          <w:rFonts w:cs="Arial"/>
          <w:b/>
          <w:bCs/>
          <w:sz w:val="24"/>
          <w:szCs w:val="24"/>
        </w:rPr>
        <w:t>Especificação</w:t>
      </w:r>
      <w:r w:rsidR="00CE33F1" w:rsidRPr="002A4F60">
        <w:rPr>
          <w:rFonts w:cs="Arial"/>
          <w:bCs/>
          <w:sz w:val="24"/>
          <w:szCs w:val="24"/>
        </w:rPr>
        <w:t xml:space="preserve">: </w:t>
      </w:r>
      <w:r w:rsidRPr="00CE33F1">
        <w:rPr>
          <w:rFonts w:cs="Arial"/>
          <w:bCs/>
          <w:sz w:val="24"/>
          <w:szCs w:val="24"/>
        </w:rPr>
        <w:t>niple duplo de pvc, branco, injetado, com sextavado para boc a de chave, dotado de roscas de acordo com a nbrnmiso 7-1, para aplicacoes sob pressoes de servico de 1,0 mpa, fabrica do de acordo com os requisitos da nbr 5648, para instalacoes prediais de agua fria. Nbrs atualizadas</w:t>
      </w:r>
    </w:p>
    <w:p w:rsidR="00CE33F1"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CE33F1" w:rsidRDefault="002878B3" w:rsidP="007A669A">
      <w:pPr>
        <w:spacing w:line="360" w:lineRule="auto"/>
        <w:rPr>
          <w:rFonts w:cs="Arial"/>
          <w:bCs/>
          <w:sz w:val="24"/>
          <w:szCs w:val="24"/>
        </w:rPr>
      </w:pPr>
      <w:r>
        <w:rPr>
          <w:rFonts w:cs="Arial"/>
          <w:b/>
          <w:bCs/>
          <w:sz w:val="24"/>
          <w:szCs w:val="24"/>
        </w:rPr>
        <w:t xml:space="preserve">Quantidade: </w:t>
      </w:r>
      <w:r w:rsidR="00CE33F1">
        <w:rPr>
          <w:rFonts w:cs="Arial"/>
          <w:bCs/>
          <w:sz w:val="24"/>
          <w:szCs w:val="24"/>
        </w:rPr>
        <w:t>10</w:t>
      </w:r>
    </w:p>
    <w:p w:rsidR="0098768C" w:rsidRDefault="0098768C" w:rsidP="007A669A">
      <w:pPr>
        <w:spacing w:line="360" w:lineRule="auto"/>
        <w:rPr>
          <w:rFonts w:cs="Arial"/>
          <w:bCs/>
          <w:sz w:val="24"/>
          <w:szCs w:val="24"/>
        </w:rPr>
      </w:pPr>
    </w:p>
    <w:p w:rsidR="0098768C" w:rsidRPr="007A669A" w:rsidRDefault="0098768C" w:rsidP="007A669A">
      <w:pPr>
        <w:spacing w:line="360" w:lineRule="auto"/>
        <w:rPr>
          <w:rFonts w:cs="Arial"/>
          <w:b/>
          <w:sz w:val="24"/>
          <w:szCs w:val="24"/>
        </w:rPr>
      </w:pPr>
      <w:r>
        <w:rPr>
          <w:rFonts w:cs="Arial"/>
          <w:b/>
          <w:sz w:val="24"/>
          <w:szCs w:val="24"/>
        </w:rPr>
        <w:t>ITEM 54 - NIPLE PVC COM ROSCA 1/2</w:t>
      </w:r>
      <w:r w:rsidRPr="00CE33F1">
        <w:rPr>
          <w:rFonts w:cs="Arial"/>
          <w:b/>
          <w:sz w:val="24"/>
          <w:szCs w:val="24"/>
        </w:rPr>
        <w:t>"</w:t>
      </w:r>
    </w:p>
    <w:p w:rsidR="0098768C"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98768C" w:rsidRPr="002A4F60">
        <w:rPr>
          <w:rFonts w:cs="Arial"/>
          <w:bCs/>
          <w:sz w:val="24"/>
          <w:szCs w:val="24"/>
        </w:rPr>
        <w:t xml:space="preserve">: </w:t>
      </w:r>
      <w:r w:rsidRPr="00CE33F1">
        <w:rPr>
          <w:rFonts w:cs="Arial"/>
          <w:bCs/>
          <w:sz w:val="24"/>
          <w:szCs w:val="24"/>
        </w:rPr>
        <w:t>niple duplo de pvc, branco, injetado, com sextavado para boc a de chave, dotado de roscas de acordo com a nbrnmiso 7-1, para aplicacoes sob pressoes de servico de 1,0 mpa, fabrica do de acordo com os requisitos da nbr 5648, para instalacoes prediais de agua fria. Nbrs atualizadas</w:t>
      </w:r>
    </w:p>
    <w:p w:rsidR="0098768C"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98768C" w:rsidRDefault="002878B3" w:rsidP="007A669A">
      <w:pPr>
        <w:spacing w:line="360" w:lineRule="auto"/>
        <w:rPr>
          <w:rFonts w:cs="Arial"/>
          <w:bCs/>
          <w:sz w:val="24"/>
          <w:szCs w:val="24"/>
        </w:rPr>
      </w:pPr>
      <w:r>
        <w:rPr>
          <w:rFonts w:cs="Arial"/>
          <w:b/>
          <w:bCs/>
          <w:sz w:val="24"/>
          <w:szCs w:val="24"/>
        </w:rPr>
        <w:t xml:space="preserve">Quantidade: </w:t>
      </w:r>
      <w:r w:rsidR="0098768C">
        <w:rPr>
          <w:rFonts w:cs="Arial"/>
          <w:bCs/>
          <w:sz w:val="24"/>
          <w:szCs w:val="24"/>
        </w:rPr>
        <w:t>500</w:t>
      </w:r>
    </w:p>
    <w:p w:rsidR="0098768C" w:rsidRDefault="0098768C" w:rsidP="007A669A">
      <w:pPr>
        <w:spacing w:line="360" w:lineRule="auto"/>
        <w:rPr>
          <w:rFonts w:cs="Arial"/>
          <w:bCs/>
          <w:sz w:val="24"/>
          <w:szCs w:val="24"/>
        </w:rPr>
      </w:pPr>
    </w:p>
    <w:p w:rsidR="0098768C" w:rsidRPr="007A669A" w:rsidRDefault="00B53F5E" w:rsidP="007A669A">
      <w:pPr>
        <w:spacing w:line="360" w:lineRule="auto"/>
        <w:rPr>
          <w:rFonts w:cs="Arial"/>
          <w:b/>
          <w:sz w:val="24"/>
          <w:szCs w:val="24"/>
        </w:rPr>
      </w:pPr>
      <w:r>
        <w:rPr>
          <w:rFonts w:cs="Arial"/>
          <w:b/>
          <w:sz w:val="24"/>
          <w:szCs w:val="24"/>
        </w:rPr>
        <w:t>ITEM 55</w:t>
      </w:r>
      <w:r w:rsidR="0098768C">
        <w:rPr>
          <w:rFonts w:cs="Arial"/>
          <w:b/>
          <w:sz w:val="24"/>
          <w:szCs w:val="24"/>
        </w:rPr>
        <w:t xml:space="preserve"> - </w:t>
      </w:r>
      <w:r w:rsidRPr="00B53F5E">
        <w:rPr>
          <w:rFonts w:cs="Arial"/>
          <w:b/>
          <w:sz w:val="24"/>
          <w:szCs w:val="24"/>
        </w:rPr>
        <w:t>REDUCAO PBA BOLSA/BOLSA DN 125 X 100(DE 140MM X 110MM)</w:t>
      </w:r>
    </w:p>
    <w:p w:rsidR="0098768C" w:rsidRPr="002A4F60" w:rsidRDefault="002878B3" w:rsidP="007A669A">
      <w:pPr>
        <w:spacing w:line="360" w:lineRule="auto"/>
        <w:rPr>
          <w:rFonts w:cs="Arial"/>
          <w:bCs/>
          <w:sz w:val="24"/>
          <w:szCs w:val="24"/>
        </w:rPr>
      </w:pPr>
      <w:r w:rsidRPr="002A4F60">
        <w:rPr>
          <w:rFonts w:cs="Arial"/>
          <w:b/>
          <w:bCs/>
          <w:sz w:val="24"/>
          <w:szCs w:val="24"/>
        </w:rPr>
        <w:t>Especificação</w:t>
      </w:r>
      <w:r w:rsidR="0098768C" w:rsidRPr="002A4F60">
        <w:rPr>
          <w:rFonts w:cs="Arial"/>
          <w:bCs/>
          <w:sz w:val="24"/>
          <w:szCs w:val="24"/>
        </w:rPr>
        <w:t xml:space="preserve">: </w:t>
      </w:r>
      <w:r w:rsidRPr="00B53F5E">
        <w:rPr>
          <w:rFonts w:cs="Arial"/>
          <w:bCs/>
          <w:sz w:val="24"/>
          <w:szCs w:val="24"/>
        </w:rPr>
        <w:t>reducao de pvc, injetada, com bolsas de junta elastica, fabricada de acordo com a nbr 9815 com maior diametro para tubos de pvc 6,3 fabricados de acordo com a nbr 5647, e menor diametro para tubos de pvc fabricados de acordo com a nbr 5647- 1, fornecida com os aneis de borracha correspondentes, para redes de distribuicao de agua potavel. Nbrs atualizadas</w:t>
      </w:r>
    </w:p>
    <w:p w:rsidR="0098768C"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98768C" w:rsidRDefault="002878B3" w:rsidP="007A669A">
      <w:pPr>
        <w:spacing w:line="360" w:lineRule="auto"/>
        <w:rPr>
          <w:rFonts w:cs="Arial"/>
          <w:bCs/>
          <w:sz w:val="24"/>
          <w:szCs w:val="24"/>
        </w:rPr>
      </w:pPr>
      <w:r>
        <w:rPr>
          <w:rFonts w:cs="Arial"/>
          <w:b/>
          <w:bCs/>
          <w:sz w:val="24"/>
          <w:szCs w:val="24"/>
        </w:rPr>
        <w:t xml:space="preserve">Quantidade: </w:t>
      </w:r>
      <w:r w:rsidR="00B53F5E">
        <w:rPr>
          <w:rFonts w:cs="Arial"/>
          <w:bCs/>
          <w:sz w:val="24"/>
          <w:szCs w:val="24"/>
        </w:rPr>
        <w:t>10</w:t>
      </w:r>
    </w:p>
    <w:p w:rsidR="00B53F5E" w:rsidRDefault="00B53F5E" w:rsidP="007A669A">
      <w:pPr>
        <w:spacing w:line="360" w:lineRule="auto"/>
        <w:rPr>
          <w:rFonts w:cs="Arial"/>
          <w:bCs/>
          <w:sz w:val="24"/>
          <w:szCs w:val="24"/>
        </w:rPr>
      </w:pPr>
    </w:p>
    <w:p w:rsidR="00B53F5E" w:rsidRPr="007A669A" w:rsidRDefault="0017340B" w:rsidP="007A669A">
      <w:pPr>
        <w:spacing w:line="360" w:lineRule="auto"/>
        <w:rPr>
          <w:rFonts w:cs="Arial"/>
          <w:b/>
          <w:sz w:val="24"/>
          <w:szCs w:val="24"/>
        </w:rPr>
      </w:pPr>
      <w:r>
        <w:rPr>
          <w:rFonts w:cs="Arial"/>
          <w:b/>
          <w:sz w:val="24"/>
          <w:szCs w:val="24"/>
        </w:rPr>
        <w:t>ITEM 56</w:t>
      </w:r>
      <w:r w:rsidR="00B53F5E">
        <w:rPr>
          <w:rFonts w:cs="Arial"/>
          <w:b/>
          <w:sz w:val="24"/>
          <w:szCs w:val="24"/>
        </w:rPr>
        <w:t xml:space="preserve"> - </w:t>
      </w:r>
      <w:r w:rsidRPr="0017340B">
        <w:rPr>
          <w:rFonts w:cs="Arial"/>
          <w:b/>
          <w:sz w:val="24"/>
          <w:szCs w:val="24"/>
        </w:rPr>
        <w:t>REGISTRO DE GAVETA METAL DE 1"</w:t>
      </w:r>
    </w:p>
    <w:p w:rsidR="00B53F5E" w:rsidRPr="002A4F60" w:rsidRDefault="002878B3" w:rsidP="007A669A">
      <w:pPr>
        <w:spacing w:line="360" w:lineRule="auto"/>
        <w:rPr>
          <w:rFonts w:cs="Arial"/>
          <w:bCs/>
          <w:sz w:val="24"/>
          <w:szCs w:val="24"/>
        </w:rPr>
      </w:pPr>
      <w:r w:rsidRPr="002A4F60">
        <w:rPr>
          <w:rFonts w:cs="Arial"/>
          <w:b/>
          <w:bCs/>
          <w:sz w:val="24"/>
          <w:szCs w:val="24"/>
        </w:rPr>
        <w:t>Especificação</w:t>
      </w:r>
      <w:r w:rsidR="00B53F5E" w:rsidRPr="002A4F60">
        <w:rPr>
          <w:rFonts w:cs="Arial"/>
          <w:bCs/>
          <w:sz w:val="24"/>
          <w:szCs w:val="24"/>
        </w:rPr>
        <w:t xml:space="preserve">: </w:t>
      </w:r>
      <w:r w:rsidRPr="0017340B">
        <w:rPr>
          <w:rFonts w:cs="Arial"/>
          <w:bCs/>
          <w:sz w:val="24"/>
          <w:szCs w:val="24"/>
        </w:rPr>
        <w:t>registro de gaveta de liga de cobre (latao) para saneamento, de pressao nominal pn 16, com volante de aluminio fundido, roscas internas conforme a nbrnmiso 7-1 e acabamento amare lo bruto, fabricado de acordo com a nbr 14580, para instalacoes em saneamento. Minimo de 6 (seis) filetes de rosca nbrs atualizadas</w:t>
      </w:r>
    </w:p>
    <w:p w:rsidR="00B53F5E"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B53F5E"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3</w:t>
      </w:r>
      <w:r w:rsidR="00B53F5E">
        <w:rPr>
          <w:rFonts w:cs="Arial"/>
          <w:bCs/>
          <w:sz w:val="24"/>
          <w:szCs w:val="24"/>
        </w:rPr>
        <w:t>0</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57 - </w:t>
      </w:r>
      <w:r w:rsidRPr="0017340B">
        <w:rPr>
          <w:rFonts w:cs="Arial"/>
          <w:b/>
          <w:sz w:val="24"/>
          <w:szCs w:val="24"/>
        </w:rPr>
        <w:t>REGISTRO DE GAVETA METAL DE 1</w:t>
      </w:r>
      <w:r>
        <w:rPr>
          <w:rFonts w:cs="Arial"/>
          <w:b/>
          <w:sz w:val="24"/>
          <w:szCs w:val="24"/>
        </w:rPr>
        <w:t>/2</w:t>
      </w:r>
      <w:r w:rsidRPr="0017340B">
        <w:rPr>
          <w:rFonts w:cs="Arial"/>
          <w:b/>
          <w:sz w:val="24"/>
          <w:szCs w:val="24"/>
        </w:rPr>
        <w:t>"</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gaveta de liga de cobre (latao) para saneamento, de pressao nominal pn 16, com volante de aluminio fundido, roscas internas conforme a nbrnmiso 7-1 e acabamento amare lo bruto, fabricado de acordo com a nbr 14580, para instalacoes em saneamento. Minimo de 6 (seis) filetes de rosca nbrs atualizadas</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02</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ITEM 58 - REGISTRO DE GAVETA METAL DE 3</w:t>
      </w:r>
      <w:r w:rsidRPr="0017340B">
        <w:rPr>
          <w:rFonts w:cs="Arial"/>
          <w:b/>
          <w:sz w:val="24"/>
          <w:szCs w:val="24"/>
        </w:rPr>
        <w:t>"</w:t>
      </w:r>
    </w:p>
    <w:p w:rsidR="0017340B" w:rsidRPr="0017340B"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 xml:space="preserve">registro de gaveta de liga de cobre (latao) para saneamento, de pressao nominal pn 16, com volante de aluminio fundido, roscas internas conforme a nbrnmiso 7-1 e acabamento amarelo bruto, fabricado de acordo com a nbr 14580, para instalacoes em saneamento.                                            </w:t>
      </w:r>
    </w:p>
    <w:p w:rsidR="0017340B" w:rsidRPr="0017340B" w:rsidRDefault="002878B3" w:rsidP="007A669A">
      <w:pPr>
        <w:spacing w:line="360" w:lineRule="auto"/>
        <w:rPr>
          <w:rFonts w:cs="Arial"/>
          <w:bCs/>
          <w:sz w:val="24"/>
          <w:szCs w:val="24"/>
        </w:rPr>
      </w:pPr>
      <w:r w:rsidRPr="0017340B">
        <w:rPr>
          <w:rFonts w:cs="Arial"/>
          <w:bCs/>
          <w:sz w:val="24"/>
          <w:szCs w:val="24"/>
        </w:rPr>
        <w:t xml:space="preserve">Nbrs atualizadas.                                            </w:t>
      </w:r>
    </w:p>
    <w:p w:rsidR="0017340B" w:rsidRPr="002A4F60" w:rsidRDefault="002878B3" w:rsidP="007A669A">
      <w:pPr>
        <w:spacing w:line="360" w:lineRule="auto"/>
        <w:rPr>
          <w:rFonts w:cs="Arial"/>
          <w:bCs/>
          <w:sz w:val="24"/>
          <w:szCs w:val="24"/>
        </w:rPr>
      </w:pPr>
      <w:r w:rsidRPr="0017340B">
        <w:rPr>
          <w:rFonts w:cs="Arial"/>
          <w:bCs/>
          <w:sz w:val="24"/>
          <w:szCs w:val="24"/>
        </w:rPr>
        <w:t xml:space="preserve">Minimo de 10 (dez) filetes de rosca.    </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02</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ITEM 59 - REGISTRO DE GAVETA METAL DE 3/4</w:t>
      </w:r>
      <w:r w:rsidRPr="0017340B">
        <w:rPr>
          <w:rFonts w:cs="Arial"/>
          <w:b/>
          <w:sz w:val="24"/>
          <w:szCs w:val="24"/>
        </w:rPr>
        <w:t>"</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gaveta de liga de cobre (latao) para saneamento, de pressao nominal pn 16, com volante de aluminio fundido, roscas internas conforme a nbrnmiso 7-1 e acabamento amare lo bruto, fabricado de acordo com a nbr 14580, para instalacoes em saneamento. Minimo de 6 (seis) filetes de rosca nbrs atualizadas</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10</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ITEM 60 - REGISTRO DE GAVETA METAL DE 4</w:t>
      </w:r>
      <w:r w:rsidRPr="0017340B">
        <w:rPr>
          <w:rFonts w:cs="Arial"/>
          <w:b/>
          <w:sz w:val="24"/>
          <w:szCs w:val="24"/>
        </w:rPr>
        <w:t>"</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gaveta de liga de cobre (latao) para saneamento, de pressao nominal pn 16, com volante de aluminio fundido, roscas internas conforme nbrnmiso 7-1 e acabamento amarelo bruto, fabricado de acordo com a nbr 14580, para instalacoe s em saneamento. Nbrs atualizadas minimo de 14(quatorze) filetes de rosca</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01</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61 - </w:t>
      </w:r>
      <w:r w:rsidRPr="0017340B">
        <w:rPr>
          <w:rFonts w:cs="Arial"/>
          <w:b/>
          <w:sz w:val="24"/>
          <w:szCs w:val="24"/>
        </w:rPr>
        <w:t>REGISTRO ESFERA METAL 3/4" - BORBOLETA</w:t>
      </w:r>
    </w:p>
    <w:p w:rsidR="0017340B" w:rsidRPr="0017340B"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 xml:space="preserve">válvula de esfera em latão forjado cw 617 n para água, parede minima de 1,6mm, passagem plena, acionamento por borboleta em aluminio na cor azul, haste em latão, vedação em p.t.f.e. </w:t>
      </w:r>
    </w:p>
    <w:p w:rsidR="0017340B" w:rsidRPr="0017340B" w:rsidRDefault="002878B3" w:rsidP="007A669A">
      <w:pPr>
        <w:spacing w:line="360" w:lineRule="auto"/>
        <w:rPr>
          <w:rFonts w:cs="Arial"/>
          <w:bCs/>
          <w:sz w:val="24"/>
          <w:szCs w:val="24"/>
        </w:rPr>
      </w:pPr>
      <w:r w:rsidRPr="0017340B">
        <w:rPr>
          <w:rFonts w:cs="Arial"/>
          <w:bCs/>
          <w:sz w:val="24"/>
          <w:szCs w:val="24"/>
        </w:rPr>
        <w:lastRenderedPageBreak/>
        <w:t>Mínimo de 4 filetes de rosca bsp, fêmea/fêmea, pn 16 a 40, esfera em aço ou latão polido. Temperatura suportável de -10ºc 90ºc.</w:t>
      </w:r>
    </w:p>
    <w:p w:rsidR="0017340B" w:rsidRPr="002A4F60" w:rsidRDefault="002878B3" w:rsidP="007A669A">
      <w:pPr>
        <w:spacing w:line="360" w:lineRule="auto"/>
        <w:rPr>
          <w:rFonts w:cs="Arial"/>
          <w:bCs/>
          <w:sz w:val="24"/>
          <w:szCs w:val="24"/>
        </w:rPr>
      </w:pPr>
      <w:r w:rsidRPr="0017340B">
        <w:rPr>
          <w:rFonts w:cs="Arial"/>
          <w:bCs/>
          <w:sz w:val="24"/>
          <w:szCs w:val="24"/>
        </w:rPr>
        <w:t>Furo de 1,2 a 1,6mm na borboleta para passagem de lacre</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200</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62 - </w:t>
      </w:r>
      <w:r w:rsidRPr="0017340B">
        <w:rPr>
          <w:rFonts w:cs="Arial"/>
          <w:b/>
          <w:sz w:val="24"/>
          <w:szCs w:val="24"/>
        </w:rPr>
        <w:t>REGISTRO ESFERA PVC CABECA QUADRADA DE 1/2"</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esfera de pvc, na cor marrom, cabeça quadrada. Para acionamento com ferramenta apropriada, dotado de roscas externas de acordo com a nbr n m iso7-1, fabricado de acordo com a nbr 11306, para instalacoes prediais de agua fria conforme nbr 5626. Nbrs atualizadas</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300</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63 - </w:t>
      </w:r>
      <w:r w:rsidRPr="0017340B">
        <w:rPr>
          <w:rFonts w:cs="Arial"/>
          <w:b/>
          <w:sz w:val="24"/>
          <w:szCs w:val="24"/>
        </w:rPr>
        <w:t>REGISTRO E</w:t>
      </w:r>
      <w:r>
        <w:rPr>
          <w:rFonts w:cs="Arial"/>
          <w:b/>
          <w:sz w:val="24"/>
          <w:szCs w:val="24"/>
        </w:rPr>
        <w:t>SFERA PVC CABECA QUADRADA DE 3/4</w:t>
      </w:r>
      <w:r w:rsidRPr="0017340B">
        <w:rPr>
          <w:rFonts w:cs="Arial"/>
          <w:b/>
          <w:sz w:val="24"/>
          <w:szCs w:val="24"/>
        </w:rPr>
        <w:t>"</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esfera de pvc, na cor marrom, cabeça quadrada. Para acionamento com ferramenta apropriada, dotado de roscas externas de acordo com a nbr n m iso7-1, fabricado de acordo com a nbr 11306, para instalacoes prediais de agua fria conforme nbr 5626. Nbrs atualizadas</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160</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64 - </w:t>
      </w:r>
      <w:r w:rsidRPr="0017340B">
        <w:rPr>
          <w:rFonts w:cs="Arial"/>
          <w:b/>
          <w:sz w:val="24"/>
          <w:szCs w:val="24"/>
        </w:rPr>
        <w:t>REGISTRO ESFERA TIPO VS JUNTA ROSCAVEL 1 1/2"</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17340B">
        <w:rPr>
          <w:rFonts w:cs="Arial"/>
          <w:bCs/>
          <w:sz w:val="24"/>
          <w:szCs w:val="24"/>
        </w:rPr>
        <w:t>registro de esfera de pvc, com acionamento por borboleta, dotado de extremidades com roscas internas de acordo com a nbrnmiso 7-1, com uma extremidade com montagem por porca de aperto e assento plano com anel de vedacao, fabricado de acordo com a nbr 11306, para instalacoes prediais de agua fria conforme nbr 5626. Nbrs atualizadas</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03</w:t>
      </w:r>
    </w:p>
    <w:p w:rsidR="0017340B" w:rsidRDefault="0017340B" w:rsidP="007A669A">
      <w:pPr>
        <w:spacing w:line="360" w:lineRule="auto"/>
        <w:rPr>
          <w:rFonts w:cs="Arial"/>
          <w:bCs/>
          <w:sz w:val="24"/>
          <w:szCs w:val="24"/>
        </w:rPr>
      </w:pPr>
    </w:p>
    <w:p w:rsidR="0017340B" w:rsidRPr="007A669A" w:rsidRDefault="0017340B" w:rsidP="007A669A">
      <w:pPr>
        <w:spacing w:line="360" w:lineRule="auto"/>
        <w:rPr>
          <w:rFonts w:cs="Arial"/>
          <w:b/>
          <w:sz w:val="24"/>
          <w:szCs w:val="24"/>
        </w:rPr>
      </w:pPr>
      <w:r>
        <w:rPr>
          <w:rFonts w:cs="Arial"/>
          <w:b/>
          <w:sz w:val="24"/>
          <w:szCs w:val="24"/>
        </w:rPr>
        <w:t xml:space="preserve">ITEM 65 - </w:t>
      </w:r>
      <w:r w:rsidRPr="0017340B">
        <w:rPr>
          <w:rFonts w:cs="Arial"/>
          <w:b/>
          <w:sz w:val="24"/>
          <w:szCs w:val="24"/>
        </w:rPr>
        <w:t>REGISTRO/VALVULA CHATO FºFº BOLSA E CABECOTE P/PVC DN 100MM (DE 110MM)</w:t>
      </w:r>
    </w:p>
    <w:p w:rsidR="0017340B" w:rsidRPr="0017340B" w:rsidRDefault="002878B3" w:rsidP="007A669A">
      <w:pPr>
        <w:spacing w:line="360" w:lineRule="auto"/>
        <w:rPr>
          <w:rFonts w:cs="Arial"/>
          <w:bCs/>
          <w:sz w:val="24"/>
          <w:szCs w:val="24"/>
        </w:rPr>
      </w:pPr>
      <w:r w:rsidRPr="002A4F60">
        <w:rPr>
          <w:rFonts w:cs="Arial"/>
          <w:b/>
          <w:bCs/>
          <w:sz w:val="24"/>
          <w:szCs w:val="24"/>
        </w:rPr>
        <w:lastRenderedPageBreak/>
        <w:t>Especificação</w:t>
      </w:r>
      <w:r w:rsidR="0017340B" w:rsidRPr="002A4F60">
        <w:rPr>
          <w:rFonts w:cs="Arial"/>
          <w:bCs/>
          <w:sz w:val="24"/>
          <w:szCs w:val="24"/>
        </w:rPr>
        <w:t xml:space="preserve">: </w:t>
      </w:r>
      <w:r w:rsidRPr="0017340B">
        <w:rPr>
          <w:rFonts w:cs="Arial"/>
          <w:bCs/>
          <w:sz w:val="24"/>
          <w:szCs w:val="24"/>
        </w:rPr>
        <w:t>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2 anéis toroidais (o´rings) alojados na bucha de vedação confeccionada em latão c</w:t>
      </w:r>
      <w:r>
        <w:rPr>
          <w:rFonts w:cs="Arial"/>
          <w:bCs/>
          <w:sz w:val="24"/>
          <w:szCs w:val="24"/>
        </w:rPr>
        <w:t>om, no máximo, 5% de chumbo.</w:t>
      </w:r>
      <w:r w:rsidRPr="0017340B">
        <w:rPr>
          <w:rFonts w:cs="Arial"/>
          <w:bCs/>
          <w:sz w:val="24"/>
          <w:szCs w:val="24"/>
        </w:rPr>
        <w:t xml:space="preserve"> Sistema de contra-vedação confeccionado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pvc/pba conforme a norma nbr 5647. </w:t>
      </w:r>
    </w:p>
    <w:p w:rsidR="0017340B" w:rsidRPr="002A4F60" w:rsidRDefault="002878B3" w:rsidP="007A669A">
      <w:pPr>
        <w:spacing w:line="360" w:lineRule="auto"/>
        <w:rPr>
          <w:rFonts w:cs="Arial"/>
          <w:bCs/>
          <w:sz w:val="24"/>
          <w:szCs w:val="24"/>
        </w:rPr>
      </w:pPr>
      <w:r w:rsidRPr="0017340B">
        <w:rPr>
          <w:rFonts w:cs="Arial"/>
          <w:bCs/>
          <w:sz w:val="24"/>
          <w:szCs w:val="24"/>
        </w:rPr>
        <w:t>Referência: euro 24.</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17340B">
        <w:rPr>
          <w:rFonts w:cs="Arial"/>
          <w:bCs/>
          <w:sz w:val="24"/>
          <w:szCs w:val="24"/>
        </w:rPr>
        <w:t>10</w:t>
      </w:r>
    </w:p>
    <w:p w:rsidR="0017340B" w:rsidRDefault="0017340B" w:rsidP="007A669A">
      <w:pPr>
        <w:spacing w:line="360" w:lineRule="auto"/>
        <w:rPr>
          <w:rFonts w:cs="Arial"/>
          <w:bCs/>
          <w:sz w:val="24"/>
          <w:szCs w:val="24"/>
        </w:rPr>
      </w:pPr>
    </w:p>
    <w:p w:rsidR="0017340B" w:rsidRPr="007A669A" w:rsidRDefault="00A67CE9" w:rsidP="007A669A">
      <w:pPr>
        <w:spacing w:line="360" w:lineRule="auto"/>
        <w:rPr>
          <w:rFonts w:cs="Arial"/>
          <w:b/>
          <w:sz w:val="24"/>
          <w:szCs w:val="24"/>
        </w:rPr>
      </w:pPr>
      <w:r>
        <w:rPr>
          <w:rFonts w:cs="Arial"/>
          <w:b/>
          <w:sz w:val="24"/>
          <w:szCs w:val="24"/>
        </w:rPr>
        <w:t>ITEM 66</w:t>
      </w:r>
      <w:r w:rsidR="0017340B">
        <w:rPr>
          <w:rFonts w:cs="Arial"/>
          <w:b/>
          <w:sz w:val="24"/>
          <w:szCs w:val="24"/>
        </w:rPr>
        <w:t xml:space="preserve"> - </w:t>
      </w:r>
      <w:r w:rsidRPr="00A67CE9">
        <w:rPr>
          <w:rFonts w:cs="Arial"/>
          <w:b/>
          <w:sz w:val="24"/>
          <w:szCs w:val="24"/>
        </w:rPr>
        <w:t>SELIM 90º PARA COLETOR 150 X 100 - COMPACTO</w:t>
      </w:r>
    </w:p>
    <w:p w:rsidR="0017340B" w:rsidRPr="002A4F60" w:rsidRDefault="002878B3" w:rsidP="007A669A">
      <w:pPr>
        <w:spacing w:line="360" w:lineRule="auto"/>
        <w:rPr>
          <w:rFonts w:cs="Arial"/>
          <w:bCs/>
          <w:sz w:val="24"/>
          <w:szCs w:val="24"/>
        </w:rPr>
      </w:pPr>
      <w:r w:rsidRPr="002A4F60">
        <w:rPr>
          <w:rFonts w:cs="Arial"/>
          <w:b/>
          <w:bCs/>
          <w:sz w:val="24"/>
          <w:szCs w:val="24"/>
        </w:rPr>
        <w:t>Especificação</w:t>
      </w:r>
      <w:r w:rsidR="0017340B" w:rsidRPr="002A4F60">
        <w:rPr>
          <w:rFonts w:cs="Arial"/>
          <w:bCs/>
          <w:sz w:val="24"/>
          <w:szCs w:val="24"/>
        </w:rPr>
        <w:t xml:space="preserve">: </w:t>
      </w:r>
      <w:r w:rsidRPr="00A67CE9">
        <w:rPr>
          <w:rFonts w:cs="Arial"/>
          <w:bCs/>
          <w:sz w:val="24"/>
          <w:szCs w:val="24"/>
        </w:rPr>
        <w:t>selim de pvc, cor ocre, injetado, compacto, com derivacao em bolsa de junta elastica para tubos de pvc fabricados de acordo com a nbr 7362-1, forneci do com anel de borracha nitrilica ou neoprene correspondente, para execucao de ramal predial em redes coletoras de esgoto. Nbr atualizada</w:t>
      </w:r>
    </w:p>
    <w:p w:rsidR="0017340B"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17340B"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570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lastRenderedPageBreak/>
        <w:t>ITEM 67 - SELIM 90º PARA COLETOR 200</w:t>
      </w:r>
      <w:r w:rsidRPr="00A67CE9">
        <w:rPr>
          <w:rFonts w:cs="Arial"/>
          <w:b/>
          <w:sz w:val="24"/>
          <w:szCs w:val="24"/>
        </w:rPr>
        <w:t xml:space="preserve"> X 100 - COMPACTO</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selim de pvc, cor ocre, injetado, compacto, com derivacao em bolsa de junta elastica para tubos de pvc fabricados de acordo com a nbr 7362-1, forneci do com anel de borracha nitrilica ou neoprene correspondente, para execucao de ramal predial em redes coletoras de esgoto. Nbr atualizada</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350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68 - </w:t>
      </w:r>
      <w:r w:rsidRPr="00A67CE9">
        <w:rPr>
          <w:rFonts w:cs="Arial"/>
          <w:b/>
          <w:sz w:val="24"/>
          <w:szCs w:val="24"/>
        </w:rPr>
        <w:t>SELIM 90º PARA COLETOR 200 X 150</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selim de pvc, ocre, moldado, fabricado a partir de tubos de pvc, com derivacao em bolsa de junta elastica integrada para tubos de pvc fabricados de acordo com a nbr 7362-1, fornecido com anel de borracha nitrilica ou neoprene correspondente, para execucao de ramal predial em redes coletoras de esgotos. Nbr atualizada</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25</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69 - </w:t>
      </w:r>
      <w:r w:rsidRPr="00A67CE9">
        <w:rPr>
          <w:rFonts w:cs="Arial"/>
          <w:b/>
          <w:sz w:val="24"/>
          <w:szCs w:val="24"/>
        </w:rPr>
        <w:t>TE 90° SOLDAVEL DE 1 1/2"</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te de pvc, injetado, com bolsas de junta soldavel fabricado de acordo com a nbr 5648. Para instalacoes prediais de agua fria conforme nbr 5626. Nbrs atualizadas</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02</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ITEM 70 - TE 90° SOLDAVEL DE 1</w:t>
      </w:r>
      <w:r w:rsidRPr="00A67CE9">
        <w:rPr>
          <w:rFonts w:cs="Arial"/>
          <w:b/>
          <w:sz w:val="24"/>
          <w:szCs w:val="24"/>
        </w:rPr>
        <w:t>"</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te de pvc, injetado, com bolsas de junta soldavel fabricado de acordo com a nbr 5648. Para instalacoes prediais de agua fria conforme nbr 5626. Nbrs atualizadas</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160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ITEM 71 - TE 90° SOLDAVEL DE 3/4</w:t>
      </w:r>
      <w:r w:rsidRPr="00A67CE9">
        <w:rPr>
          <w:rFonts w:cs="Arial"/>
          <w:b/>
          <w:sz w:val="24"/>
          <w:szCs w:val="24"/>
        </w:rPr>
        <w:t>"</w:t>
      </w:r>
    </w:p>
    <w:p w:rsidR="00A67CE9"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A67CE9" w:rsidRPr="002A4F60">
        <w:rPr>
          <w:rFonts w:cs="Arial"/>
          <w:bCs/>
          <w:sz w:val="24"/>
          <w:szCs w:val="24"/>
        </w:rPr>
        <w:t xml:space="preserve">: </w:t>
      </w:r>
      <w:r w:rsidRPr="00A67CE9">
        <w:rPr>
          <w:rFonts w:cs="Arial"/>
          <w:bCs/>
          <w:sz w:val="24"/>
          <w:szCs w:val="24"/>
        </w:rPr>
        <w:t>te de pvc, injetado, com bolsas de junta soldavel fabricado de acordo com a nbr 5648. Para instalacoes prediais de agua fria conforme nbr 5626. Nbrs atualizadas</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100</w:t>
      </w:r>
    </w:p>
    <w:p w:rsidR="00A67CE9" w:rsidRDefault="00A67CE9" w:rsidP="007A669A">
      <w:pPr>
        <w:spacing w:line="360" w:lineRule="auto"/>
        <w:rPr>
          <w:rFonts w:cs="Arial"/>
          <w:bCs/>
          <w:sz w:val="24"/>
          <w:szCs w:val="24"/>
        </w:rPr>
      </w:pPr>
    </w:p>
    <w:p w:rsidR="00A67CE9" w:rsidRPr="007A669A" w:rsidRDefault="002878B3" w:rsidP="007A669A">
      <w:pPr>
        <w:spacing w:line="360" w:lineRule="auto"/>
        <w:rPr>
          <w:rFonts w:cs="Arial"/>
          <w:b/>
          <w:sz w:val="24"/>
          <w:szCs w:val="24"/>
        </w:rPr>
      </w:pPr>
      <w:r>
        <w:rPr>
          <w:rFonts w:cs="Arial"/>
          <w:b/>
          <w:sz w:val="24"/>
          <w:szCs w:val="24"/>
        </w:rPr>
        <w:t xml:space="preserve">ITEM 72 - </w:t>
      </w:r>
      <w:r w:rsidRPr="00A67CE9">
        <w:rPr>
          <w:rFonts w:cs="Arial"/>
          <w:b/>
          <w:sz w:val="24"/>
          <w:szCs w:val="24"/>
        </w:rPr>
        <w:t>TE COM BOLSAS JE P/COLETOR DE ESGOTO DN 200 X 200</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 xml:space="preserve">te de pvc, injetado/moldado, cor ocre, com bolsas de junta elastica integrada, fabricado de acordo com a nbr 10569, fornecido com aneis de borracha correspondentes, para redes coletoras de esgotos. Nbr atualizada.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Quantidade:</w:t>
      </w:r>
      <w:r w:rsidR="00A67CE9">
        <w:rPr>
          <w:rFonts w:cs="Arial"/>
          <w:bCs/>
          <w:sz w:val="24"/>
          <w:szCs w:val="24"/>
        </w:rPr>
        <w:t>20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73 - </w:t>
      </w:r>
      <w:r w:rsidRPr="00A67CE9">
        <w:rPr>
          <w:rFonts w:cs="Arial"/>
          <w:b/>
          <w:sz w:val="24"/>
          <w:szCs w:val="24"/>
        </w:rPr>
        <w:t>TE COM BOLS</w:t>
      </w:r>
      <w:r>
        <w:rPr>
          <w:rFonts w:cs="Arial"/>
          <w:b/>
          <w:sz w:val="24"/>
          <w:szCs w:val="24"/>
        </w:rPr>
        <w:t>AS JE P/COLETOR DE ESGOTO DN 300 X 150</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 xml:space="preserve">te de pvc, injetado/moldado, cor ocre, com bolsas de junta elastica integrada, fabricado de acordo com a nbr 10569, fornecido com aneis de borracha correspondentes, para redes coletoras de esgotos. Nbr atualizada.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10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74 - </w:t>
      </w:r>
      <w:r w:rsidRPr="00A67CE9">
        <w:rPr>
          <w:rFonts w:cs="Arial"/>
          <w:b/>
          <w:sz w:val="24"/>
          <w:szCs w:val="24"/>
        </w:rPr>
        <w:t>TE DE SERVICO INTEGRADO ARTICULADO 110MM PVC X 32MM</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 xml:space="preserve">te de serviço integrado pp articulado, pn 16, para redes de pvc/pba, fabricados de acordo com nts 175 nbr 15803.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10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75 - </w:t>
      </w:r>
      <w:r w:rsidRPr="00A67CE9">
        <w:rPr>
          <w:rFonts w:cs="Arial"/>
          <w:b/>
          <w:sz w:val="24"/>
          <w:szCs w:val="24"/>
        </w:rPr>
        <w:t xml:space="preserve">TE DE SERVICO INTEGRADO ARTICULADO </w:t>
      </w:r>
      <w:r>
        <w:rPr>
          <w:rFonts w:cs="Arial"/>
          <w:b/>
          <w:sz w:val="24"/>
          <w:szCs w:val="24"/>
        </w:rPr>
        <w:t>60</w:t>
      </w:r>
      <w:r w:rsidRPr="00A67CE9">
        <w:rPr>
          <w:rFonts w:cs="Arial"/>
          <w:b/>
          <w:sz w:val="24"/>
          <w:szCs w:val="24"/>
        </w:rPr>
        <w:t>MM PVC X 32MM</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 xml:space="preserve">te de serviço integrado pp articulado, pn 16, para redes de pvc/pba, fabricados de acordo com nts 175 nbr 15803.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30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76 - </w:t>
      </w:r>
      <w:r w:rsidRPr="00A67CE9">
        <w:rPr>
          <w:rFonts w:cs="Arial"/>
          <w:b/>
          <w:sz w:val="24"/>
          <w:szCs w:val="24"/>
        </w:rPr>
        <w:t xml:space="preserve">TE DE SERVICO INTEGRADO ARTICULADO </w:t>
      </w:r>
      <w:r>
        <w:rPr>
          <w:rFonts w:cs="Arial"/>
          <w:b/>
          <w:sz w:val="24"/>
          <w:szCs w:val="24"/>
        </w:rPr>
        <w:t>63MM P</w:t>
      </w:r>
      <w:r w:rsidR="008541C4">
        <w:rPr>
          <w:rFonts w:cs="Arial"/>
          <w:b/>
          <w:sz w:val="24"/>
          <w:szCs w:val="24"/>
        </w:rPr>
        <w:t xml:space="preserve">EAD </w:t>
      </w:r>
      <w:r>
        <w:rPr>
          <w:rFonts w:cs="Arial"/>
          <w:b/>
          <w:sz w:val="24"/>
          <w:szCs w:val="24"/>
        </w:rPr>
        <w:t>X 20</w:t>
      </w:r>
      <w:r w:rsidRPr="00A67CE9">
        <w:rPr>
          <w:rFonts w:cs="Arial"/>
          <w:b/>
          <w:sz w:val="24"/>
          <w:szCs w:val="24"/>
        </w:rPr>
        <w:t>MM</w:t>
      </w:r>
    </w:p>
    <w:p w:rsidR="00A67CE9" w:rsidRPr="002A4F60" w:rsidRDefault="002878B3" w:rsidP="007A669A">
      <w:pPr>
        <w:spacing w:line="360" w:lineRule="auto"/>
        <w:rPr>
          <w:rFonts w:cs="Arial"/>
          <w:bCs/>
          <w:sz w:val="24"/>
          <w:szCs w:val="24"/>
        </w:rPr>
      </w:pPr>
      <w:r w:rsidRPr="002A4F60">
        <w:rPr>
          <w:rFonts w:cs="Arial"/>
          <w:b/>
          <w:bCs/>
          <w:sz w:val="24"/>
          <w:szCs w:val="24"/>
        </w:rPr>
        <w:lastRenderedPageBreak/>
        <w:t>Especificação</w:t>
      </w:r>
      <w:r w:rsidR="00A67CE9" w:rsidRPr="002A4F60">
        <w:rPr>
          <w:rFonts w:cs="Arial"/>
          <w:bCs/>
          <w:sz w:val="24"/>
          <w:szCs w:val="24"/>
        </w:rPr>
        <w:t xml:space="preserve">: </w:t>
      </w:r>
      <w:r w:rsidRPr="00A67CE9">
        <w:rPr>
          <w:rFonts w:cs="Arial"/>
          <w:bCs/>
          <w:sz w:val="24"/>
          <w:szCs w:val="24"/>
        </w:rPr>
        <w:t xml:space="preserve">te de serviço integrado pp articulado, pn 16, para redes de pvc/pba, fabricados de acordo com nts 175 nbr 15803.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45</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77 - </w:t>
      </w:r>
      <w:r w:rsidRPr="00A67CE9">
        <w:rPr>
          <w:rFonts w:cs="Arial"/>
          <w:b/>
          <w:sz w:val="24"/>
          <w:szCs w:val="24"/>
        </w:rPr>
        <w:t>TE PVC BRANCO COLETOR PREDIAL DN 100 X 100</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te de pvc, para esgoto predial, injetado, branco, serie normal, com bolsas de junta elastica (de dupla atuacao), fabricado de acordo com a nbr 5688 para coletor predial de esgoto sanitario. Deverá ser fornecido com anel de borracha correspondente. Nbrs at</w:t>
      </w:r>
      <w:r>
        <w:rPr>
          <w:rFonts w:cs="Arial"/>
          <w:bCs/>
          <w:sz w:val="24"/>
          <w:szCs w:val="24"/>
        </w:rPr>
        <w:t>ualizadas</w:t>
      </w:r>
      <w:r w:rsidR="00A67CE9" w:rsidRPr="00A67CE9">
        <w:rPr>
          <w:rFonts w:cs="Arial"/>
          <w:bCs/>
          <w:sz w:val="24"/>
          <w:szCs w:val="24"/>
        </w:rPr>
        <w:t xml:space="preserve">.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30</w:t>
      </w:r>
    </w:p>
    <w:p w:rsidR="00A67CE9" w:rsidRDefault="00A67CE9" w:rsidP="007A669A">
      <w:pPr>
        <w:spacing w:line="360" w:lineRule="auto"/>
        <w:rPr>
          <w:rFonts w:cs="Arial"/>
          <w:bCs/>
          <w:sz w:val="24"/>
          <w:szCs w:val="24"/>
        </w:rPr>
      </w:pPr>
    </w:p>
    <w:p w:rsidR="00A67CE9" w:rsidRPr="007A669A" w:rsidRDefault="00A67CE9" w:rsidP="007A669A">
      <w:pPr>
        <w:spacing w:line="360" w:lineRule="auto"/>
        <w:rPr>
          <w:rFonts w:cs="Arial"/>
          <w:b/>
          <w:sz w:val="24"/>
          <w:szCs w:val="24"/>
        </w:rPr>
      </w:pPr>
      <w:r>
        <w:rPr>
          <w:rFonts w:cs="Arial"/>
          <w:b/>
          <w:sz w:val="24"/>
          <w:szCs w:val="24"/>
        </w:rPr>
        <w:t xml:space="preserve">ITEM 78 - </w:t>
      </w:r>
      <w:r w:rsidRPr="00A67CE9">
        <w:rPr>
          <w:rFonts w:cs="Arial"/>
          <w:b/>
          <w:sz w:val="24"/>
          <w:szCs w:val="24"/>
        </w:rPr>
        <w:t>TUBO C/ PONTA E BOLSA PVC JE DEFOFO AZUL DN 150</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A67CE9">
        <w:rPr>
          <w:rFonts w:cs="Arial"/>
          <w:bCs/>
          <w:sz w:val="24"/>
          <w:szCs w:val="24"/>
        </w:rPr>
        <w:t>tubo de pvc, defofo, com ponta e bolsa de junta elastica integrada, fabricado de acordo com abntnbr 7665, barras de 6 metros, na cor azul, dimensionados para ex</w:t>
      </w:r>
      <w:r>
        <w:rPr>
          <w:rFonts w:cs="Arial"/>
          <w:bCs/>
          <w:sz w:val="24"/>
          <w:szCs w:val="24"/>
        </w:rPr>
        <w:t>ercer pressão máxima de 1,0 mpa</w:t>
      </w:r>
      <w:r w:rsidR="00A67CE9" w:rsidRPr="00A67CE9">
        <w:rPr>
          <w:rFonts w:cs="Arial"/>
          <w:bCs/>
          <w:sz w:val="24"/>
          <w:szCs w:val="24"/>
        </w:rPr>
        <w:t xml:space="preserve">.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metro</w:t>
      </w:r>
    </w:p>
    <w:p w:rsidR="00A67CE9" w:rsidRDefault="002878B3" w:rsidP="007A669A">
      <w:pPr>
        <w:spacing w:line="360" w:lineRule="auto"/>
        <w:rPr>
          <w:rFonts w:cs="Arial"/>
          <w:bCs/>
          <w:sz w:val="24"/>
          <w:szCs w:val="24"/>
        </w:rPr>
      </w:pPr>
      <w:r>
        <w:rPr>
          <w:rFonts w:cs="Arial"/>
          <w:b/>
          <w:bCs/>
          <w:sz w:val="24"/>
          <w:szCs w:val="24"/>
        </w:rPr>
        <w:t xml:space="preserve">Quantidade: </w:t>
      </w:r>
      <w:r w:rsidR="00A67CE9">
        <w:rPr>
          <w:rFonts w:cs="Arial"/>
          <w:bCs/>
          <w:sz w:val="24"/>
          <w:szCs w:val="24"/>
        </w:rPr>
        <w:t>966</w:t>
      </w:r>
    </w:p>
    <w:p w:rsidR="00A67CE9" w:rsidRDefault="00A67CE9" w:rsidP="007A669A">
      <w:pPr>
        <w:spacing w:line="360" w:lineRule="auto"/>
        <w:rPr>
          <w:rFonts w:cs="Arial"/>
          <w:bCs/>
          <w:sz w:val="24"/>
          <w:szCs w:val="24"/>
        </w:rPr>
      </w:pPr>
    </w:p>
    <w:p w:rsidR="00A67CE9" w:rsidRPr="007A669A" w:rsidRDefault="002B21D8" w:rsidP="007A669A">
      <w:pPr>
        <w:spacing w:line="360" w:lineRule="auto"/>
        <w:rPr>
          <w:rFonts w:cs="Arial"/>
          <w:b/>
          <w:sz w:val="24"/>
          <w:szCs w:val="24"/>
        </w:rPr>
      </w:pPr>
      <w:r>
        <w:rPr>
          <w:rFonts w:cs="Arial"/>
          <w:b/>
          <w:sz w:val="24"/>
          <w:szCs w:val="24"/>
        </w:rPr>
        <w:t>ITEM 79</w:t>
      </w:r>
      <w:r w:rsidR="00A67CE9">
        <w:rPr>
          <w:rFonts w:cs="Arial"/>
          <w:b/>
          <w:sz w:val="24"/>
          <w:szCs w:val="24"/>
        </w:rPr>
        <w:t xml:space="preserve"> - </w:t>
      </w:r>
      <w:r w:rsidRPr="002B21D8">
        <w:rPr>
          <w:rFonts w:cs="Arial"/>
          <w:b/>
          <w:sz w:val="24"/>
          <w:szCs w:val="24"/>
        </w:rPr>
        <w:t>TUBO DE PVC SOLDAVEL DE 1"</w:t>
      </w:r>
    </w:p>
    <w:p w:rsidR="00A67CE9" w:rsidRPr="002A4F60" w:rsidRDefault="002878B3" w:rsidP="007A669A">
      <w:pPr>
        <w:spacing w:line="360" w:lineRule="auto"/>
        <w:rPr>
          <w:rFonts w:cs="Arial"/>
          <w:bCs/>
          <w:sz w:val="24"/>
          <w:szCs w:val="24"/>
        </w:rPr>
      </w:pPr>
      <w:r w:rsidRPr="002A4F60">
        <w:rPr>
          <w:rFonts w:cs="Arial"/>
          <w:b/>
          <w:bCs/>
          <w:sz w:val="24"/>
          <w:szCs w:val="24"/>
        </w:rPr>
        <w:t>Especificação</w:t>
      </w:r>
      <w:r w:rsidR="00A67CE9" w:rsidRPr="002A4F60">
        <w:rPr>
          <w:rFonts w:cs="Arial"/>
          <w:bCs/>
          <w:sz w:val="24"/>
          <w:szCs w:val="24"/>
        </w:rPr>
        <w:t xml:space="preserve">: </w:t>
      </w:r>
      <w:r w:rsidRPr="002B21D8">
        <w:rPr>
          <w:rFonts w:cs="Arial"/>
          <w:bCs/>
          <w:sz w:val="24"/>
          <w:szCs w:val="24"/>
        </w:rPr>
        <w:t>tubo de pvc 6,3, extrudado, marrom</w:t>
      </w:r>
      <w:r>
        <w:rPr>
          <w:rFonts w:cs="Arial"/>
          <w:bCs/>
          <w:sz w:val="24"/>
          <w:szCs w:val="24"/>
        </w:rPr>
        <w:t xml:space="preserve">, com ponta a bolsa para junta </w:t>
      </w:r>
      <w:r w:rsidRPr="002B21D8">
        <w:rPr>
          <w:rFonts w:cs="Arial"/>
          <w:bCs/>
          <w:sz w:val="24"/>
          <w:szCs w:val="24"/>
        </w:rPr>
        <w:t>soldavel, para aplicacoes sob pressao nominal de 0,50 mpaemaximaspressoes de servico de 0,75 mpa, fabricado de a cordo com a nbr 5648, para instalacoes prediais de agua fria. Nbrs atualizadas</w:t>
      </w:r>
      <w:r w:rsidR="00A67CE9" w:rsidRPr="00A67CE9">
        <w:rPr>
          <w:rFonts w:cs="Arial"/>
          <w:bCs/>
          <w:sz w:val="24"/>
          <w:szCs w:val="24"/>
        </w:rPr>
        <w:t xml:space="preserve">.                 </w:t>
      </w:r>
    </w:p>
    <w:p w:rsidR="00A67CE9"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metro</w:t>
      </w:r>
    </w:p>
    <w:p w:rsidR="00A67CE9" w:rsidRDefault="002878B3" w:rsidP="007A669A">
      <w:pPr>
        <w:spacing w:line="360" w:lineRule="auto"/>
        <w:rPr>
          <w:rFonts w:cs="Arial"/>
          <w:bCs/>
          <w:sz w:val="24"/>
          <w:szCs w:val="24"/>
        </w:rPr>
      </w:pPr>
      <w:r>
        <w:rPr>
          <w:rFonts w:cs="Arial"/>
          <w:b/>
          <w:bCs/>
          <w:sz w:val="24"/>
          <w:szCs w:val="24"/>
        </w:rPr>
        <w:t xml:space="preserve">Quantidade: </w:t>
      </w:r>
      <w:r w:rsidR="002B21D8">
        <w:rPr>
          <w:rFonts w:cs="Arial"/>
          <w:bCs/>
          <w:sz w:val="24"/>
          <w:szCs w:val="24"/>
        </w:rPr>
        <w:t>528</w:t>
      </w:r>
    </w:p>
    <w:p w:rsidR="002B21D8" w:rsidRDefault="002B21D8" w:rsidP="007A669A">
      <w:pPr>
        <w:spacing w:line="360" w:lineRule="auto"/>
        <w:rPr>
          <w:rFonts w:cs="Arial"/>
          <w:bCs/>
          <w:sz w:val="24"/>
          <w:szCs w:val="24"/>
        </w:rPr>
      </w:pPr>
    </w:p>
    <w:p w:rsidR="002B21D8" w:rsidRPr="007A669A" w:rsidRDefault="002B21D8" w:rsidP="007A669A">
      <w:pPr>
        <w:spacing w:line="360" w:lineRule="auto"/>
        <w:rPr>
          <w:rFonts w:cs="Arial"/>
          <w:b/>
          <w:sz w:val="24"/>
          <w:szCs w:val="24"/>
        </w:rPr>
      </w:pPr>
      <w:r>
        <w:rPr>
          <w:rFonts w:cs="Arial"/>
          <w:b/>
          <w:sz w:val="24"/>
          <w:szCs w:val="24"/>
        </w:rPr>
        <w:t xml:space="preserve">ITEM 80 - </w:t>
      </w:r>
      <w:r w:rsidRPr="002B21D8">
        <w:rPr>
          <w:rFonts w:cs="Arial"/>
          <w:b/>
          <w:sz w:val="24"/>
          <w:szCs w:val="24"/>
        </w:rPr>
        <w:t>TUBO PVC BRANCO COLETOR PREDIAL DN 100MM</w:t>
      </w:r>
    </w:p>
    <w:p w:rsidR="002B21D8" w:rsidRPr="002A4F60" w:rsidRDefault="002878B3" w:rsidP="007A669A">
      <w:pPr>
        <w:spacing w:line="360" w:lineRule="auto"/>
        <w:rPr>
          <w:rFonts w:cs="Arial"/>
          <w:bCs/>
          <w:sz w:val="24"/>
          <w:szCs w:val="24"/>
        </w:rPr>
      </w:pPr>
      <w:r w:rsidRPr="002A4F60">
        <w:rPr>
          <w:rFonts w:cs="Arial"/>
          <w:b/>
          <w:bCs/>
          <w:sz w:val="24"/>
          <w:szCs w:val="24"/>
        </w:rPr>
        <w:t>Especificação</w:t>
      </w:r>
      <w:r w:rsidR="002B21D8" w:rsidRPr="002A4F60">
        <w:rPr>
          <w:rFonts w:cs="Arial"/>
          <w:bCs/>
          <w:sz w:val="24"/>
          <w:szCs w:val="24"/>
        </w:rPr>
        <w:t xml:space="preserve">: </w:t>
      </w:r>
      <w:r w:rsidRPr="002B21D8">
        <w:rPr>
          <w:rFonts w:cs="Arial"/>
          <w:bCs/>
          <w:sz w:val="24"/>
          <w:szCs w:val="24"/>
        </w:rPr>
        <w:t>tubo de pvc, extrudado, branco, serie normal, com ponta e bolsa de junta elastica (de dupla atuacao), fabricado de acordo com a nbr 5688, para coletores prediais de esgoto sanitario. Para cada tubo, deve ser fornecido um anel de bor racha correspondente. Nbr atualizada.</w:t>
      </w:r>
    </w:p>
    <w:p w:rsidR="002B21D8" w:rsidRPr="002A4F60" w:rsidRDefault="002878B3" w:rsidP="007A669A">
      <w:pPr>
        <w:spacing w:line="360" w:lineRule="auto"/>
        <w:rPr>
          <w:rFonts w:cs="Arial"/>
          <w:bCs/>
          <w:sz w:val="24"/>
          <w:szCs w:val="24"/>
        </w:rPr>
      </w:pPr>
      <w:r w:rsidRPr="002A4F60">
        <w:rPr>
          <w:rFonts w:cs="Arial"/>
          <w:b/>
          <w:bCs/>
          <w:sz w:val="24"/>
          <w:szCs w:val="24"/>
        </w:rPr>
        <w:lastRenderedPageBreak/>
        <w:t>Unidade</w:t>
      </w:r>
      <w:r>
        <w:rPr>
          <w:rFonts w:cs="Arial"/>
          <w:bCs/>
          <w:sz w:val="24"/>
          <w:szCs w:val="24"/>
        </w:rPr>
        <w:t>: metro</w:t>
      </w:r>
    </w:p>
    <w:p w:rsidR="002B21D8" w:rsidRDefault="002878B3" w:rsidP="007A669A">
      <w:pPr>
        <w:spacing w:line="360" w:lineRule="auto"/>
        <w:rPr>
          <w:rFonts w:cs="Arial"/>
          <w:bCs/>
          <w:sz w:val="24"/>
          <w:szCs w:val="24"/>
        </w:rPr>
      </w:pPr>
      <w:r>
        <w:rPr>
          <w:rFonts w:cs="Arial"/>
          <w:b/>
          <w:bCs/>
          <w:sz w:val="24"/>
          <w:szCs w:val="24"/>
        </w:rPr>
        <w:t xml:space="preserve">Quantidade: </w:t>
      </w:r>
      <w:r w:rsidR="002B21D8">
        <w:rPr>
          <w:rFonts w:cs="Arial"/>
          <w:bCs/>
          <w:sz w:val="24"/>
          <w:szCs w:val="24"/>
        </w:rPr>
        <w:t>300</w:t>
      </w:r>
    </w:p>
    <w:p w:rsidR="002B21D8" w:rsidRDefault="002B21D8" w:rsidP="007A669A">
      <w:pPr>
        <w:spacing w:line="360" w:lineRule="auto"/>
        <w:rPr>
          <w:rFonts w:cs="Arial"/>
          <w:bCs/>
          <w:sz w:val="24"/>
          <w:szCs w:val="24"/>
        </w:rPr>
      </w:pPr>
    </w:p>
    <w:p w:rsidR="002B21D8" w:rsidRPr="007A669A" w:rsidRDefault="002B21D8" w:rsidP="007A669A">
      <w:pPr>
        <w:spacing w:line="360" w:lineRule="auto"/>
        <w:rPr>
          <w:rFonts w:cs="Arial"/>
          <w:b/>
          <w:sz w:val="24"/>
          <w:szCs w:val="24"/>
        </w:rPr>
      </w:pPr>
      <w:r>
        <w:rPr>
          <w:rFonts w:cs="Arial"/>
          <w:b/>
          <w:sz w:val="24"/>
          <w:szCs w:val="24"/>
        </w:rPr>
        <w:t xml:space="preserve">ITEM 81 - </w:t>
      </w:r>
      <w:r w:rsidRPr="002B21D8">
        <w:rPr>
          <w:rFonts w:cs="Arial"/>
          <w:b/>
          <w:sz w:val="24"/>
          <w:szCs w:val="24"/>
        </w:rPr>
        <w:t>UNIAO P/ POLIETILENO 20MM - 1,6 MPA - ALTA PRESSAO</w:t>
      </w:r>
    </w:p>
    <w:p w:rsidR="002B21D8" w:rsidRPr="002A4F60" w:rsidRDefault="002878B3" w:rsidP="007A669A">
      <w:pPr>
        <w:spacing w:line="360" w:lineRule="auto"/>
        <w:rPr>
          <w:rFonts w:cs="Arial"/>
          <w:bCs/>
          <w:sz w:val="24"/>
          <w:szCs w:val="24"/>
        </w:rPr>
      </w:pPr>
      <w:r w:rsidRPr="002A4F60">
        <w:rPr>
          <w:rFonts w:cs="Arial"/>
          <w:b/>
          <w:bCs/>
          <w:sz w:val="24"/>
          <w:szCs w:val="24"/>
        </w:rPr>
        <w:t>Especificação</w:t>
      </w:r>
      <w:r w:rsidR="002B21D8" w:rsidRPr="002A4F60">
        <w:rPr>
          <w:rFonts w:cs="Arial"/>
          <w:bCs/>
          <w:sz w:val="24"/>
          <w:szCs w:val="24"/>
        </w:rPr>
        <w:t xml:space="preserve">: </w:t>
      </w:r>
      <w:r w:rsidRPr="002B21D8">
        <w:rPr>
          <w:rFonts w:cs="Arial"/>
          <w:bCs/>
          <w:sz w:val="24"/>
          <w:szCs w:val="24"/>
        </w:rPr>
        <w:t>uniao de polipropileno, para aplicacao sob pressao de servico de 1,6 mpa, fabricada de acordo com os requisitos da nts-179, com bolsas de junta mecanica, para interligacao de tubos de polietileno pe na cor azul, fabricados de acordo com a nts-048</w:t>
      </w:r>
      <w:r>
        <w:rPr>
          <w:rFonts w:cs="Arial"/>
          <w:bCs/>
          <w:sz w:val="24"/>
          <w:szCs w:val="24"/>
        </w:rPr>
        <w:t>.</w:t>
      </w:r>
    </w:p>
    <w:p w:rsidR="002B21D8" w:rsidRPr="002A4F60" w:rsidRDefault="002878B3" w:rsidP="007A669A">
      <w:pPr>
        <w:spacing w:line="360" w:lineRule="auto"/>
        <w:rPr>
          <w:rFonts w:cs="Arial"/>
          <w:bCs/>
          <w:sz w:val="24"/>
          <w:szCs w:val="24"/>
        </w:rPr>
      </w:pPr>
      <w:r w:rsidRPr="002A4F60">
        <w:rPr>
          <w:rFonts w:cs="Arial"/>
          <w:b/>
          <w:bCs/>
          <w:sz w:val="24"/>
          <w:szCs w:val="24"/>
        </w:rPr>
        <w:t>Unidade</w:t>
      </w:r>
      <w:r>
        <w:rPr>
          <w:rFonts w:cs="Arial"/>
          <w:bCs/>
          <w:sz w:val="24"/>
          <w:szCs w:val="24"/>
        </w:rPr>
        <w:t>: peça</w:t>
      </w:r>
    </w:p>
    <w:p w:rsidR="009F410D" w:rsidRDefault="002878B3" w:rsidP="007A669A">
      <w:pPr>
        <w:spacing w:line="360" w:lineRule="auto"/>
        <w:rPr>
          <w:rFonts w:cs="Arial"/>
          <w:bCs/>
          <w:sz w:val="24"/>
          <w:szCs w:val="24"/>
        </w:rPr>
      </w:pPr>
      <w:r>
        <w:rPr>
          <w:rFonts w:cs="Arial"/>
          <w:b/>
          <w:bCs/>
          <w:sz w:val="24"/>
          <w:szCs w:val="24"/>
        </w:rPr>
        <w:t xml:space="preserve">Quantidade: </w:t>
      </w:r>
      <w:r w:rsidR="002B21D8">
        <w:rPr>
          <w:rFonts w:cs="Arial"/>
          <w:bCs/>
          <w:sz w:val="24"/>
          <w:szCs w:val="24"/>
        </w:rPr>
        <w:t>6.200</w:t>
      </w:r>
    </w:p>
    <w:p w:rsidR="007A669A" w:rsidRDefault="007A669A" w:rsidP="007A669A">
      <w:pPr>
        <w:spacing w:line="360" w:lineRule="auto"/>
        <w:rPr>
          <w:rFonts w:cs="Arial"/>
          <w:bCs/>
          <w:sz w:val="24"/>
          <w:szCs w:val="24"/>
        </w:rPr>
      </w:pPr>
    </w:p>
    <w:p w:rsidR="00B41EF6" w:rsidRPr="005437E4" w:rsidRDefault="00B41EF6" w:rsidP="007A669A">
      <w:pPr>
        <w:numPr>
          <w:ilvl w:val="0"/>
          <w:numId w:val="3"/>
        </w:numPr>
        <w:suppressAutoHyphens w:val="0"/>
        <w:autoSpaceDE w:val="0"/>
        <w:autoSpaceDN w:val="0"/>
        <w:adjustRightInd w:val="0"/>
        <w:spacing w:line="360" w:lineRule="auto"/>
        <w:ind w:left="284" w:hanging="284"/>
        <w:rPr>
          <w:rFonts w:cs="Arial"/>
          <w:b/>
          <w:bCs/>
          <w:sz w:val="24"/>
          <w:szCs w:val="24"/>
        </w:rPr>
      </w:pPr>
      <w:r w:rsidRPr="005437E4">
        <w:rPr>
          <w:rFonts w:cs="Arial"/>
          <w:b/>
          <w:bCs/>
          <w:sz w:val="24"/>
          <w:szCs w:val="24"/>
        </w:rPr>
        <w:t xml:space="preserve">VALORES </w:t>
      </w:r>
      <w:r w:rsidR="004848B4" w:rsidRPr="005437E4">
        <w:rPr>
          <w:rFonts w:cs="Arial"/>
          <w:b/>
          <w:bCs/>
          <w:sz w:val="24"/>
          <w:szCs w:val="24"/>
        </w:rPr>
        <w:t>MÁXIMOS ACEITÁVEIS</w:t>
      </w:r>
    </w:p>
    <w:p w:rsidR="00716501" w:rsidRDefault="00A868DB" w:rsidP="00A868DB">
      <w:pPr>
        <w:spacing w:line="360" w:lineRule="auto"/>
        <w:rPr>
          <w:rFonts w:cs="Arial"/>
          <w:sz w:val="24"/>
          <w:szCs w:val="24"/>
        </w:rPr>
      </w:pPr>
      <w:r>
        <w:rPr>
          <w:rFonts w:cs="Arial"/>
          <w:sz w:val="24"/>
          <w:szCs w:val="24"/>
        </w:rPr>
        <w:t xml:space="preserve">5.1. </w:t>
      </w:r>
      <w:r w:rsidR="0075745C" w:rsidRPr="00862A9B">
        <w:rPr>
          <w:rFonts w:cs="Arial"/>
          <w:sz w:val="24"/>
          <w:szCs w:val="24"/>
        </w:rPr>
        <w:t>Os valores para a aquisição foram apurados através de pesquisa de mercado, conforme informações constantes no processo licitatório.</w:t>
      </w:r>
    </w:p>
    <w:p w:rsidR="00A868DB" w:rsidRPr="00A868DB" w:rsidRDefault="00A868DB" w:rsidP="00A868DB">
      <w:pPr>
        <w:spacing w:line="360" w:lineRule="auto"/>
        <w:rPr>
          <w:rFonts w:cs="Arial"/>
          <w:sz w:val="24"/>
          <w:szCs w:val="24"/>
          <w:highlight w:val="cyan"/>
        </w:rPr>
      </w:pPr>
      <w:r w:rsidRPr="00A868DB">
        <w:rPr>
          <w:rFonts w:cs="Arial"/>
          <w:sz w:val="24"/>
          <w:szCs w:val="24"/>
          <w:highlight w:val="cyan"/>
        </w:rPr>
        <w:t>5.2. Pesquisa feita no Banco de Preços e também de forma direta com fornecedores conforme artigo 17 do RILC, para a requisição de compra nº 68769.</w:t>
      </w:r>
    </w:p>
    <w:p w:rsidR="00A868DB" w:rsidRPr="00A868DB" w:rsidRDefault="00A868DB" w:rsidP="00A868DB">
      <w:pPr>
        <w:spacing w:line="360" w:lineRule="auto"/>
        <w:rPr>
          <w:rFonts w:cs="Arial"/>
          <w:sz w:val="24"/>
          <w:szCs w:val="24"/>
          <w:highlight w:val="cyan"/>
        </w:rPr>
      </w:pPr>
      <w:r w:rsidRPr="00A868DB">
        <w:rPr>
          <w:rFonts w:cs="Arial"/>
          <w:sz w:val="24"/>
          <w:szCs w:val="24"/>
          <w:highlight w:val="cyan"/>
        </w:rPr>
        <w:t>5.3. O preço de referência foi obtido através da média entre os valores considerados válidos havendo a desconsideração de valores elevados, visando a economicidade e considerando que a composição do valor não foi prejudicada visto que não foi apresentado menos de três preços. Para os itens 4, 6, 7, 8, 14, 15, 19, 23, 26, 27, 31, 35, 36, 37, 38, 39, 42, 43, 49, 50, 51, 52, 53, 54, 59, 60, 61, 63, 67, 71, 77, 78, 79 e 80 o último custo não entrou na composição da média unitária e para os demais o ultimo custo foi atualizado monetariamente.</w:t>
      </w:r>
    </w:p>
    <w:p w:rsidR="00A868DB" w:rsidRPr="00A868DB" w:rsidRDefault="00805FF4" w:rsidP="00A868DB">
      <w:pPr>
        <w:spacing w:line="360" w:lineRule="auto"/>
        <w:rPr>
          <w:rFonts w:cs="Arial"/>
          <w:sz w:val="24"/>
          <w:szCs w:val="24"/>
          <w:highlight w:val="cyan"/>
        </w:rPr>
      </w:pPr>
      <w:r>
        <w:rPr>
          <w:rFonts w:cs="Arial"/>
          <w:sz w:val="24"/>
          <w:szCs w:val="24"/>
          <w:highlight w:val="cyan"/>
        </w:rPr>
        <w:t>5.4. Para o item 46 foram</w:t>
      </w:r>
      <w:r w:rsidR="00A868DB" w:rsidRPr="00A868DB">
        <w:rPr>
          <w:rFonts w:cs="Arial"/>
          <w:sz w:val="24"/>
          <w:szCs w:val="24"/>
          <w:highlight w:val="cyan"/>
        </w:rPr>
        <w:t xml:space="preserve"> desconsiderados os maiores valores quando comparados ao último custo. Itens 5 e 46 a média foi composta por apenas dois preços.</w:t>
      </w:r>
    </w:p>
    <w:p w:rsidR="00A868DB" w:rsidRPr="00A868DB" w:rsidRDefault="00A868DB" w:rsidP="00A868DB">
      <w:pPr>
        <w:spacing w:line="360" w:lineRule="auto"/>
        <w:rPr>
          <w:rFonts w:cs="Arial"/>
          <w:sz w:val="24"/>
          <w:szCs w:val="24"/>
          <w:highlight w:val="cyan"/>
        </w:rPr>
      </w:pPr>
      <w:r w:rsidRPr="00A868DB">
        <w:rPr>
          <w:rFonts w:cs="Arial"/>
          <w:sz w:val="24"/>
          <w:szCs w:val="24"/>
          <w:highlight w:val="cyan"/>
        </w:rPr>
        <w:t>5.4.1. Diante do exposto, foi submetida esta justificativa ao conhecimento da Gerência (GEFC) e da diretoria da área (DRFA) para ratificação da existência de itens cuja média unitária estimada não foi composta pelo mínimo de três preços conforme art. 17, §6º do RILC:</w:t>
      </w:r>
    </w:p>
    <w:p w:rsidR="00A868DB" w:rsidRPr="00A868DB" w:rsidRDefault="00A868DB" w:rsidP="00A868DB">
      <w:pPr>
        <w:ind w:left="2268"/>
        <w:rPr>
          <w:rFonts w:cs="Arial"/>
          <w:bCs/>
          <w:i/>
          <w:iCs/>
        </w:rPr>
      </w:pPr>
      <w:r w:rsidRPr="00A868DB">
        <w:rPr>
          <w:rFonts w:cs="Arial"/>
          <w:bCs/>
          <w:i/>
          <w:iCs/>
          <w:highlight w:val="cyan"/>
        </w:rPr>
        <w:t>“Excepcionalmente, mediante justificativa do setor orçamentista ratificada pela autoridade competente, será admitida a pesquisa com menos de três preços ou fornecedores.”</w:t>
      </w:r>
    </w:p>
    <w:p w:rsidR="002B21D8" w:rsidRDefault="002B21D8" w:rsidP="007A669A">
      <w:pPr>
        <w:spacing w:line="360" w:lineRule="auto"/>
        <w:ind w:firstLine="567"/>
        <w:rPr>
          <w:rFonts w:cs="Arial"/>
          <w:sz w:val="24"/>
          <w:szCs w:val="24"/>
        </w:rPr>
      </w:pPr>
    </w:p>
    <w:p w:rsidR="006D4038" w:rsidRDefault="006D4038" w:rsidP="007A669A">
      <w:pPr>
        <w:spacing w:line="360" w:lineRule="auto"/>
        <w:ind w:firstLine="567"/>
        <w:rPr>
          <w:rFonts w:cs="Arial"/>
          <w:sz w:val="24"/>
          <w:szCs w:val="24"/>
        </w:rPr>
      </w:pPr>
    </w:p>
    <w:p w:rsidR="006D4038" w:rsidRDefault="006D4038" w:rsidP="007A669A">
      <w:pPr>
        <w:spacing w:line="360" w:lineRule="auto"/>
        <w:ind w:firstLine="567"/>
        <w:rPr>
          <w:rFonts w:cs="Arial"/>
          <w:sz w:val="24"/>
          <w:szCs w:val="24"/>
        </w:rPr>
      </w:pPr>
    </w:p>
    <w:tbl>
      <w:tblPr>
        <w:tblW w:w="9156" w:type="dxa"/>
        <w:tblCellMar>
          <w:left w:w="70" w:type="dxa"/>
          <w:right w:w="70" w:type="dxa"/>
        </w:tblCellMar>
        <w:tblLook w:val="04A0"/>
      </w:tblPr>
      <w:tblGrid>
        <w:gridCol w:w="486"/>
        <w:gridCol w:w="1210"/>
        <w:gridCol w:w="4418"/>
        <w:gridCol w:w="1014"/>
        <w:gridCol w:w="1014"/>
        <w:gridCol w:w="1014"/>
      </w:tblGrid>
      <w:tr w:rsidR="002B21D8" w:rsidRPr="002B21D8" w:rsidTr="002B21D8">
        <w:trPr>
          <w:trHeight w:val="300"/>
        </w:trPr>
        <w:tc>
          <w:tcPr>
            <w:tcW w:w="486" w:type="dxa"/>
            <w:tcBorders>
              <w:top w:val="single" w:sz="4" w:space="0" w:color="auto"/>
              <w:left w:val="single" w:sz="4" w:space="0" w:color="auto"/>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ITEM</w:t>
            </w:r>
          </w:p>
        </w:tc>
        <w:tc>
          <w:tcPr>
            <w:tcW w:w="1210" w:type="dxa"/>
            <w:tcBorders>
              <w:top w:val="single" w:sz="4" w:space="0" w:color="auto"/>
              <w:left w:val="nil"/>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CÓDIGO</w:t>
            </w:r>
          </w:p>
        </w:tc>
        <w:tc>
          <w:tcPr>
            <w:tcW w:w="4418" w:type="dxa"/>
            <w:tcBorders>
              <w:top w:val="single" w:sz="4" w:space="0" w:color="auto"/>
              <w:left w:val="nil"/>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DESCRIÇÃO DO MATERIAL</w:t>
            </w:r>
          </w:p>
        </w:tc>
        <w:tc>
          <w:tcPr>
            <w:tcW w:w="1014" w:type="dxa"/>
            <w:tcBorders>
              <w:top w:val="single" w:sz="4" w:space="0" w:color="auto"/>
              <w:left w:val="nil"/>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QUANT.</w:t>
            </w:r>
          </w:p>
        </w:tc>
        <w:tc>
          <w:tcPr>
            <w:tcW w:w="1014" w:type="dxa"/>
            <w:tcBorders>
              <w:top w:val="single" w:sz="4" w:space="0" w:color="auto"/>
              <w:left w:val="nil"/>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Média Unitária</w:t>
            </w:r>
          </w:p>
        </w:tc>
        <w:tc>
          <w:tcPr>
            <w:tcW w:w="1014" w:type="dxa"/>
            <w:tcBorders>
              <w:top w:val="single" w:sz="4" w:space="0" w:color="auto"/>
              <w:left w:val="nil"/>
              <w:bottom w:val="single" w:sz="4" w:space="0" w:color="auto"/>
              <w:right w:val="single" w:sz="4" w:space="0" w:color="auto"/>
            </w:tcBorders>
            <w:shd w:val="clear" w:color="000000" w:fill="D8E4BC"/>
            <w:noWrap/>
            <w:vAlign w:val="bottom"/>
            <w:hideMark/>
          </w:tcPr>
          <w:p w:rsidR="002B21D8" w:rsidRPr="002B21D8" w:rsidRDefault="002B21D8" w:rsidP="007A669A">
            <w:pPr>
              <w:suppressAutoHyphens w:val="0"/>
              <w:spacing w:line="360" w:lineRule="auto"/>
              <w:jc w:val="center"/>
              <w:rPr>
                <w:rFonts w:ascii="Calibri" w:hAnsi="Calibri" w:cs="Calibri"/>
                <w:b/>
                <w:bCs/>
                <w:color w:val="000000"/>
                <w:sz w:val="16"/>
                <w:szCs w:val="16"/>
                <w:lang w:eastAsia="pt-BR"/>
              </w:rPr>
            </w:pPr>
            <w:r w:rsidRPr="002B21D8">
              <w:rPr>
                <w:rFonts w:ascii="Calibri" w:hAnsi="Calibri" w:cs="Calibri"/>
                <w:b/>
                <w:bCs/>
                <w:color w:val="000000"/>
                <w:sz w:val="16"/>
                <w:szCs w:val="16"/>
                <w:lang w:eastAsia="pt-BR"/>
              </w:rPr>
              <w:t>Média Total</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011.058.0001-6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COM BOLSAS JE P/COLETOR DE ESGOTO DN 150 X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R$ 46,39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R$ 5.102,90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011.058.0005-9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COM BOLSAS JE P/COLETOR DE ESGOTO DN 150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270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R$ 36,76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R$ 9.925,20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017.110.0016-0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CRUZETA COM BOLSAS DN 50 X 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R$ 28,41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R$ 28,41</w:t>
            </w:r>
          </w:p>
        </w:tc>
      </w:tr>
      <w:tr w:rsidR="002B21D8" w:rsidRPr="002B21D8" w:rsidTr="002B21D8">
        <w:trPr>
          <w:trHeight w:val="30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w:t>
            </w: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017.235.0008-0</w:t>
            </w:r>
          </w:p>
        </w:tc>
        <w:tc>
          <w:tcPr>
            <w:tcW w:w="4418"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REGISTRO ESFERA METAL 1/2" - BORBOLETA</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6000</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R$ 17,98</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R$ 107.880,00</w:t>
            </w:r>
          </w:p>
        </w:tc>
      </w:tr>
      <w:tr w:rsidR="002B21D8" w:rsidRPr="002B21D8" w:rsidTr="002B21D8">
        <w:trPr>
          <w:trHeight w:val="300"/>
        </w:trPr>
        <w:tc>
          <w:tcPr>
            <w:tcW w:w="4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w:t>
            </w:r>
          </w:p>
        </w:tc>
        <w:tc>
          <w:tcPr>
            <w:tcW w:w="1210"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017.320.0000-2</w:t>
            </w:r>
          </w:p>
        </w:tc>
        <w:tc>
          <w:tcPr>
            <w:tcW w:w="4418"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TUBO C/ PONTA E BOLSA PVC-O JE DN 250</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360</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R$ 191,10</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R$ 68.796,00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017.013.0001-0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ADAPTADOR PARA POLIETILENO DN 20 X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7400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R$ 2,38</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R$ 17.612,00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011.001.0003-2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ADAPTADOR PVC OCRE COM BOLSAS PVC X CER DN200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R$ 37,83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R$ 1.324,05</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017.010.0001-6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ADAPTADOR SOLDAVEL CURTO COM BOLSA E ROSCA DN  20 X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6500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R$ 0,31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R$ 2.015,00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017.049.0006-9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BUCHA DE REDUCAO PVC CR 3/4" X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R$ 0,67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R$ 335,00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017.050.0001-0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BUCHA DE REDUCAO SOLDAVEL CURTA 50 X 40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R$ 2,26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R$ 22,60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017.065.0001-7</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CAP PVC ROSCAVEL DE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R$ 0,75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R$ 150,00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017.065.0002-5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CAP PVC ROSCAVEL DE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R$ 41,60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017.074.0003-2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CAP PVC SOLDAVEL DE 32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017.074.0006-7</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CAP PVC SOLDAVEL DE 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R$ 3,09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R$ 9,27</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017.075.0001-0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 ADESIVA PERMANENTE PARA PVC RIGIDO - BISNAGA C/ 75 GR.</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R$ 3,97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R$ 8.337,00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007.055.0002-0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COLAR DE TOMADA FºFº COMPLETO 150MM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180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R$ 47,75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R$ 8.595,00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007.055.0005-5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COLAR DE TOMADA FºFº COMPLETO 200MM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R$ 60,83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R$ 1.824,90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007.055.0004-7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COLAR DE TOMADA FºFº COMPLETO 200MM X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R$ 66,14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R$ 264,56</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007.055.0010-1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COLAR DE TOMADA FºFº COMPLETO 300MM X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R$ 125,93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R$ 251,86</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007.055.0011-0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COLAR DE TOMADA FºFº COMPLETO 300MM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R$ 113,84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R$ 2.276,80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007.040.0011-3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COLAR DE TOMADA FºFº P/ PVC DN 125 (DE 140MM)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R$ 41,62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R$ 4.994,40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007.040.0014-8</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COLAR DE TOMADA FºFº P/ PVC DN 140 (DE 160MM)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R$ 49,57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R$ 5.948,40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007.040.0003-2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COLAR DE TOMADA FºFº P/ PVC DN 50 (DE 60MM) X 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R$ 26,16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R$ 523,20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007.040.0005-9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COLAR DE TOMADA FºFº P/ PVC DN 75 (DE 85MM)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R$ 22,89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R$ 4.578,00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017.110.0002-7</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CRUZETA DE REDUCAO COM BOLSAS DN  75 X  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R$ 42,31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R$ 42,31</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011.019.0011-3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CURVA PB PVC CURTA PARA COLETOR DE ESGOTO 45º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80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R$ 8,49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R$ 679,20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011.019.0013-0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CURVA PB PVC CURTA PARA COLETOR DE ESGOTO 90º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R$ 14,20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R$ 639,00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011.019.0004-0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CURVA PB PVC JE PARA COLETOR DE ESGOTO 90°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415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R$ 11,24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R$ 4.664,60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011.019.0002-4</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CURVA PB PVC JE PARA COLETOR DE ESGOTO 90° X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R$ 50,95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R$ 5.095,00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011.019.0005-9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CURVA PB PVC JE PARA COLETOR DE ESGOTO 90° X 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R$ 72,71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R$ 2.908,40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017.120.0001-2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CURVA PBA 22°30' DN 50 (DE 60MM)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R$ 14,12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R$ 211,80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017.120.0002-0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CURVA PBA 22°30' DN 75 (DE 85MM)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R$ 22,40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R$ 224,00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017.122.0001-1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CURVA PBA 45° DN 50 (DE 60MM)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R$ 13,63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R$ 681,50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011.023.0005-5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JOELHO 90° PVC BRANCO COLETOR PREDIAL PB DN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70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R$ 4,58</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R$ 320,60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017.152.0001-2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JOELHO 90° PVC ROSCAVEL DE  20 ( 1/ 2"   )</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R$ 0,91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R$ 91,00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017.154.0002-0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JOELHO 90° PVC SOLDAVEL DE 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R$ 0,37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R$ 370,00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017.154.0001-1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JOELHO 90° PVC SOLDAVEL DE 25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R$ 0,57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R$ 114,00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017.154.0003-8</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JOELHO 90° PVC SOLDAVEL DE 32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240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R$ 1,22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R$ 292,80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lastRenderedPageBreak/>
              <w:t>39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017.150.0001-3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JOELHO 90° PVC SOLDAVEL E COM ROSCA DE 25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R$ 1,51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R$ 226,50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011.026.0004-0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JUNCAO DE REDUCAO PBA P/COLETOR ESGOTO 45°- DN 150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R$ 48,33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R$ 289,98</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011.026.0005-9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JUNCAO DE REDUCAO PBA P/COLETOR ESGOTO 45°- DN 200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R$ 53,04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R$ 530,40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011.100.0000-6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JUNCAO PVC P/ ESGOTO 45° SOLDAVEL DN 40MM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R$ 2,52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R$ 12,60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017.170.0003-7</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JUNCAO RED. PBA 45° BOLSAS DN 75 X 50 (DE 85 X 60)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R$ 26,42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R$ 26,42</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017.191.0001-2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LUVA DE CORRER PVC JE DEFOFO AZUL DN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R$ 49,15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R$ 2.949,00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017.190.0004-2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LUVA DE CORRER PVC JE DN 125 (DE 140MM)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R$ 85,07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R$ 5.529,55</w:t>
            </w:r>
          </w:p>
        </w:tc>
      </w:tr>
      <w:tr w:rsidR="002B21D8" w:rsidRPr="002B21D8" w:rsidTr="002B21D8">
        <w:trPr>
          <w:trHeight w:val="300"/>
        </w:trPr>
        <w:tc>
          <w:tcPr>
            <w:tcW w:w="48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46</w:t>
            </w:r>
          </w:p>
        </w:tc>
        <w:tc>
          <w:tcPr>
            <w:tcW w:w="1210"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017.190.0005-0</w:t>
            </w:r>
          </w:p>
        </w:tc>
        <w:tc>
          <w:tcPr>
            <w:tcW w:w="4418"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LUVA DE CORRER PVC JE DN 140 (DE 160MM)</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40</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R$ 98,21</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R$ 3.928,40</w:t>
            </w:r>
          </w:p>
        </w:tc>
      </w:tr>
      <w:tr w:rsidR="002B21D8" w:rsidRPr="002B21D8" w:rsidTr="002B21D8">
        <w:trPr>
          <w:trHeight w:val="300"/>
        </w:trPr>
        <w:tc>
          <w:tcPr>
            <w:tcW w:w="4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47</w:t>
            </w:r>
          </w:p>
        </w:tc>
        <w:tc>
          <w:tcPr>
            <w:tcW w:w="1210"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017.190.0054-9</w:t>
            </w:r>
          </w:p>
        </w:tc>
        <w:tc>
          <w:tcPr>
            <w:tcW w:w="4418"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LUVA DE CORRER PVC JE PARA TUBO SOLDAVEL 1 1/2"</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R$ 17,16</w:t>
            </w:r>
          </w:p>
        </w:tc>
        <w:tc>
          <w:tcPr>
            <w:tcW w:w="1014" w:type="dxa"/>
            <w:tcBorders>
              <w:top w:val="single" w:sz="4" w:space="0" w:color="auto"/>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R$ 171,60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017.193.0001-1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LUVA PVC COM ROSCA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570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R$ 0,98</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R$ 558,60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017.194.0004-0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LUVA PVC SOLDAVEL 20MM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2700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R$ 0,32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R$ 864,00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017.194.0003-2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LUVA PVC SOLDAVEL 32MM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280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R$ 1,15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R$ 322,00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017.194.0006-7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LUVA PVC SOLDAVEL 40MM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R$ 1,83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R$ 36,60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017.192.0002-5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LUVA PVC SOLDAVEL E COM ROSCA DE 25 X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400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R$ 0,99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R$ 396,00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017.195.0006-1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NIPLE PVC COM ROSCA 1.1/4"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R$ 6,26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R$ 62,60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017.195.0001-0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NIPLE PVC COM ROSCA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R$ 0,61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R$ 305,00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55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017.214.0003-6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REDUCAO PBA BOLSA/BOLSA DN 125 X 100(DE 140MM X 110MM)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R$ 103,29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R$ 1.032,90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017.222.0002-2</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REGISTRO DE GAVETA METAL DE 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R$ 57,31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R$ 1.719,30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017.222.0009-0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REGISTRO DE GAVETA METAL DE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R$ 31,15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R$ 62,30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017.222.0005-7</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REGISTRO DE GAVETA METAL DE 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R$ 523,17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R$ 1.046,34</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017.222.0010-3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REGISTRO DE GAVETA METAL DE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R$ 40,76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R$ 407,60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017.222.0004-9</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REGISTRO DE GAVETA METAL DE 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R$ 811,92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R$ 811,92</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017.235.0003-8</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REGISTRO ESFERA METAL 3/4" - BORBOLETA</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R$ 25,65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R$ 5.130,00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017.228.0001-1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REGISTRO ESFERA PVC CABECA QUADRADA DE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R$ 1.830,00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017.228.0002-0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REGISTRO ESFERA PVC CABECA QUADRADA DE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160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R$ 6,70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R$ 1.072,00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017.229.0004-0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REGISTRO ESFERA TIPO VS JUNTA ROSCAVEL 1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R$ 24,53</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R$ 73,59</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017.220.0005-8</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REGISTRO/VALVULA CHATO FºFº BOLSA E CABECOTE P/PVC DN 100MM (DE 110MM)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R$ 646,77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R$ 6.467,70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011.052.0008-6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SELIM 90º PARA COLETOR 150 X 100 - COMPACTO</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570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R$ 18,00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R$ 10.260,00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011.052.0005-1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SELIM 90º PARA COLETOR 200 X 100 - COMPACTO</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R$ 24,16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R$ 8.456,00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68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011.052.0004-3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SELIM 90º PARA COLETOR 200 X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25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R$ 60,71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R$ 1.517,75</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017.259.0007-6</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90° SOLDAVEL DE 1 1/2"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R$ 5,42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R$ 10,84</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70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017.259.0003-3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90° SOLDAVEL DE 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160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R$ 2,56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R$ 409,60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71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017.259.0002-5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90° SOLDAVEL DE 3/4"</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R$ 0,66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R$ 66,00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72</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011.058.0004-0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TE COM BOLSAS JE P/COLETOR DE ESGOTO DN 200 X 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20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R$ 70,18</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R$ 1.403,60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73</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011.058.0007-5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TE COM BOLSAS JE P/COLETOR DE ESGOTO DN 300 X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R$ 150,77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R$ 1.507,70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74</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007.048.0010-1</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TE DE SERVICO INTEGRADO ARTICULADO 110MM PVC X 32MM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10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R$ 53,39</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R$ 533,90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75</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007.048.0002-0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TE DE SERVICO INTEGRADO ARTICULADO 60MM PVC X 32MM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R$ 40,60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R$ 1.218,00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76</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 xml:space="preserve">007.048.0003-9 </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 xml:space="preserve"> TE DE SERVICO INTEGRADO ARTICULADO 63MM PEAD X 20MM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45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R$ 33,02</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R$ 1.485,90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77</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011.062.0002-0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sz w:val="16"/>
                <w:szCs w:val="16"/>
                <w:lang w:eastAsia="pt-BR"/>
              </w:rPr>
            </w:pPr>
            <w:r w:rsidRPr="002B21D8">
              <w:rPr>
                <w:rFonts w:ascii="Calibri" w:hAnsi="Calibri" w:cs="Calibri"/>
                <w:sz w:val="16"/>
                <w:szCs w:val="16"/>
                <w:lang w:eastAsia="pt-BR"/>
              </w:rPr>
              <w:t>TE PVC BRANCO COLETOR PREDIAL DN 100 X 100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30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R$ 8,80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sz w:val="16"/>
                <w:szCs w:val="16"/>
                <w:lang w:eastAsia="pt-BR"/>
              </w:rPr>
            </w:pPr>
            <w:r w:rsidRPr="002B21D8">
              <w:rPr>
                <w:rFonts w:ascii="Calibri" w:hAnsi="Calibri" w:cs="Calibri"/>
                <w:sz w:val="16"/>
                <w:szCs w:val="16"/>
                <w:lang w:eastAsia="pt-BR"/>
              </w:rPr>
              <w:t>R$ 264,00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78</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017.310.0001-4</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TUBO C/ PONTA E BOLSA PVC JE DEFOFO AZUL DN 150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966</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R$ 62,07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R$ 59.959,62</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lastRenderedPageBreak/>
              <w:t>79</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017.410.0005-0</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TUBO DE PVC SOLDAVEL DE 1"</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528</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R$ 4,35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R$ 2.296,80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80</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011.070.0003-3</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TUBO PVC BRANCO COLETOR PREDIAL DN 100MM</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300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R$ 11,37</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R$ 3.411,00</w:t>
            </w:r>
          </w:p>
        </w:tc>
      </w:tr>
      <w:tr w:rsidR="002B21D8" w:rsidRPr="002B21D8" w:rsidTr="002B21D8">
        <w:trPr>
          <w:trHeight w:val="300"/>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81</w:t>
            </w:r>
          </w:p>
        </w:tc>
        <w:tc>
          <w:tcPr>
            <w:tcW w:w="1210"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007.095.0002-5</w:t>
            </w:r>
          </w:p>
        </w:tc>
        <w:tc>
          <w:tcPr>
            <w:tcW w:w="4418"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left"/>
              <w:rPr>
                <w:rFonts w:ascii="Calibri" w:hAnsi="Calibri" w:cs="Calibri"/>
                <w:color w:val="000000"/>
                <w:sz w:val="16"/>
                <w:szCs w:val="16"/>
                <w:lang w:eastAsia="pt-BR"/>
              </w:rPr>
            </w:pPr>
            <w:r w:rsidRPr="002B21D8">
              <w:rPr>
                <w:rFonts w:ascii="Calibri" w:hAnsi="Calibri" w:cs="Calibri"/>
                <w:color w:val="000000"/>
                <w:sz w:val="16"/>
                <w:szCs w:val="16"/>
                <w:lang w:eastAsia="pt-BR"/>
              </w:rPr>
              <w:t xml:space="preserve"> UNIAO P/ POLIETILENO 20MM - 1,6 MPA - ALTA PRESSAO</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6200</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R$ 2,85</w:t>
            </w:r>
          </w:p>
        </w:tc>
        <w:tc>
          <w:tcPr>
            <w:tcW w:w="1014" w:type="dxa"/>
            <w:tcBorders>
              <w:top w:val="nil"/>
              <w:left w:val="nil"/>
              <w:bottom w:val="single" w:sz="4" w:space="0" w:color="auto"/>
              <w:right w:val="single" w:sz="4" w:space="0" w:color="auto"/>
            </w:tcBorders>
            <w:shd w:val="clear" w:color="auto" w:fill="auto"/>
            <w:noWrap/>
            <w:vAlign w:val="bottom"/>
            <w:hideMark/>
          </w:tcPr>
          <w:p w:rsidR="002B21D8" w:rsidRPr="002B21D8" w:rsidRDefault="002B21D8"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color w:val="000000"/>
                <w:sz w:val="16"/>
                <w:szCs w:val="16"/>
                <w:lang w:eastAsia="pt-BR"/>
              </w:rPr>
              <w:t>R$ 17.670,00</w:t>
            </w:r>
          </w:p>
        </w:tc>
      </w:tr>
      <w:tr w:rsidR="007A669A" w:rsidRPr="002B21D8" w:rsidTr="00BE16B6">
        <w:trPr>
          <w:trHeight w:val="300"/>
        </w:trPr>
        <w:tc>
          <w:tcPr>
            <w:tcW w:w="7128" w:type="dxa"/>
            <w:gridSpan w:val="4"/>
            <w:tcBorders>
              <w:top w:val="nil"/>
              <w:left w:val="single" w:sz="4" w:space="0" w:color="auto"/>
              <w:bottom w:val="single" w:sz="4" w:space="0" w:color="auto"/>
              <w:right w:val="single" w:sz="4" w:space="0" w:color="auto"/>
            </w:tcBorders>
            <w:shd w:val="clear" w:color="auto" w:fill="auto"/>
            <w:noWrap/>
            <w:vAlign w:val="bottom"/>
          </w:tcPr>
          <w:p w:rsidR="007A669A" w:rsidRPr="007A669A" w:rsidRDefault="007A669A" w:rsidP="007A669A">
            <w:pPr>
              <w:suppressAutoHyphens w:val="0"/>
              <w:spacing w:line="360" w:lineRule="auto"/>
              <w:jc w:val="right"/>
              <w:rPr>
                <w:rFonts w:ascii="Calibri" w:hAnsi="Calibri" w:cs="Calibri"/>
                <w:b/>
                <w:bCs/>
                <w:color w:val="000000"/>
                <w:sz w:val="16"/>
                <w:szCs w:val="16"/>
                <w:lang w:eastAsia="pt-BR"/>
              </w:rPr>
            </w:pPr>
            <w:r w:rsidRPr="007A669A">
              <w:rPr>
                <w:rFonts w:ascii="Calibri" w:hAnsi="Calibri" w:cs="Calibri"/>
                <w:b/>
                <w:bCs/>
                <w:color w:val="000000"/>
                <w:sz w:val="18"/>
                <w:szCs w:val="18"/>
                <w:lang w:eastAsia="pt-BR"/>
              </w:rPr>
              <w:t>TOTAL</w:t>
            </w:r>
          </w:p>
        </w:tc>
        <w:tc>
          <w:tcPr>
            <w:tcW w:w="2028" w:type="dxa"/>
            <w:gridSpan w:val="2"/>
            <w:tcBorders>
              <w:top w:val="nil"/>
              <w:left w:val="nil"/>
              <w:bottom w:val="single" w:sz="4" w:space="0" w:color="auto"/>
              <w:right w:val="single" w:sz="4" w:space="0" w:color="auto"/>
            </w:tcBorders>
            <w:shd w:val="clear" w:color="auto" w:fill="auto"/>
            <w:noWrap/>
            <w:vAlign w:val="bottom"/>
          </w:tcPr>
          <w:p w:rsidR="007A669A" w:rsidRPr="002B21D8" w:rsidRDefault="007A669A" w:rsidP="007A669A">
            <w:pPr>
              <w:suppressAutoHyphens w:val="0"/>
              <w:spacing w:line="360" w:lineRule="auto"/>
              <w:jc w:val="center"/>
              <w:rPr>
                <w:rFonts w:ascii="Calibri" w:hAnsi="Calibri" w:cs="Calibri"/>
                <w:color w:val="000000"/>
                <w:sz w:val="16"/>
                <w:szCs w:val="16"/>
                <w:lang w:eastAsia="pt-BR"/>
              </w:rPr>
            </w:pPr>
            <w:r w:rsidRPr="002B21D8">
              <w:rPr>
                <w:rFonts w:ascii="Calibri" w:hAnsi="Calibri" w:cs="Calibri"/>
                <w:b/>
                <w:bCs/>
                <w:color w:val="FF0000"/>
                <w:sz w:val="16"/>
                <w:szCs w:val="16"/>
                <w:lang w:eastAsia="pt-BR"/>
              </w:rPr>
              <w:t>R$ 413.538,97</w:t>
            </w:r>
          </w:p>
        </w:tc>
      </w:tr>
    </w:tbl>
    <w:p w:rsidR="007A669A" w:rsidRDefault="007A669A" w:rsidP="007A669A">
      <w:pPr>
        <w:spacing w:line="360" w:lineRule="auto"/>
        <w:rPr>
          <w:rFonts w:cs="Arial"/>
          <w:b/>
          <w:color w:val="FF0000"/>
          <w:sz w:val="22"/>
          <w:szCs w:val="22"/>
          <w:highlight w:val="yellow"/>
        </w:rPr>
      </w:pPr>
    </w:p>
    <w:p w:rsidR="00481F36" w:rsidRPr="005437E4" w:rsidRDefault="00481F36" w:rsidP="007A669A">
      <w:pPr>
        <w:spacing w:line="360" w:lineRule="auto"/>
        <w:rPr>
          <w:rFonts w:cs="Arial"/>
          <w:b/>
          <w:color w:val="FF0000"/>
          <w:sz w:val="22"/>
          <w:szCs w:val="22"/>
          <w:highlight w:val="yellow"/>
        </w:rPr>
      </w:pPr>
    </w:p>
    <w:p w:rsidR="00B41EF6" w:rsidRPr="00862A9B" w:rsidRDefault="00924129" w:rsidP="007A669A">
      <w:pPr>
        <w:numPr>
          <w:ilvl w:val="0"/>
          <w:numId w:val="3"/>
        </w:numPr>
        <w:spacing w:line="360" w:lineRule="auto"/>
        <w:ind w:left="284" w:hanging="284"/>
        <w:rPr>
          <w:rFonts w:cs="Arial"/>
          <w:b/>
          <w:bCs/>
          <w:sz w:val="24"/>
          <w:szCs w:val="24"/>
        </w:rPr>
      </w:pPr>
      <w:r w:rsidRPr="00862A9B">
        <w:rPr>
          <w:rFonts w:cs="Arial"/>
          <w:b/>
          <w:bCs/>
          <w:sz w:val="24"/>
          <w:szCs w:val="24"/>
        </w:rPr>
        <w:t>ACEITABILIDADE DA PROPOSTA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Finalizada a etapa de lances, a CESAMA poderá solicitar AMOSTRA d</w:t>
      </w:r>
      <w:r w:rsidR="0003298F" w:rsidRPr="00862A9B">
        <w:rPr>
          <w:rFonts w:cs="Arial"/>
          <w:sz w:val="24"/>
          <w:szCs w:val="24"/>
        </w:rPr>
        <w:t>o</w:t>
      </w:r>
      <w:r w:rsidRPr="00862A9B">
        <w:rPr>
          <w:rFonts w:cs="Arial"/>
          <w:sz w:val="24"/>
          <w:szCs w:val="24"/>
        </w:rPr>
        <w:t xml:space="preserve"> licitante detentor do menor preço, para verificação da conformidade do material ofertado com as especificações exigidas neste Termo de Referência.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A amostra solicitada deverá ser entregue em embalagem própria, devidamente lacrada e observadas as demais condições de segurança, no </w:t>
      </w:r>
      <w:r w:rsidR="00756995" w:rsidRPr="00862A9B">
        <w:rPr>
          <w:rFonts w:cs="Arial"/>
          <w:b/>
          <w:sz w:val="24"/>
          <w:szCs w:val="24"/>
        </w:rPr>
        <w:t xml:space="preserve">Departamento de </w:t>
      </w:r>
      <w:r w:rsidR="00AE69C3" w:rsidRPr="00862A9B">
        <w:rPr>
          <w:rFonts w:cs="Arial"/>
          <w:b/>
          <w:sz w:val="24"/>
          <w:szCs w:val="24"/>
        </w:rPr>
        <w:t>Compras e Estoque</w:t>
      </w:r>
      <w:r w:rsidR="00756995" w:rsidRPr="00862A9B">
        <w:rPr>
          <w:rFonts w:cs="Arial"/>
          <w:sz w:val="24"/>
          <w:szCs w:val="24"/>
        </w:rPr>
        <w:t xml:space="preserve">, à </w:t>
      </w:r>
      <w:r w:rsidR="00AE69C3" w:rsidRPr="00862A9B">
        <w:rPr>
          <w:rFonts w:cs="Arial"/>
          <w:sz w:val="24"/>
          <w:szCs w:val="24"/>
        </w:rPr>
        <w:t>Rua Santa Terezinha, nº 505, Bairro Santa Terezinha</w:t>
      </w:r>
      <w:r w:rsidR="00756995" w:rsidRPr="00862A9B">
        <w:rPr>
          <w:rFonts w:cs="Arial"/>
          <w:sz w:val="24"/>
          <w:szCs w:val="24"/>
        </w:rPr>
        <w:t>, Juiz de Fora / MG, CEP 36.0</w:t>
      </w:r>
      <w:r w:rsidR="00AE69C3" w:rsidRPr="00862A9B">
        <w:rPr>
          <w:rFonts w:cs="Arial"/>
          <w:sz w:val="24"/>
          <w:szCs w:val="24"/>
        </w:rPr>
        <w:t>45</w:t>
      </w:r>
      <w:r w:rsidR="00756995" w:rsidRPr="00862A9B">
        <w:rPr>
          <w:rFonts w:cs="Arial"/>
          <w:sz w:val="24"/>
          <w:szCs w:val="24"/>
        </w:rPr>
        <w:t>-</w:t>
      </w:r>
      <w:r w:rsidR="00AE69C3" w:rsidRPr="00862A9B">
        <w:rPr>
          <w:rFonts w:cs="Arial"/>
          <w:sz w:val="24"/>
          <w:szCs w:val="24"/>
        </w:rPr>
        <w:t>490</w:t>
      </w:r>
      <w:r w:rsidRPr="00862A9B">
        <w:rPr>
          <w:rFonts w:cs="Arial"/>
          <w:sz w:val="24"/>
          <w:szCs w:val="24"/>
        </w:rPr>
        <w:t xml:space="preserve">, no </w:t>
      </w:r>
      <w:r w:rsidRPr="00862A9B">
        <w:rPr>
          <w:rFonts w:cs="Arial"/>
          <w:b/>
          <w:sz w:val="24"/>
          <w:szCs w:val="24"/>
        </w:rPr>
        <w:t>prazo de 03 (três) dias úteis</w:t>
      </w:r>
      <w:r w:rsidRPr="00862A9B">
        <w:rPr>
          <w:rFonts w:cs="Arial"/>
          <w:sz w:val="24"/>
          <w:szCs w:val="24"/>
        </w:rPr>
        <w:t xml:space="preserve"> contados a partir da solicitação do</w:t>
      </w:r>
      <w:r w:rsidR="004143D0" w:rsidRPr="00862A9B">
        <w:rPr>
          <w:rFonts w:cs="Arial"/>
          <w:sz w:val="24"/>
          <w:szCs w:val="24"/>
        </w:rPr>
        <w:t>(a)</w:t>
      </w:r>
      <w:r w:rsidRPr="00862A9B">
        <w:rPr>
          <w:rFonts w:cs="Arial"/>
          <w:sz w:val="24"/>
          <w:szCs w:val="24"/>
        </w:rPr>
        <w:t xml:space="preserve"> Pregoeiro</w:t>
      </w:r>
      <w:r w:rsidR="004143D0" w:rsidRPr="00862A9B">
        <w:rPr>
          <w:rFonts w:cs="Arial"/>
          <w:sz w:val="24"/>
          <w:szCs w:val="24"/>
        </w:rPr>
        <w:t>(a)</w:t>
      </w:r>
      <w:r w:rsidRPr="00862A9B">
        <w:rPr>
          <w:rFonts w:cs="Arial"/>
          <w:sz w:val="24"/>
          <w:szCs w:val="24"/>
        </w:rPr>
        <w:t xml:space="preserve"> no </w:t>
      </w:r>
      <w:r w:rsidRPr="00862A9B">
        <w:rPr>
          <w:rFonts w:cs="Arial"/>
          <w:i/>
          <w:sz w:val="24"/>
          <w:szCs w:val="24"/>
        </w:rPr>
        <w:t>chat</w:t>
      </w:r>
      <w:r w:rsidRPr="00862A9B">
        <w:rPr>
          <w:rFonts w:cs="Arial"/>
          <w:sz w:val="24"/>
          <w:szCs w:val="24"/>
        </w:rPr>
        <w:t xml:space="preserve"> do </w:t>
      </w:r>
      <w:r w:rsidR="00AE69C3" w:rsidRPr="00862A9B">
        <w:rPr>
          <w:rFonts w:cs="Arial"/>
          <w:i/>
          <w:sz w:val="24"/>
          <w:szCs w:val="24"/>
        </w:rPr>
        <w:t>Portal de Compras Governamentais</w:t>
      </w:r>
      <w:r w:rsidRPr="00862A9B">
        <w:rPr>
          <w:rFonts w:cs="Arial"/>
          <w:sz w:val="24"/>
          <w:szCs w:val="24"/>
        </w:rPr>
        <w:t>.</w:t>
      </w:r>
    </w:p>
    <w:p w:rsidR="00B41EF6" w:rsidRPr="00862A9B" w:rsidRDefault="0003298F" w:rsidP="007A669A">
      <w:pPr>
        <w:numPr>
          <w:ilvl w:val="2"/>
          <w:numId w:val="3"/>
        </w:numPr>
        <w:autoSpaceDE w:val="0"/>
        <w:autoSpaceDN w:val="0"/>
        <w:adjustRightInd w:val="0"/>
        <w:spacing w:line="360" w:lineRule="auto"/>
        <w:ind w:left="0" w:firstLine="0"/>
        <w:rPr>
          <w:rFonts w:cs="Arial"/>
          <w:sz w:val="24"/>
          <w:szCs w:val="24"/>
        </w:rPr>
      </w:pPr>
      <w:r w:rsidRPr="00862A9B">
        <w:rPr>
          <w:rFonts w:cs="Arial"/>
          <w:sz w:val="24"/>
          <w:szCs w:val="24"/>
        </w:rPr>
        <w:t>O</w:t>
      </w:r>
      <w:r w:rsidR="00B41EF6" w:rsidRPr="00862A9B">
        <w:rPr>
          <w:rFonts w:cs="Arial"/>
          <w:sz w:val="24"/>
          <w:szCs w:val="24"/>
        </w:rPr>
        <w:t xml:space="preserve"> licitante que não puder encaminhar amostra no prazo acima indicado deverá solicitar sua prorrogação IMEDIATAMENTE, no </w:t>
      </w:r>
      <w:r w:rsidR="00B41EF6" w:rsidRPr="00862A9B">
        <w:rPr>
          <w:rFonts w:cs="Arial"/>
          <w:i/>
          <w:sz w:val="24"/>
          <w:szCs w:val="24"/>
        </w:rPr>
        <w:t>chat</w:t>
      </w:r>
      <w:r w:rsidR="00B41EF6" w:rsidRPr="00862A9B">
        <w:rPr>
          <w:rFonts w:cs="Arial"/>
          <w:sz w:val="24"/>
          <w:szCs w:val="24"/>
        </w:rPr>
        <w:t xml:space="preserve"> do sistema ou por e-mail, desde que por motivo justificado e aceito pelo</w:t>
      </w:r>
      <w:r w:rsidR="004143D0" w:rsidRPr="00862A9B">
        <w:rPr>
          <w:rFonts w:cs="Arial"/>
          <w:sz w:val="24"/>
          <w:szCs w:val="24"/>
        </w:rPr>
        <w:t>(a)</w:t>
      </w:r>
      <w:r w:rsidR="00B41EF6" w:rsidRPr="00862A9B">
        <w:rPr>
          <w:rFonts w:cs="Arial"/>
          <w:sz w:val="24"/>
          <w:szCs w:val="24"/>
        </w:rPr>
        <w:t xml:space="preserve"> Pregoeiro</w:t>
      </w:r>
      <w:r w:rsidR="004143D0" w:rsidRPr="00862A9B">
        <w:rPr>
          <w:rFonts w:cs="Arial"/>
          <w:sz w:val="24"/>
          <w:szCs w:val="24"/>
        </w:rPr>
        <w:t>(a)</w:t>
      </w:r>
      <w:r w:rsidR="00B41EF6" w:rsidRPr="00862A9B">
        <w:rPr>
          <w:rFonts w:cs="Arial"/>
          <w:sz w:val="24"/>
          <w:szCs w:val="24"/>
        </w:rPr>
        <w:t xml:space="preserve">, que definirá prazo suficiente para o envio do </w:t>
      </w:r>
      <w:r w:rsidR="004143D0" w:rsidRPr="00862A9B">
        <w:rPr>
          <w:rFonts w:cs="Arial"/>
          <w:sz w:val="24"/>
          <w:szCs w:val="24"/>
        </w:rPr>
        <w:t>material</w:t>
      </w:r>
      <w:r w:rsidR="00B41EF6" w:rsidRPr="00862A9B">
        <w:rPr>
          <w:rFonts w:cs="Arial"/>
          <w:sz w:val="24"/>
          <w:szCs w:val="24"/>
        </w:rPr>
        <w:t xml:space="preserve">, </w:t>
      </w:r>
      <w:r w:rsidR="00B41EF6" w:rsidRPr="00862A9B">
        <w:rPr>
          <w:rFonts w:cs="Arial"/>
          <w:sz w:val="24"/>
          <w:szCs w:val="24"/>
          <w:u w:val="single"/>
        </w:rPr>
        <w:t>sob pena de desclassificação</w:t>
      </w:r>
      <w:r w:rsidR="00B41EF6" w:rsidRPr="00862A9B">
        <w:rPr>
          <w:rFonts w:cs="Arial"/>
          <w:sz w:val="24"/>
          <w:szCs w:val="24"/>
        </w:rPr>
        <w:t>.</w:t>
      </w:r>
    </w:p>
    <w:p w:rsidR="00B41EF6" w:rsidRPr="00862A9B" w:rsidRDefault="0003298F" w:rsidP="007A669A">
      <w:pPr>
        <w:numPr>
          <w:ilvl w:val="2"/>
          <w:numId w:val="3"/>
        </w:numPr>
        <w:spacing w:line="360" w:lineRule="auto"/>
        <w:ind w:left="0" w:firstLine="0"/>
        <w:rPr>
          <w:rFonts w:cs="Arial"/>
          <w:bCs/>
          <w:sz w:val="24"/>
          <w:szCs w:val="24"/>
        </w:rPr>
      </w:pPr>
      <w:r w:rsidRPr="00862A9B">
        <w:rPr>
          <w:rFonts w:cs="Arial"/>
          <w:bCs/>
          <w:sz w:val="24"/>
          <w:szCs w:val="24"/>
        </w:rPr>
        <w:t>O</w:t>
      </w:r>
      <w:r w:rsidR="00B41EF6" w:rsidRPr="00862A9B">
        <w:rPr>
          <w:rFonts w:cs="Arial"/>
          <w:bCs/>
          <w:sz w:val="24"/>
          <w:szCs w:val="24"/>
        </w:rPr>
        <w:t xml:space="preserve"> licitante que não encaminhar a amostra no prazo estabelecido será DESCLASSIFICAD</w:t>
      </w:r>
      <w:r w:rsidRPr="00862A9B">
        <w:rPr>
          <w:rFonts w:cs="Arial"/>
          <w:bCs/>
          <w:sz w:val="24"/>
          <w:szCs w:val="24"/>
        </w:rPr>
        <w:t>O</w:t>
      </w:r>
      <w:r w:rsidR="00B41EF6" w:rsidRPr="00862A9B">
        <w:rPr>
          <w:rFonts w:cs="Arial"/>
          <w:bCs/>
          <w:sz w:val="24"/>
          <w:szCs w:val="24"/>
        </w:rPr>
        <w:t>.</w:t>
      </w:r>
    </w:p>
    <w:p w:rsidR="00B41EF6" w:rsidRPr="00862A9B" w:rsidRDefault="00B41EF6" w:rsidP="007A669A">
      <w:pPr>
        <w:numPr>
          <w:ilvl w:val="2"/>
          <w:numId w:val="3"/>
        </w:numPr>
        <w:autoSpaceDE w:val="0"/>
        <w:autoSpaceDN w:val="0"/>
        <w:adjustRightInd w:val="0"/>
        <w:spacing w:line="360" w:lineRule="auto"/>
        <w:ind w:left="0" w:firstLine="0"/>
        <w:rPr>
          <w:rFonts w:cs="Arial"/>
          <w:sz w:val="24"/>
          <w:szCs w:val="24"/>
        </w:rPr>
      </w:pPr>
      <w:r w:rsidRPr="00862A9B">
        <w:rPr>
          <w:rFonts w:cs="Arial"/>
          <w:bCs/>
          <w:sz w:val="24"/>
          <w:szCs w:val="24"/>
        </w:rPr>
        <w:t xml:space="preserve">Após vencido o prazo de entrega da amostra, não será permitido fazer ajustes ou modificações no </w:t>
      </w:r>
      <w:r w:rsidR="00F73A02" w:rsidRPr="00862A9B">
        <w:rPr>
          <w:rFonts w:cs="Arial"/>
          <w:bCs/>
          <w:sz w:val="24"/>
          <w:szCs w:val="24"/>
        </w:rPr>
        <w:t>material</w:t>
      </w:r>
      <w:r w:rsidRPr="00862A9B">
        <w:rPr>
          <w:rFonts w:cs="Arial"/>
          <w:bCs/>
          <w:sz w:val="24"/>
          <w:szCs w:val="24"/>
        </w:rPr>
        <w:t xml:space="preserve"> apresentado para fins de adequá-lo à especificação constante deste </w:t>
      </w:r>
      <w:r w:rsidR="00924129" w:rsidRPr="00862A9B">
        <w:rPr>
          <w:rFonts w:cs="Arial"/>
          <w:bCs/>
          <w:sz w:val="24"/>
          <w:szCs w:val="24"/>
        </w:rPr>
        <w:t>Termo de Referência</w:t>
      </w:r>
      <w:r w:rsidRPr="00862A9B">
        <w:rPr>
          <w:rFonts w:cs="Arial"/>
          <w:bCs/>
          <w:sz w:val="24"/>
          <w:szCs w:val="24"/>
        </w:rPr>
        <w:t>.</w:t>
      </w:r>
    </w:p>
    <w:p w:rsidR="00B41EF6" w:rsidRPr="00862A9B" w:rsidRDefault="00924129"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O material apresentado como amostra ficará à disposição da área responsável pela sua análise e aprovação e poderá ser aberto, manuseado, sendo devolvido </w:t>
      </w:r>
      <w:r w:rsidR="0003298F" w:rsidRPr="00862A9B">
        <w:rPr>
          <w:rFonts w:cs="Arial"/>
          <w:sz w:val="24"/>
          <w:szCs w:val="24"/>
        </w:rPr>
        <w:t>ao</w:t>
      </w:r>
      <w:r w:rsidRPr="00862A9B">
        <w:rPr>
          <w:rFonts w:cs="Arial"/>
          <w:sz w:val="24"/>
          <w:szCs w:val="24"/>
        </w:rPr>
        <w:t xml:space="preserve"> licitante, posteriormente, no estado em que se encontrar, podendo ficar retida até a entrega total do item licitado</w:t>
      </w:r>
      <w:r w:rsidR="00B41EF6" w:rsidRPr="00862A9B">
        <w:rPr>
          <w:rFonts w:cs="Arial"/>
          <w:sz w:val="24"/>
          <w:szCs w:val="24"/>
        </w:rPr>
        <w:t>.</w:t>
      </w:r>
    </w:p>
    <w:p w:rsidR="00B41EF6" w:rsidRPr="00862A9B" w:rsidRDefault="00924129"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A amostra será analisada pela área técnica da CESAMA, que emitirá parecer sobre sua aceitação no prazo de 10 (dez) dias, podendo ser prorrogado em situações extraordinárias</w:t>
      </w:r>
      <w:r w:rsidR="00B41EF6" w:rsidRPr="00862A9B">
        <w:rPr>
          <w:rFonts w:cs="Arial"/>
          <w:sz w:val="24"/>
          <w:szCs w:val="24"/>
        </w:rPr>
        <w:t>.</w:t>
      </w:r>
    </w:p>
    <w:p w:rsidR="00B41EF6" w:rsidRPr="00862A9B" w:rsidRDefault="00B41EF6" w:rsidP="007A669A">
      <w:pPr>
        <w:numPr>
          <w:ilvl w:val="1"/>
          <w:numId w:val="3"/>
        </w:numPr>
        <w:spacing w:line="360" w:lineRule="auto"/>
        <w:ind w:left="0" w:firstLine="0"/>
        <w:rPr>
          <w:rFonts w:cs="Arial"/>
          <w:sz w:val="24"/>
          <w:szCs w:val="24"/>
        </w:rPr>
      </w:pPr>
      <w:r w:rsidRPr="00862A9B">
        <w:rPr>
          <w:rFonts w:cs="Arial"/>
          <w:sz w:val="24"/>
          <w:szCs w:val="24"/>
        </w:rPr>
        <w:t>A CESAMA poderá submeter a amostra à instituição especializada para análise do atendimento às características exigidas no edital.</w:t>
      </w:r>
    </w:p>
    <w:p w:rsidR="00B41EF6" w:rsidRDefault="00924129" w:rsidP="007A669A">
      <w:pPr>
        <w:numPr>
          <w:ilvl w:val="1"/>
          <w:numId w:val="3"/>
        </w:numPr>
        <w:spacing w:line="360" w:lineRule="auto"/>
        <w:ind w:left="0" w:firstLine="0"/>
        <w:rPr>
          <w:rFonts w:cs="Arial"/>
          <w:sz w:val="24"/>
          <w:szCs w:val="24"/>
        </w:rPr>
      </w:pPr>
      <w:r w:rsidRPr="00862A9B">
        <w:rPr>
          <w:rFonts w:cs="Arial"/>
          <w:sz w:val="24"/>
          <w:szCs w:val="24"/>
        </w:rPr>
        <w:lastRenderedPageBreak/>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862A9B">
        <w:rPr>
          <w:rFonts w:cs="Arial"/>
          <w:bCs/>
          <w:sz w:val="24"/>
          <w:szCs w:val="24"/>
        </w:rPr>
        <w:t>08:00h às 11:30h e de 13:00h as 16:00h</w:t>
      </w:r>
      <w:r w:rsidR="00B41EF6" w:rsidRPr="00862A9B">
        <w:rPr>
          <w:rFonts w:cs="Arial"/>
          <w:sz w:val="24"/>
          <w:szCs w:val="24"/>
        </w:rPr>
        <w:t>.</w:t>
      </w:r>
    </w:p>
    <w:p w:rsidR="00BE16B6" w:rsidRPr="00862A9B" w:rsidRDefault="00BE16B6" w:rsidP="00BE16B6">
      <w:pPr>
        <w:spacing w:line="360" w:lineRule="auto"/>
        <w:rPr>
          <w:rFonts w:cs="Arial"/>
          <w:sz w:val="24"/>
          <w:szCs w:val="24"/>
        </w:rPr>
      </w:pPr>
    </w:p>
    <w:p w:rsidR="00B41EF6" w:rsidRPr="00862A9B" w:rsidRDefault="00B41EF6" w:rsidP="007A669A">
      <w:pPr>
        <w:numPr>
          <w:ilvl w:val="0"/>
          <w:numId w:val="3"/>
        </w:numPr>
        <w:spacing w:line="360" w:lineRule="auto"/>
        <w:ind w:left="284" w:hanging="284"/>
        <w:rPr>
          <w:rFonts w:cs="Arial"/>
          <w:b/>
          <w:bCs/>
          <w:sz w:val="24"/>
          <w:szCs w:val="24"/>
          <w:u w:val="single"/>
        </w:rPr>
      </w:pPr>
      <w:r w:rsidRPr="00862A9B">
        <w:rPr>
          <w:rFonts w:cs="Arial"/>
          <w:b/>
          <w:bCs/>
          <w:sz w:val="24"/>
          <w:szCs w:val="24"/>
        </w:rPr>
        <w:t>ENTREGA E CONDIÇÕES DE FORNECIMENTO</w:t>
      </w:r>
    </w:p>
    <w:p w:rsidR="00B41EF6" w:rsidRPr="00862A9B" w:rsidRDefault="00B41EF6" w:rsidP="007A669A">
      <w:pPr>
        <w:numPr>
          <w:ilvl w:val="1"/>
          <w:numId w:val="3"/>
        </w:numPr>
        <w:spacing w:line="360" w:lineRule="auto"/>
        <w:ind w:left="0" w:firstLine="0"/>
        <w:rPr>
          <w:rFonts w:cs="Arial"/>
          <w:bCs/>
          <w:sz w:val="24"/>
          <w:szCs w:val="24"/>
        </w:rPr>
      </w:pPr>
      <w:r w:rsidRPr="00862A9B">
        <w:rPr>
          <w:rFonts w:cs="Arial"/>
          <w:sz w:val="24"/>
          <w:szCs w:val="24"/>
        </w:rPr>
        <w:t xml:space="preserve">A entrega será realizada de acordo com as necessidades da CESAMA, no prazo máximo de </w:t>
      </w:r>
      <w:r w:rsidR="00610C72" w:rsidRPr="00610C72">
        <w:rPr>
          <w:rFonts w:cs="Arial"/>
          <w:b/>
          <w:sz w:val="24"/>
          <w:szCs w:val="24"/>
        </w:rPr>
        <w:t>3</w:t>
      </w:r>
      <w:r w:rsidR="00D608B8" w:rsidRPr="00610C72">
        <w:rPr>
          <w:rFonts w:cs="Arial"/>
          <w:b/>
          <w:sz w:val="24"/>
          <w:szCs w:val="24"/>
        </w:rPr>
        <w:t>0</w:t>
      </w:r>
      <w:r w:rsidR="00805FF4">
        <w:rPr>
          <w:rFonts w:cs="Arial"/>
          <w:b/>
          <w:sz w:val="24"/>
          <w:szCs w:val="24"/>
        </w:rPr>
        <w:t xml:space="preserve"> </w:t>
      </w:r>
      <w:r w:rsidR="00BE16B6">
        <w:rPr>
          <w:rFonts w:cs="Arial"/>
          <w:b/>
          <w:sz w:val="24"/>
          <w:szCs w:val="24"/>
        </w:rPr>
        <w:t xml:space="preserve">(trinta) </w:t>
      </w:r>
      <w:r w:rsidRPr="00610C72">
        <w:rPr>
          <w:rFonts w:cs="Arial"/>
          <w:b/>
          <w:sz w:val="24"/>
          <w:szCs w:val="24"/>
        </w:rPr>
        <w:t>dias</w:t>
      </w:r>
      <w:r w:rsidRPr="00862A9B">
        <w:rPr>
          <w:rFonts w:cs="Arial"/>
          <w:sz w:val="24"/>
          <w:szCs w:val="24"/>
        </w:rPr>
        <w:t xml:space="preserve"> contados a partir do recebimento da solicitação, feita através da Ordem de Compra</w:t>
      </w:r>
      <w:r w:rsidRPr="00862A9B">
        <w:rPr>
          <w:rFonts w:cs="Arial"/>
          <w:bCs/>
          <w:sz w:val="24"/>
          <w:szCs w:val="24"/>
        </w:rPr>
        <w:t>.</w:t>
      </w:r>
    </w:p>
    <w:p w:rsidR="00B41EF6" w:rsidRPr="00862A9B" w:rsidRDefault="00B41EF6" w:rsidP="007A669A">
      <w:pPr>
        <w:numPr>
          <w:ilvl w:val="1"/>
          <w:numId w:val="3"/>
        </w:numPr>
        <w:spacing w:line="360" w:lineRule="auto"/>
        <w:ind w:left="0" w:firstLine="0"/>
        <w:rPr>
          <w:rFonts w:cs="Arial"/>
          <w:bCs/>
          <w:sz w:val="24"/>
          <w:szCs w:val="24"/>
        </w:rPr>
      </w:pPr>
      <w:r w:rsidRPr="00862A9B">
        <w:rPr>
          <w:rFonts w:cs="Arial"/>
          <w:bCs/>
          <w:sz w:val="24"/>
          <w:szCs w:val="24"/>
        </w:rPr>
        <w:t xml:space="preserve">Os </w:t>
      </w:r>
      <w:r w:rsidR="00E8402E" w:rsidRPr="00862A9B">
        <w:rPr>
          <w:rFonts w:cs="Arial"/>
          <w:bCs/>
          <w:sz w:val="24"/>
          <w:szCs w:val="24"/>
        </w:rPr>
        <w:t>materiais</w:t>
      </w:r>
      <w:r w:rsidRPr="00862A9B">
        <w:rPr>
          <w:rFonts w:cs="Arial"/>
          <w:bCs/>
          <w:sz w:val="24"/>
          <w:szCs w:val="24"/>
        </w:rPr>
        <w:t xml:space="preserve"> deverão ser entregues no </w:t>
      </w:r>
      <w:r w:rsidR="00AE69C3" w:rsidRPr="00862A9B">
        <w:rPr>
          <w:rFonts w:cs="Arial"/>
          <w:b/>
          <w:sz w:val="24"/>
          <w:szCs w:val="24"/>
        </w:rPr>
        <w:t>Departamento de Compras e Estoque</w:t>
      </w:r>
      <w:r w:rsidR="00AE69C3" w:rsidRPr="00862A9B">
        <w:rPr>
          <w:rFonts w:cs="Arial"/>
          <w:sz w:val="24"/>
          <w:szCs w:val="24"/>
        </w:rPr>
        <w:t>, à Rua Santa Terezinha, nº 505, Bairro Santa Terezinha, Juiz de Fora / MG, CEP 36.045-490,</w:t>
      </w:r>
      <w:r w:rsidRPr="00862A9B">
        <w:rPr>
          <w:rFonts w:cs="Arial"/>
          <w:sz w:val="24"/>
          <w:szCs w:val="24"/>
        </w:rPr>
        <w:t xml:space="preserve"> em dias úteis, das </w:t>
      </w:r>
      <w:r w:rsidR="0005421D" w:rsidRPr="00862A9B">
        <w:rPr>
          <w:rFonts w:cs="Arial"/>
          <w:bCs/>
          <w:sz w:val="24"/>
          <w:szCs w:val="24"/>
        </w:rPr>
        <w:t>08:00h às 11:30h e de 14</w:t>
      </w:r>
      <w:r w:rsidRPr="00862A9B">
        <w:rPr>
          <w:rFonts w:cs="Arial"/>
          <w:bCs/>
          <w:sz w:val="24"/>
          <w:szCs w:val="24"/>
        </w:rPr>
        <w:t>:00h as 1</w:t>
      </w:r>
      <w:r w:rsidR="0005421D" w:rsidRPr="00862A9B">
        <w:rPr>
          <w:rFonts w:cs="Arial"/>
          <w:bCs/>
          <w:sz w:val="24"/>
          <w:szCs w:val="24"/>
        </w:rPr>
        <w:t>7</w:t>
      </w:r>
      <w:r w:rsidRPr="00862A9B">
        <w:rPr>
          <w:rFonts w:cs="Arial"/>
          <w:bCs/>
          <w:sz w:val="24"/>
          <w:szCs w:val="24"/>
        </w:rPr>
        <w:t>:00h</w:t>
      </w:r>
      <w:r w:rsidRPr="00862A9B">
        <w:rPr>
          <w:rFonts w:cs="Arial"/>
          <w:sz w:val="24"/>
          <w:szCs w:val="24"/>
        </w:rPr>
        <w:t>.</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Os </w:t>
      </w:r>
      <w:r w:rsidR="00E8402E" w:rsidRPr="00862A9B">
        <w:rPr>
          <w:rFonts w:cs="Arial"/>
          <w:sz w:val="24"/>
          <w:szCs w:val="24"/>
        </w:rPr>
        <w:t>materiais</w:t>
      </w:r>
      <w:r w:rsidRPr="00862A9B">
        <w:rPr>
          <w:rFonts w:cs="Arial"/>
          <w:sz w:val="24"/>
          <w:szCs w:val="24"/>
        </w:rPr>
        <w:t xml:space="preserve"> deverão ser entregues devidamente embalados, lacrados, acondicionados e transportados com segurança e sob a responsabilidade da </w:t>
      </w:r>
      <w:r w:rsidR="004E5E45" w:rsidRPr="00862A9B">
        <w:rPr>
          <w:rFonts w:cs="Arial"/>
          <w:sz w:val="24"/>
          <w:szCs w:val="24"/>
        </w:rPr>
        <w:t>fornecedora</w:t>
      </w:r>
      <w:r w:rsidRPr="00862A9B">
        <w:rPr>
          <w:rFonts w:cs="Arial"/>
          <w:sz w:val="24"/>
          <w:szCs w:val="24"/>
        </w:rPr>
        <w:t xml:space="preserve">. A CESAMA recusará os </w:t>
      </w:r>
      <w:r w:rsidR="00E8402E" w:rsidRPr="00862A9B">
        <w:rPr>
          <w:rFonts w:cs="Arial"/>
          <w:sz w:val="24"/>
          <w:szCs w:val="24"/>
        </w:rPr>
        <w:t>materiais</w:t>
      </w:r>
      <w:r w:rsidRPr="00862A9B">
        <w:rPr>
          <w:rFonts w:cs="Arial"/>
          <w:sz w:val="24"/>
          <w:szCs w:val="24"/>
        </w:rPr>
        <w:t xml:space="preserve"> que forem entregues em desconformidade com esta previsão.</w:t>
      </w:r>
    </w:p>
    <w:p w:rsidR="00B41EF6" w:rsidRPr="00862A9B" w:rsidRDefault="00B41EF6" w:rsidP="007A669A">
      <w:pPr>
        <w:numPr>
          <w:ilvl w:val="2"/>
          <w:numId w:val="3"/>
        </w:numPr>
        <w:spacing w:line="360" w:lineRule="auto"/>
        <w:ind w:left="0" w:firstLine="0"/>
        <w:rPr>
          <w:rFonts w:cs="Arial"/>
          <w:sz w:val="24"/>
          <w:szCs w:val="24"/>
        </w:rPr>
      </w:pPr>
      <w:r w:rsidRPr="00862A9B">
        <w:rPr>
          <w:rFonts w:cs="Arial"/>
          <w:sz w:val="24"/>
          <w:szCs w:val="24"/>
        </w:rPr>
        <w:t xml:space="preserve">Durante os serviços de transporte e descarga a </w:t>
      </w:r>
      <w:r w:rsidR="004E5E45" w:rsidRPr="00862A9B">
        <w:rPr>
          <w:rFonts w:cs="Arial"/>
          <w:sz w:val="24"/>
          <w:szCs w:val="24"/>
        </w:rPr>
        <w:t>fornecedora</w:t>
      </w:r>
      <w:r w:rsidRPr="00862A9B">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862A9B" w:rsidRDefault="00E56101" w:rsidP="007A669A">
      <w:pPr>
        <w:numPr>
          <w:ilvl w:val="2"/>
          <w:numId w:val="3"/>
        </w:numPr>
        <w:spacing w:line="360" w:lineRule="auto"/>
        <w:ind w:left="0" w:firstLine="0"/>
        <w:rPr>
          <w:rFonts w:cs="Arial"/>
          <w:sz w:val="24"/>
          <w:szCs w:val="24"/>
        </w:rPr>
      </w:pPr>
      <w:r w:rsidRPr="00862A9B">
        <w:rPr>
          <w:rFonts w:cs="Arial"/>
          <w:bCs/>
          <w:sz w:val="24"/>
          <w:szCs w:val="24"/>
        </w:rPr>
        <w:t>O veículo utilizado para entrega</w:t>
      </w:r>
      <w:r w:rsidR="006F3EF9" w:rsidRPr="00862A9B">
        <w:rPr>
          <w:rFonts w:cs="Arial"/>
          <w:bCs/>
          <w:sz w:val="24"/>
          <w:szCs w:val="24"/>
        </w:rPr>
        <w:t xml:space="preserve"> dos materiais</w:t>
      </w:r>
      <w:r w:rsidRPr="00862A9B">
        <w:rPr>
          <w:rFonts w:cs="Arial"/>
          <w:bCs/>
          <w:sz w:val="24"/>
          <w:szCs w:val="24"/>
        </w:rPr>
        <w:t xml:space="preserve"> no Departamento de Compras e Estoque deverá ter no máximo 14 metros de comprimento, de pára-choque a pára-choque, e altura máxima de 4 metros. </w:t>
      </w:r>
    </w:p>
    <w:p w:rsidR="00D13D92" w:rsidRPr="00862A9B" w:rsidRDefault="00D13D92" w:rsidP="007A669A">
      <w:pPr>
        <w:numPr>
          <w:ilvl w:val="1"/>
          <w:numId w:val="3"/>
        </w:numPr>
        <w:spacing w:line="360" w:lineRule="auto"/>
        <w:ind w:left="0" w:firstLine="0"/>
        <w:rPr>
          <w:rFonts w:cs="Arial"/>
          <w:sz w:val="24"/>
          <w:szCs w:val="24"/>
        </w:rPr>
      </w:pPr>
      <w:r w:rsidRPr="00862A9B">
        <w:rPr>
          <w:rFonts w:cs="Arial"/>
          <w:sz w:val="24"/>
          <w:szCs w:val="24"/>
        </w:rPr>
        <w:t>A CESAMA irá designar um empregado para acompanhar o recebimento dos materiais.</w:t>
      </w:r>
    </w:p>
    <w:p w:rsidR="00B41EF6" w:rsidRPr="00862A9B" w:rsidRDefault="00D13D92" w:rsidP="007A669A">
      <w:pPr>
        <w:numPr>
          <w:ilvl w:val="2"/>
          <w:numId w:val="3"/>
        </w:numPr>
        <w:autoSpaceDE w:val="0"/>
        <w:autoSpaceDN w:val="0"/>
        <w:adjustRightInd w:val="0"/>
        <w:spacing w:line="360" w:lineRule="auto"/>
        <w:ind w:left="0" w:firstLine="0"/>
        <w:rPr>
          <w:rFonts w:cs="Arial"/>
          <w:sz w:val="24"/>
          <w:szCs w:val="24"/>
        </w:rPr>
      </w:pPr>
      <w:r w:rsidRPr="00862A9B">
        <w:rPr>
          <w:rFonts w:cs="Arial"/>
          <w:sz w:val="24"/>
          <w:szCs w:val="24"/>
        </w:rPr>
        <w:t>O empregado designado</w:t>
      </w:r>
      <w:r w:rsidR="00B41EF6" w:rsidRPr="00862A9B">
        <w:rPr>
          <w:rFonts w:cs="Arial"/>
          <w:sz w:val="24"/>
          <w:szCs w:val="24"/>
        </w:rPr>
        <w:t xml:space="preserve"> assinará termo ratificando o recebimento provisório, podendo recusar os </w:t>
      </w:r>
      <w:r w:rsidR="00E8402E" w:rsidRPr="00862A9B">
        <w:rPr>
          <w:rFonts w:cs="Arial"/>
          <w:sz w:val="24"/>
          <w:szCs w:val="24"/>
        </w:rPr>
        <w:t>materiais</w:t>
      </w:r>
      <w:r w:rsidR="00B41EF6" w:rsidRPr="00862A9B">
        <w:rPr>
          <w:rFonts w:cs="Arial"/>
          <w:sz w:val="24"/>
          <w:szCs w:val="24"/>
        </w:rPr>
        <w:t xml:space="preserve"> que estiverem em desacordo com a exigência editalícia no prazo máximo de 10 (dez) dias úteis a contar de sua entrega no local informado no item </w:t>
      </w:r>
      <w:r w:rsidR="003F2224" w:rsidRPr="00862A9B">
        <w:rPr>
          <w:rFonts w:cs="Arial"/>
          <w:sz w:val="24"/>
          <w:szCs w:val="24"/>
        </w:rPr>
        <w:t>7</w:t>
      </w:r>
      <w:r w:rsidR="00B41EF6" w:rsidRPr="00862A9B">
        <w:rPr>
          <w:rFonts w:cs="Arial"/>
          <w:sz w:val="24"/>
          <w:szCs w:val="24"/>
        </w:rPr>
        <w:t>.2.</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lastRenderedPageBreak/>
        <w:t xml:space="preserve">Os </w:t>
      </w:r>
      <w:r w:rsidR="00E8402E" w:rsidRPr="00862A9B">
        <w:rPr>
          <w:rFonts w:cs="Arial"/>
          <w:sz w:val="24"/>
          <w:szCs w:val="24"/>
        </w:rPr>
        <w:t>materiais</w:t>
      </w:r>
      <w:r w:rsidRPr="00862A9B">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862A9B" w:rsidRDefault="00436287" w:rsidP="007A669A">
      <w:pPr>
        <w:numPr>
          <w:ilvl w:val="2"/>
          <w:numId w:val="3"/>
        </w:numPr>
        <w:autoSpaceDE w:val="0"/>
        <w:autoSpaceDN w:val="0"/>
        <w:adjustRightInd w:val="0"/>
        <w:spacing w:line="360" w:lineRule="auto"/>
        <w:ind w:left="0" w:firstLine="0"/>
        <w:rPr>
          <w:rFonts w:cs="Arial"/>
          <w:sz w:val="24"/>
          <w:szCs w:val="24"/>
        </w:rPr>
      </w:pPr>
      <w:r w:rsidRPr="00862A9B">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862A9B">
        <w:rPr>
          <w:rFonts w:cs="Arial"/>
          <w:sz w:val="24"/>
          <w:szCs w:val="24"/>
        </w:rPr>
        <w:t>.</w:t>
      </w:r>
    </w:p>
    <w:p w:rsidR="00D13D92" w:rsidRPr="00862A9B" w:rsidRDefault="00D13D92" w:rsidP="007A669A">
      <w:pPr>
        <w:numPr>
          <w:ilvl w:val="2"/>
          <w:numId w:val="3"/>
        </w:numPr>
        <w:autoSpaceDE w:val="0"/>
        <w:autoSpaceDN w:val="0"/>
        <w:adjustRightInd w:val="0"/>
        <w:spacing w:line="360" w:lineRule="auto"/>
        <w:ind w:left="0" w:firstLine="0"/>
        <w:rPr>
          <w:rFonts w:cs="Arial"/>
          <w:sz w:val="24"/>
          <w:szCs w:val="24"/>
        </w:rPr>
      </w:pPr>
      <w:r w:rsidRPr="00862A9B">
        <w:rPr>
          <w:rFonts w:cs="Arial"/>
          <w:sz w:val="24"/>
          <w:szCs w:val="24"/>
        </w:rPr>
        <w:t>A recusa total ou parcial dos materiais entregues, por motivos justificados no recebimento, não será razão para prorrogação do prazo da entrega, previamente consignado na Ordem de Compra.</w:t>
      </w:r>
    </w:p>
    <w:p w:rsidR="00B41EF6" w:rsidRDefault="00B41EF6" w:rsidP="007A669A">
      <w:pPr>
        <w:numPr>
          <w:ilvl w:val="1"/>
          <w:numId w:val="3"/>
        </w:numPr>
        <w:spacing w:line="360" w:lineRule="auto"/>
        <w:ind w:left="0" w:firstLine="0"/>
        <w:rPr>
          <w:rFonts w:cs="Arial"/>
          <w:sz w:val="24"/>
          <w:szCs w:val="24"/>
        </w:rPr>
      </w:pPr>
      <w:r w:rsidRPr="00862A9B">
        <w:rPr>
          <w:rFonts w:cs="Arial"/>
          <w:sz w:val="24"/>
          <w:szCs w:val="24"/>
        </w:rPr>
        <w:t xml:space="preserve">Verificando-se, novamente, a desconformidade do </w:t>
      </w:r>
      <w:r w:rsidR="00E8402E" w:rsidRPr="00862A9B">
        <w:rPr>
          <w:rFonts w:cs="Arial"/>
          <w:sz w:val="24"/>
          <w:szCs w:val="24"/>
        </w:rPr>
        <w:t>material</w:t>
      </w:r>
      <w:r w:rsidRPr="00862A9B">
        <w:rPr>
          <w:rFonts w:cs="Arial"/>
          <w:sz w:val="24"/>
          <w:szCs w:val="24"/>
        </w:rPr>
        <w:t xml:space="preserve"> entregue com o exigido em edital, ficará demonstrada a incapacidade da empresa fornecedora, sujeitando-se, a mesma, as penalidades previstas neste Edital.</w:t>
      </w:r>
    </w:p>
    <w:p w:rsidR="00BE16B6" w:rsidRPr="00862A9B" w:rsidRDefault="00BE16B6" w:rsidP="00BE16B6">
      <w:pPr>
        <w:spacing w:line="360" w:lineRule="auto"/>
        <w:rPr>
          <w:rFonts w:cs="Arial"/>
          <w:sz w:val="24"/>
          <w:szCs w:val="24"/>
        </w:rPr>
      </w:pPr>
    </w:p>
    <w:p w:rsidR="00D13D92" w:rsidRPr="006D4038" w:rsidRDefault="00D13D92" w:rsidP="006D4038">
      <w:pPr>
        <w:numPr>
          <w:ilvl w:val="0"/>
          <w:numId w:val="3"/>
        </w:numPr>
        <w:autoSpaceDE w:val="0"/>
        <w:autoSpaceDN w:val="0"/>
        <w:adjustRightInd w:val="0"/>
        <w:spacing w:line="360" w:lineRule="auto"/>
        <w:ind w:left="0" w:firstLine="0"/>
        <w:rPr>
          <w:rFonts w:cs="Arial"/>
          <w:b/>
          <w:sz w:val="24"/>
          <w:szCs w:val="24"/>
        </w:rPr>
      </w:pPr>
      <w:r w:rsidRPr="00862A9B">
        <w:rPr>
          <w:rFonts w:cs="Arial"/>
          <w:b/>
          <w:bCs/>
          <w:sz w:val="24"/>
          <w:szCs w:val="24"/>
        </w:rPr>
        <w:t xml:space="preserve">DA </w:t>
      </w:r>
      <w:r w:rsidRPr="006D4038">
        <w:rPr>
          <w:rFonts w:cs="Arial"/>
          <w:b/>
          <w:bCs/>
          <w:sz w:val="24"/>
          <w:szCs w:val="24"/>
        </w:rPr>
        <w:t>VALIDADE DO REGISTRO DE PREÇOS</w:t>
      </w:r>
    </w:p>
    <w:p w:rsidR="00D13D92" w:rsidRPr="006D4038" w:rsidRDefault="00D13D92" w:rsidP="006D4038">
      <w:pPr>
        <w:pStyle w:val="PargrafodaLista"/>
        <w:numPr>
          <w:ilvl w:val="1"/>
          <w:numId w:val="3"/>
        </w:numPr>
        <w:spacing w:line="360" w:lineRule="auto"/>
        <w:ind w:left="0" w:firstLine="0"/>
        <w:rPr>
          <w:rFonts w:ascii="Arial" w:hAnsi="Arial" w:cs="Arial"/>
        </w:rPr>
      </w:pPr>
      <w:r w:rsidRPr="006D4038">
        <w:rPr>
          <w:rFonts w:ascii="Arial" w:hAnsi="Arial" w:cs="Arial"/>
        </w:rPr>
        <w:t xml:space="preserve">O prazo de vigência da Ata de Registro de Preços é de </w:t>
      </w:r>
      <w:r w:rsidR="00984747" w:rsidRPr="006D4038">
        <w:rPr>
          <w:rFonts w:ascii="Arial" w:hAnsi="Arial" w:cs="Arial"/>
        </w:rPr>
        <w:t>12</w:t>
      </w:r>
      <w:r w:rsidRPr="006D4038">
        <w:rPr>
          <w:rFonts w:ascii="Arial" w:hAnsi="Arial" w:cs="Arial"/>
        </w:rPr>
        <w:t xml:space="preserve"> (</w:t>
      </w:r>
      <w:r w:rsidR="00984747" w:rsidRPr="006D4038">
        <w:rPr>
          <w:rFonts w:ascii="Arial" w:hAnsi="Arial" w:cs="Arial"/>
        </w:rPr>
        <w:t>doze</w:t>
      </w:r>
      <w:r w:rsidRPr="006D4038">
        <w:rPr>
          <w:rFonts w:ascii="Arial" w:hAnsi="Arial" w:cs="Arial"/>
        </w:rPr>
        <w:t xml:space="preserve">) meses a contar da data da </w:t>
      </w:r>
      <w:r w:rsidR="004848B4" w:rsidRPr="006D4038">
        <w:rPr>
          <w:rFonts w:ascii="Arial" w:hAnsi="Arial" w:cs="Arial"/>
        </w:rPr>
        <w:t>sua assinatura</w:t>
      </w:r>
      <w:r w:rsidR="00D747EF" w:rsidRPr="006D4038">
        <w:rPr>
          <w:rFonts w:ascii="Arial" w:hAnsi="Arial" w:cs="Arial"/>
        </w:rPr>
        <w:t>.</w:t>
      </w:r>
    </w:p>
    <w:p w:rsidR="006D4038" w:rsidRPr="006D4038" w:rsidRDefault="006D4038" w:rsidP="006D4038">
      <w:pPr>
        <w:pStyle w:val="PargrafodaLista"/>
        <w:spacing w:line="360" w:lineRule="auto"/>
        <w:ind w:left="1080"/>
        <w:rPr>
          <w:rFonts w:cs="Arial"/>
        </w:rPr>
      </w:pPr>
    </w:p>
    <w:p w:rsidR="00D13D92" w:rsidRPr="00862A9B" w:rsidRDefault="000F688B" w:rsidP="007A669A">
      <w:pPr>
        <w:numPr>
          <w:ilvl w:val="0"/>
          <w:numId w:val="3"/>
        </w:numPr>
        <w:autoSpaceDE w:val="0"/>
        <w:autoSpaceDN w:val="0"/>
        <w:adjustRightInd w:val="0"/>
        <w:spacing w:line="360" w:lineRule="auto"/>
        <w:ind w:left="284" w:hanging="284"/>
        <w:rPr>
          <w:rFonts w:cs="Arial"/>
          <w:b/>
          <w:sz w:val="24"/>
          <w:szCs w:val="24"/>
        </w:rPr>
      </w:pPr>
      <w:r w:rsidRPr="00862A9B">
        <w:rPr>
          <w:rFonts w:cs="Arial"/>
          <w:b/>
          <w:bCs/>
          <w:sz w:val="24"/>
          <w:szCs w:val="24"/>
        </w:rPr>
        <w:t>DO PAGAMENTO</w:t>
      </w:r>
    </w:p>
    <w:p w:rsidR="000F688B" w:rsidRPr="00862A9B" w:rsidRDefault="000F688B" w:rsidP="007A669A">
      <w:pPr>
        <w:pStyle w:val="Corpodetexto"/>
        <w:numPr>
          <w:ilvl w:val="1"/>
          <w:numId w:val="3"/>
        </w:numPr>
        <w:spacing w:line="360" w:lineRule="auto"/>
        <w:ind w:left="0" w:firstLine="0"/>
        <w:rPr>
          <w:rFonts w:cs="Arial"/>
          <w:sz w:val="24"/>
          <w:szCs w:val="24"/>
        </w:rPr>
      </w:pPr>
      <w:r w:rsidRPr="00862A9B">
        <w:rPr>
          <w:rFonts w:cs="Arial"/>
          <w:sz w:val="24"/>
          <w:szCs w:val="24"/>
        </w:rPr>
        <w:t xml:space="preserve">A CESAMA efetuará os pagamentos </w:t>
      </w:r>
      <w:r w:rsidRPr="00862A9B">
        <w:rPr>
          <w:rFonts w:cs="Arial"/>
          <w:iCs/>
          <w:sz w:val="24"/>
          <w:szCs w:val="24"/>
        </w:rPr>
        <w:t xml:space="preserve">30 </w:t>
      </w:r>
      <w:r w:rsidRPr="00862A9B">
        <w:rPr>
          <w:rFonts w:cs="Arial"/>
          <w:sz w:val="24"/>
          <w:szCs w:val="24"/>
        </w:rPr>
        <w:t>(trinta) diasapós a entrega dos materiais juntamente com a apresentação e aceitação da Nota Fiscal / Fatura pelo departamento competente.</w:t>
      </w:r>
    </w:p>
    <w:p w:rsidR="00294655" w:rsidRPr="00862A9B" w:rsidRDefault="00294655" w:rsidP="007A669A">
      <w:pPr>
        <w:pStyle w:val="Corpodetexto"/>
        <w:numPr>
          <w:ilvl w:val="2"/>
          <w:numId w:val="3"/>
        </w:numPr>
        <w:tabs>
          <w:tab w:val="left" w:pos="851"/>
        </w:tabs>
        <w:spacing w:line="360" w:lineRule="auto"/>
        <w:ind w:left="0" w:firstLine="0"/>
        <w:rPr>
          <w:rFonts w:cs="Arial"/>
          <w:sz w:val="24"/>
          <w:szCs w:val="24"/>
        </w:rPr>
      </w:pPr>
      <w:r w:rsidRPr="00862A9B">
        <w:rPr>
          <w:rFonts w:cs="Arial"/>
          <w:sz w:val="24"/>
          <w:szCs w:val="24"/>
        </w:rPr>
        <w:t>Caso o vencimento ocorra no sábado, domingo, feriado ou ponto facultativo para a Cesama, o pagamento será realizado no primeiro dia subseq</w:t>
      </w:r>
      <w:r w:rsidR="00BE16B6">
        <w:rPr>
          <w:rFonts w:cs="Arial"/>
          <w:sz w:val="24"/>
          <w:szCs w:val="24"/>
        </w:rPr>
        <w:t>u</w:t>
      </w:r>
      <w:r w:rsidRPr="00862A9B">
        <w:rPr>
          <w:rFonts w:cs="Arial"/>
          <w:sz w:val="24"/>
          <w:szCs w:val="24"/>
        </w:rPr>
        <w:t xml:space="preserve">ente. </w:t>
      </w:r>
    </w:p>
    <w:p w:rsidR="000F688B" w:rsidRPr="00862A9B" w:rsidRDefault="00183B57" w:rsidP="007A669A">
      <w:pPr>
        <w:pStyle w:val="Corpodetexto"/>
        <w:numPr>
          <w:ilvl w:val="1"/>
          <w:numId w:val="3"/>
        </w:numPr>
        <w:spacing w:line="360" w:lineRule="auto"/>
        <w:ind w:left="0" w:firstLine="0"/>
        <w:rPr>
          <w:rFonts w:cs="Arial"/>
          <w:sz w:val="24"/>
          <w:szCs w:val="24"/>
        </w:rPr>
      </w:pPr>
      <w:r w:rsidRPr="00862A9B">
        <w:rPr>
          <w:rFonts w:cs="Arial"/>
          <w:sz w:val="24"/>
          <w:szCs w:val="24"/>
        </w:rPr>
        <w:t xml:space="preserve">O pagamento será efetuado através de depósito em conta bancária ou via </w:t>
      </w:r>
      <w:r w:rsidRPr="00862A9B">
        <w:rPr>
          <w:rFonts w:cs="Arial"/>
          <w:b/>
          <w:bCs/>
          <w:sz w:val="24"/>
          <w:szCs w:val="24"/>
        </w:rPr>
        <w:t>TED</w:t>
      </w:r>
      <w:r w:rsidRPr="00862A9B">
        <w:rPr>
          <w:rFonts w:cs="Arial"/>
          <w:sz w:val="24"/>
          <w:szCs w:val="24"/>
        </w:rPr>
        <w:t xml:space="preserve"> (transferência eletrônica disponível), cujas tarifas extras correrão por conta da </w:t>
      </w:r>
      <w:r w:rsidR="00436287" w:rsidRPr="00862A9B">
        <w:rPr>
          <w:rFonts w:cs="Arial"/>
          <w:bCs/>
          <w:sz w:val="24"/>
          <w:szCs w:val="24"/>
        </w:rPr>
        <w:t>empresa fornecedora</w:t>
      </w:r>
      <w:r w:rsidRPr="00862A9B">
        <w:rPr>
          <w:rFonts w:cs="Arial"/>
          <w:sz w:val="24"/>
          <w:szCs w:val="24"/>
        </w:rPr>
        <w:t>.</w:t>
      </w:r>
    </w:p>
    <w:p w:rsidR="000F688B" w:rsidRPr="00862A9B" w:rsidRDefault="000F688B" w:rsidP="007A669A">
      <w:pPr>
        <w:pStyle w:val="Corpodetexto"/>
        <w:numPr>
          <w:ilvl w:val="2"/>
          <w:numId w:val="3"/>
        </w:numPr>
        <w:spacing w:line="360" w:lineRule="auto"/>
        <w:ind w:left="0" w:firstLine="0"/>
        <w:rPr>
          <w:rFonts w:cs="Arial"/>
          <w:sz w:val="24"/>
          <w:szCs w:val="24"/>
        </w:rPr>
      </w:pPr>
      <w:r w:rsidRPr="00862A9B">
        <w:rPr>
          <w:rFonts w:cs="Arial"/>
          <w:sz w:val="24"/>
          <w:szCs w:val="24"/>
        </w:rPr>
        <w:t xml:space="preserve">A Nota Fiscal Eletrônica – NF-e – deverá ser enviada para o e-mail </w:t>
      </w:r>
      <w:hyperlink r:id="rId8" w:history="1">
        <w:r w:rsidRPr="00862A9B">
          <w:rPr>
            <w:rStyle w:val="Hyperlink"/>
            <w:rFonts w:cs="Arial"/>
            <w:color w:val="auto"/>
            <w:sz w:val="24"/>
            <w:szCs w:val="24"/>
          </w:rPr>
          <w:t>nfe@cesama.com.br</w:t>
        </w:r>
      </w:hyperlink>
      <w:r w:rsidRPr="00862A9B">
        <w:rPr>
          <w:rFonts w:cs="Arial"/>
          <w:sz w:val="24"/>
          <w:szCs w:val="24"/>
        </w:rPr>
        <w:t xml:space="preserve">. </w:t>
      </w:r>
    </w:p>
    <w:p w:rsidR="000610B8" w:rsidRPr="00862A9B" w:rsidRDefault="000610B8" w:rsidP="007A669A">
      <w:pPr>
        <w:pStyle w:val="Corpodetexto"/>
        <w:numPr>
          <w:ilvl w:val="3"/>
          <w:numId w:val="3"/>
        </w:numPr>
        <w:tabs>
          <w:tab w:val="left" w:pos="993"/>
        </w:tabs>
        <w:spacing w:line="360" w:lineRule="auto"/>
        <w:ind w:left="0" w:firstLine="0"/>
        <w:rPr>
          <w:rFonts w:cs="Arial"/>
          <w:sz w:val="24"/>
          <w:szCs w:val="24"/>
        </w:rPr>
      </w:pPr>
      <w:r w:rsidRPr="00862A9B">
        <w:rPr>
          <w:rFonts w:cs="Arial"/>
          <w:sz w:val="24"/>
          <w:szCs w:val="24"/>
        </w:rPr>
        <w:t>O pagamento só poderá ser realizado em nome do fornecedor e os boletos não poderão, em hipótese nenhuma, ser pagos em nome de outro beneficiário.</w:t>
      </w:r>
    </w:p>
    <w:p w:rsidR="00436287" w:rsidRPr="00862A9B" w:rsidRDefault="00436287" w:rsidP="007A669A">
      <w:pPr>
        <w:pStyle w:val="Corpodetexto"/>
        <w:numPr>
          <w:ilvl w:val="2"/>
          <w:numId w:val="3"/>
        </w:numPr>
        <w:spacing w:line="360" w:lineRule="auto"/>
        <w:ind w:left="0" w:firstLine="0"/>
        <w:rPr>
          <w:rFonts w:cs="Arial"/>
          <w:sz w:val="24"/>
          <w:szCs w:val="24"/>
        </w:rPr>
      </w:pPr>
      <w:r w:rsidRPr="00862A9B">
        <w:rPr>
          <w:rFonts w:eastAsia="Arial Unicode MS" w:cs="Arial"/>
          <w:iCs/>
          <w:sz w:val="24"/>
          <w:szCs w:val="24"/>
        </w:rPr>
        <w:t xml:space="preserve">Deverá constar na descrição da </w:t>
      </w:r>
      <w:r w:rsidRPr="00862A9B">
        <w:rPr>
          <w:rFonts w:cs="Arial"/>
          <w:sz w:val="24"/>
          <w:szCs w:val="24"/>
        </w:rPr>
        <w:t>Nota Fiscal / Fatura</w:t>
      </w:r>
      <w:r w:rsidRPr="00862A9B">
        <w:rPr>
          <w:rFonts w:eastAsia="Arial Unicode MS" w:cs="Arial"/>
          <w:iCs/>
          <w:sz w:val="24"/>
          <w:szCs w:val="24"/>
        </w:rPr>
        <w:t xml:space="preserve"> o número da licitação e da Ordem de Compra.</w:t>
      </w:r>
    </w:p>
    <w:p w:rsidR="000F688B" w:rsidRPr="00862A9B" w:rsidRDefault="000F688B" w:rsidP="007A669A">
      <w:pPr>
        <w:pStyle w:val="WW-Recuodecorpodetexto2"/>
        <w:numPr>
          <w:ilvl w:val="1"/>
          <w:numId w:val="3"/>
        </w:numPr>
        <w:spacing w:line="360" w:lineRule="auto"/>
        <w:ind w:left="0" w:firstLine="0"/>
        <w:rPr>
          <w:rFonts w:cs="Arial"/>
          <w:sz w:val="24"/>
          <w:szCs w:val="24"/>
        </w:rPr>
      </w:pPr>
      <w:r w:rsidRPr="00862A9B">
        <w:rPr>
          <w:rFonts w:cs="Arial"/>
          <w:sz w:val="24"/>
          <w:szCs w:val="24"/>
        </w:rPr>
        <w:lastRenderedPageBreak/>
        <w:t xml:space="preserve">O pagamento </w:t>
      </w:r>
      <w:r w:rsidRPr="00862A9B">
        <w:rPr>
          <w:rFonts w:cs="Arial"/>
          <w:b/>
          <w:bCs/>
          <w:sz w:val="24"/>
          <w:szCs w:val="24"/>
        </w:rPr>
        <w:t>SOMENTE</w:t>
      </w:r>
      <w:r w:rsidRPr="00862A9B">
        <w:rPr>
          <w:rFonts w:cs="Arial"/>
          <w:sz w:val="24"/>
          <w:szCs w:val="24"/>
        </w:rPr>
        <w:t xml:space="preserve"> será efetuado:</w:t>
      </w:r>
    </w:p>
    <w:p w:rsidR="000F688B" w:rsidRPr="00862A9B" w:rsidRDefault="000F688B" w:rsidP="007A669A">
      <w:pPr>
        <w:pStyle w:val="WW-Recuodecorpodetexto2"/>
        <w:numPr>
          <w:ilvl w:val="0"/>
          <w:numId w:val="4"/>
        </w:numPr>
        <w:spacing w:line="360" w:lineRule="auto"/>
        <w:ind w:left="851" w:hanging="284"/>
        <w:rPr>
          <w:rFonts w:cs="Arial"/>
          <w:sz w:val="24"/>
          <w:szCs w:val="24"/>
        </w:rPr>
      </w:pPr>
      <w:r w:rsidRPr="00862A9B">
        <w:rPr>
          <w:rFonts w:cs="Arial"/>
          <w:sz w:val="24"/>
          <w:szCs w:val="24"/>
        </w:rPr>
        <w:t>Após a aceitação da Nota Fiscal / Fatura.</w:t>
      </w:r>
    </w:p>
    <w:p w:rsidR="000F688B" w:rsidRPr="00862A9B" w:rsidRDefault="000F688B" w:rsidP="007A669A">
      <w:pPr>
        <w:pStyle w:val="WW-Recuodecorpodetexto2"/>
        <w:numPr>
          <w:ilvl w:val="0"/>
          <w:numId w:val="4"/>
        </w:numPr>
        <w:spacing w:line="360" w:lineRule="auto"/>
        <w:ind w:left="851" w:hanging="284"/>
        <w:rPr>
          <w:rFonts w:cs="Arial"/>
          <w:sz w:val="24"/>
          <w:szCs w:val="24"/>
        </w:rPr>
      </w:pPr>
      <w:r w:rsidRPr="00862A9B">
        <w:rPr>
          <w:rFonts w:cs="Arial"/>
          <w:sz w:val="24"/>
          <w:szCs w:val="24"/>
        </w:rPr>
        <w:t>Após o recolhimento pela adjudicatária de quaisquer multas que lhe tenham sido impostas em decorrência de inadimplemento contratual.</w:t>
      </w:r>
    </w:p>
    <w:p w:rsidR="008122F6" w:rsidRPr="00862A9B" w:rsidRDefault="008122F6" w:rsidP="007A669A">
      <w:pPr>
        <w:pStyle w:val="Corpodetexto2"/>
        <w:numPr>
          <w:ilvl w:val="1"/>
          <w:numId w:val="3"/>
        </w:numPr>
        <w:spacing w:line="360" w:lineRule="auto"/>
        <w:ind w:left="0" w:firstLine="0"/>
        <w:rPr>
          <w:color w:val="auto"/>
          <w:sz w:val="24"/>
          <w:szCs w:val="24"/>
        </w:rPr>
      </w:pPr>
      <w:r w:rsidRPr="00862A9B">
        <w:rPr>
          <w:color w:val="auto"/>
          <w:sz w:val="24"/>
          <w:szCs w:val="24"/>
        </w:rPr>
        <w:t xml:space="preserve">Na </w:t>
      </w:r>
      <w:r w:rsidRPr="00862A9B">
        <w:rPr>
          <w:sz w:val="24"/>
          <w:szCs w:val="24"/>
        </w:rPr>
        <w:t>Nota Fiscal / Fatura</w:t>
      </w:r>
      <w:r w:rsidRPr="00862A9B">
        <w:rPr>
          <w:color w:val="auto"/>
          <w:sz w:val="24"/>
          <w:szCs w:val="24"/>
        </w:rPr>
        <w:t xml:space="preserve"> (em duas vias) deverão ser anexadas as certidões atualizadas de regularidade junto ao INSS, ao FGTS e à Justiça do Trabalho.</w:t>
      </w:r>
    </w:p>
    <w:p w:rsidR="000F688B" w:rsidRPr="00862A9B" w:rsidRDefault="000F688B" w:rsidP="007A669A">
      <w:pPr>
        <w:pStyle w:val="Corpodetexto2"/>
        <w:numPr>
          <w:ilvl w:val="1"/>
          <w:numId w:val="3"/>
        </w:numPr>
        <w:spacing w:line="360" w:lineRule="auto"/>
        <w:ind w:left="0" w:firstLine="0"/>
        <w:rPr>
          <w:color w:val="auto"/>
          <w:sz w:val="24"/>
          <w:szCs w:val="24"/>
        </w:rPr>
      </w:pPr>
      <w:r w:rsidRPr="00862A9B">
        <w:rPr>
          <w:color w:val="auto"/>
          <w:sz w:val="24"/>
          <w:szCs w:val="24"/>
        </w:rPr>
        <w:t>Na eventualidade de aplicação de multas, estas deverão ser liquidadas simultaneamente com parcela vinculada ao evento cujo descumprimento der origem à aplicação da penalidade.</w:t>
      </w:r>
    </w:p>
    <w:p w:rsidR="000F688B" w:rsidRPr="00862A9B" w:rsidRDefault="000F688B" w:rsidP="007A669A">
      <w:pPr>
        <w:numPr>
          <w:ilvl w:val="1"/>
          <w:numId w:val="3"/>
        </w:numPr>
        <w:spacing w:line="360" w:lineRule="auto"/>
        <w:ind w:left="0" w:firstLine="0"/>
        <w:rPr>
          <w:rFonts w:cs="Arial"/>
          <w:sz w:val="24"/>
          <w:szCs w:val="24"/>
        </w:rPr>
      </w:pPr>
      <w:r w:rsidRPr="00862A9B">
        <w:rPr>
          <w:rFonts w:cs="Arial"/>
          <w:sz w:val="24"/>
          <w:szCs w:val="24"/>
        </w:rPr>
        <w:t xml:space="preserve">O CNPJ da </w:t>
      </w:r>
      <w:r w:rsidR="00436287" w:rsidRPr="00862A9B">
        <w:rPr>
          <w:rFonts w:cs="Arial"/>
          <w:sz w:val="24"/>
          <w:szCs w:val="24"/>
        </w:rPr>
        <w:t>empresa fornecedora,</w:t>
      </w:r>
      <w:r w:rsidRPr="00862A9B">
        <w:rPr>
          <w:rFonts w:cs="Arial"/>
          <w:sz w:val="24"/>
          <w:szCs w:val="24"/>
        </w:rPr>
        <w:t xml:space="preserve"> constante da </w:t>
      </w:r>
      <w:r w:rsidR="00436287" w:rsidRPr="00862A9B">
        <w:rPr>
          <w:rFonts w:cs="Arial"/>
          <w:sz w:val="24"/>
          <w:szCs w:val="24"/>
        </w:rPr>
        <w:t>Nota Fiscal / Fatura,</w:t>
      </w:r>
      <w:r w:rsidRPr="00862A9B">
        <w:rPr>
          <w:rFonts w:cs="Arial"/>
          <w:sz w:val="24"/>
          <w:szCs w:val="24"/>
        </w:rPr>
        <w:t xml:space="preserve"> deverá ser o mesmo da documentação apresentada na licitação.</w:t>
      </w:r>
    </w:p>
    <w:p w:rsidR="000F688B" w:rsidRPr="00862A9B" w:rsidRDefault="000F688B" w:rsidP="007A669A">
      <w:pPr>
        <w:numPr>
          <w:ilvl w:val="1"/>
          <w:numId w:val="3"/>
        </w:numPr>
        <w:spacing w:line="360" w:lineRule="auto"/>
        <w:ind w:left="0" w:firstLine="0"/>
        <w:rPr>
          <w:rFonts w:cs="Arial"/>
          <w:iCs/>
          <w:sz w:val="24"/>
          <w:szCs w:val="24"/>
        </w:rPr>
      </w:pPr>
      <w:r w:rsidRPr="00862A9B">
        <w:rPr>
          <w:rFonts w:cs="Arial"/>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862A9B">
        <w:rPr>
          <w:rFonts w:cs="Arial"/>
          <w:iCs/>
          <w:sz w:val="24"/>
          <w:szCs w:val="24"/>
        </w:rPr>
        <w:t xml:space="preserve"> de Preços e suas Ordens de Compra</w:t>
      </w:r>
      <w:r w:rsidRPr="00862A9B">
        <w:rPr>
          <w:rFonts w:cs="Arial"/>
          <w:iCs/>
          <w:sz w:val="24"/>
          <w:szCs w:val="24"/>
        </w:rPr>
        <w:t>, no que couber.</w:t>
      </w:r>
    </w:p>
    <w:p w:rsidR="000F688B" w:rsidRPr="00862A9B" w:rsidRDefault="000F688B" w:rsidP="007A669A">
      <w:pPr>
        <w:numPr>
          <w:ilvl w:val="1"/>
          <w:numId w:val="3"/>
        </w:numPr>
        <w:spacing w:line="360" w:lineRule="auto"/>
        <w:ind w:left="0" w:firstLine="0"/>
        <w:rPr>
          <w:rFonts w:cs="Arial"/>
          <w:sz w:val="24"/>
          <w:szCs w:val="24"/>
          <w:lang w:val="de-DE"/>
        </w:rPr>
      </w:pPr>
      <w:r w:rsidRPr="00862A9B">
        <w:rPr>
          <w:rFonts w:cs="Arial"/>
          <w:sz w:val="24"/>
          <w:szCs w:val="24"/>
        </w:rPr>
        <w:t xml:space="preserve">Na hipótese de ocorrer atraso no pagamento da </w:t>
      </w:r>
      <w:r w:rsidR="008122F6" w:rsidRPr="00862A9B">
        <w:rPr>
          <w:rFonts w:cs="Arial"/>
          <w:sz w:val="24"/>
          <w:szCs w:val="24"/>
        </w:rPr>
        <w:t>Nota Fiscal / Fatur</w:t>
      </w:r>
      <w:r w:rsidRPr="00862A9B">
        <w:rPr>
          <w:rFonts w:cs="Arial"/>
          <w:sz w:val="24"/>
          <w:szCs w:val="24"/>
        </w:rPr>
        <w:t>a por responsabilidade da CESAMA, esta se compromete a aplicar, conforme legislação em vigor, juros de mora sobre o valor devido “</w:t>
      </w:r>
      <w:r w:rsidRPr="00862A9B">
        <w:rPr>
          <w:rFonts w:cs="Arial"/>
          <w:i/>
          <w:iCs/>
          <w:sz w:val="24"/>
          <w:szCs w:val="24"/>
        </w:rPr>
        <w:t>pro rata”</w:t>
      </w:r>
      <w:r w:rsidRPr="00862A9B">
        <w:rPr>
          <w:rFonts w:cs="Arial"/>
          <w:sz w:val="24"/>
          <w:szCs w:val="24"/>
        </w:rPr>
        <w:t xml:space="preserve"> entre a data do vencimento e o efetivo pagamento</w:t>
      </w:r>
      <w:r w:rsidRPr="00862A9B">
        <w:rPr>
          <w:rFonts w:cs="Arial"/>
          <w:sz w:val="24"/>
          <w:szCs w:val="24"/>
          <w:lang w:val="de-DE"/>
        </w:rPr>
        <w:t>.</w:t>
      </w:r>
    </w:p>
    <w:p w:rsidR="000F688B" w:rsidRPr="00862A9B" w:rsidRDefault="000F688B" w:rsidP="007A669A">
      <w:pPr>
        <w:numPr>
          <w:ilvl w:val="1"/>
          <w:numId w:val="3"/>
        </w:numPr>
        <w:spacing w:line="360" w:lineRule="auto"/>
        <w:ind w:left="0" w:firstLine="0"/>
        <w:rPr>
          <w:rFonts w:cs="Arial"/>
          <w:sz w:val="24"/>
          <w:szCs w:val="24"/>
        </w:rPr>
      </w:pPr>
      <w:r w:rsidRPr="00862A9B">
        <w:rPr>
          <w:rFonts w:cs="Arial"/>
          <w:sz w:val="24"/>
          <w:szCs w:val="24"/>
        </w:rPr>
        <w:t xml:space="preserve">A </w:t>
      </w:r>
      <w:r w:rsidR="007D3FF3" w:rsidRPr="00862A9B">
        <w:rPr>
          <w:rFonts w:cs="Arial"/>
          <w:sz w:val="24"/>
          <w:szCs w:val="24"/>
        </w:rPr>
        <w:t>empresa fornecedora</w:t>
      </w:r>
      <w:r w:rsidRPr="00862A9B">
        <w:rPr>
          <w:rFonts w:cs="Arial"/>
          <w:sz w:val="24"/>
          <w:szCs w:val="24"/>
        </w:rPr>
        <w:t xml:space="preserve"> não poderá ceder ou dar em garantia, em qualquer hipótese</w:t>
      </w:r>
      <w:r w:rsidR="00BA4BB0" w:rsidRPr="00862A9B">
        <w:rPr>
          <w:rFonts w:cs="Arial"/>
          <w:sz w:val="24"/>
          <w:szCs w:val="24"/>
        </w:rPr>
        <w:t>, no todo ou</w:t>
      </w:r>
      <w:r w:rsidRPr="00862A9B">
        <w:rPr>
          <w:rFonts w:cs="Arial"/>
          <w:sz w:val="24"/>
          <w:szCs w:val="24"/>
        </w:rPr>
        <w:t xml:space="preserve"> em parte, os créditos de qualquer natureza, decorrentes ou oriundos da Ordem de Compra.</w:t>
      </w:r>
    </w:p>
    <w:p w:rsidR="000F688B" w:rsidRPr="00862A9B" w:rsidRDefault="000F688B" w:rsidP="007A669A">
      <w:pPr>
        <w:numPr>
          <w:ilvl w:val="1"/>
          <w:numId w:val="3"/>
        </w:numPr>
        <w:spacing w:line="360" w:lineRule="auto"/>
        <w:ind w:left="0" w:firstLine="0"/>
        <w:rPr>
          <w:rFonts w:cs="Arial"/>
          <w:b/>
          <w:bCs/>
          <w:sz w:val="24"/>
          <w:szCs w:val="24"/>
        </w:rPr>
      </w:pPr>
      <w:r w:rsidRPr="00862A9B">
        <w:rPr>
          <w:rFonts w:cs="Arial"/>
          <w:color w:val="000000"/>
          <w:sz w:val="24"/>
          <w:szCs w:val="24"/>
        </w:rPr>
        <w:t xml:space="preserve">Nenhum pagamento será efetuado </w:t>
      </w:r>
      <w:r w:rsidR="00D72D4E" w:rsidRPr="00862A9B">
        <w:rPr>
          <w:rFonts w:cs="Arial"/>
          <w:color w:val="000000"/>
          <w:sz w:val="24"/>
          <w:szCs w:val="24"/>
        </w:rPr>
        <w:t>àfornecedora</w:t>
      </w:r>
      <w:r w:rsidRPr="00862A9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862A9B" w:rsidRDefault="000610B8" w:rsidP="007A669A">
      <w:pPr>
        <w:pStyle w:val="Corpodetexto2"/>
        <w:numPr>
          <w:ilvl w:val="1"/>
          <w:numId w:val="3"/>
        </w:numPr>
        <w:tabs>
          <w:tab w:val="left" w:pos="-3402"/>
        </w:tabs>
        <w:spacing w:line="360" w:lineRule="auto"/>
        <w:ind w:left="0" w:firstLine="0"/>
        <w:rPr>
          <w:color w:val="auto"/>
          <w:sz w:val="24"/>
          <w:szCs w:val="24"/>
        </w:rPr>
      </w:pPr>
      <w:r w:rsidRPr="00862A9B">
        <w:rPr>
          <w:sz w:val="24"/>
          <w:szCs w:val="24"/>
        </w:rPr>
        <w:t xml:space="preserve">A antecipação de pagamento só poderá ocorrer caso o </w:t>
      </w:r>
      <w:r w:rsidRPr="00862A9B">
        <w:rPr>
          <w:color w:val="auto"/>
          <w:sz w:val="24"/>
          <w:szCs w:val="24"/>
        </w:rPr>
        <w:t>produto / material</w:t>
      </w:r>
      <w:r w:rsidRPr="00862A9B">
        <w:rPr>
          <w:sz w:val="24"/>
          <w:szCs w:val="24"/>
        </w:rPr>
        <w:t xml:space="preserve"> tenha sido entregue. </w:t>
      </w:r>
    </w:p>
    <w:p w:rsidR="000610B8" w:rsidRPr="00BE16B6" w:rsidRDefault="000610B8" w:rsidP="007A669A">
      <w:pPr>
        <w:pStyle w:val="Corpodetexto2"/>
        <w:numPr>
          <w:ilvl w:val="1"/>
          <w:numId w:val="3"/>
        </w:numPr>
        <w:tabs>
          <w:tab w:val="left" w:pos="-3402"/>
        </w:tabs>
        <w:spacing w:line="360" w:lineRule="auto"/>
        <w:ind w:left="0" w:firstLine="0"/>
        <w:rPr>
          <w:color w:val="auto"/>
          <w:sz w:val="24"/>
          <w:szCs w:val="24"/>
        </w:rPr>
      </w:pPr>
      <w:r w:rsidRPr="00862A9B">
        <w:rPr>
          <w:sz w:val="24"/>
          <w:szCs w:val="24"/>
        </w:rPr>
        <w:t xml:space="preserve">A Cesama poderá realizar o pagamento antes do prazo definido no item </w:t>
      </w:r>
      <w:r w:rsidR="00957199" w:rsidRPr="00862A9B">
        <w:rPr>
          <w:sz w:val="24"/>
          <w:szCs w:val="24"/>
        </w:rPr>
        <w:t>9</w:t>
      </w:r>
      <w:r w:rsidRPr="00862A9B">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w:t>
      </w:r>
      <w:r w:rsidRPr="00862A9B">
        <w:rPr>
          <w:sz w:val="24"/>
          <w:szCs w:val="24"/>
        </w:rPr>
        <w:lastRenderedPageBreak/>
        <w:t>ser utilizado será o Indice Nacional de Preços ao Consumidor – INPC acrescido de 1% (um por cento) “</w:t>
      </w:r>
      <w:r w:rsidRPr="00862A9B">
        <w:rPr>
          <w:i/>
          <w:sz w:val="24"/>
          <w:szCs w:val="24"/>
        </w:rPr>
        <w:t>pro rata</w:t>
      </w:r>
      <w:r w:rsidRPr="00862A9B">
        <w:rPr>
          <w:sz w:val="24"/>
          <w:szCs w:val="24"/>
        </w:rPr>
        <w:t>”.</w:t>
      </w:r>
    </w:p>
    <w:p w:rsidR="00BE16B6" w:rsidRPr="00862A9B" w:rsidRDefault="00BE16B6" w:rsidP="00BE16B6">
      <w:pPr>
        <w:pStyle w:val="Corpodetexto2"/>
        <w:tabs>
          <w:tab w:val="left" w:pos="-3402"/>
        </w:tabs>
        <w:spacing w:line="360" w:lineRule="auto"/>
        <w:rPr>
          <w:color w:val="auto"/>
          <w:sz w:val="24"/>
          <w:szCs w:val="24"/>
        </w:rPr>
      </w:pPr>
    </w:p>
    <w:p w:rsidR="00B41EF6" w:rsidRPr="00862A9B" w:rsidRDefault="00B41EF6" w:rsidP="007A669A">
      <w:pPr>
        <w:numPr>
          <w:ilvl w:val="0"/>
          <w:numId w:val="3"/>
        </w:numPr>
        <w:autoSpaceDE w:val="0"/>
        <w:autoSpaceDN w:val="0"/>
        <w:adjustRightInd w:val="0"/>
        <w:spacing w:line="360" w:lineRule="auto"/>
        <w:ind w:left="284" w:hanging="284"/>
        <w:rPr>
          <w:rFonts w:cs="Arial"/>
          <w:b/>
          <w:sz w:val="24"/>
          <w:szCs w:val="24"/>
        </w:rPr>
      </w:pPr>
      <w:r w:rsidRPr="00862A9B">
        <w:rPr>
          <w:rFonts w:cs="Arial"/>
          <w:b/>
          <w:sz w:val="24"/>
          <w:szCs w:val="24"/>
        </w:rPr>
        <w:t xml:space="preserve">OBRIGAÇÕES DA </w:t>
      </w:r>
      <w:r w:rsidR="00D72D4E" w:rsidRPr="00862A9B">
        <w:rPr>
          <w:rFonts w:cs="Arial"/>
          <w:b/>
          <w:sz w:val="24"/>
          <w:szCs w:val="24"/>
        </w:rPr>
        <w:t>FORNECEDORA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Providenciar, imediatamente, a correção das deficiências apontadas pela CESAMA com respeito ao fornecimento do objeto.</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Entregar os </w:t>
      </w:r>
      <w:r w:rsidR="00E8402E" w:rsidRPr="00862A9B">
        <w:rPr>
          <w:rFonts w:cs="Arial"/>
          <w:sz w:val="24"/>
          <w:szCs w:val="24"/>
        </w:rPr>
        <w:t>materiais</w:t>
      </w:r>
      <w:r w:rsidRPr="00862A9B">
        <w:rPr>
          <w:rFonts w:cs="Arial"/>
          <w:sz w:val="24"/>
          <w:szCs w:val="24"/>
        </w:rPr>
        <w:t xml:space="preserve"> dentro das condições estabelecidas e respeitando os prazos fixados.</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Responsabilizar-se pela quantidade</w:t>
      </w:r>
      <w:r w:rsidR="00D914ED" w:rsidRPr="00862A9B">
        <w:rPr>
          <w:rFonts w:cs="Arial"/>
          <w:sz w:val="24"/>
          <w:szCs w:val="24"/>
        </w:rPr>
        <w:t xml:space="preserve"> e qualidade</w:t>
      </w:r>
      <w:r w:rsidRPr="00862A9B">
        <w:rPr>
          <w:rFonts w:cs="Arial"/>
          <w:sz w:val="24"/>
          <w:szCs w:val="24"/>
        </w:rPr>
        <w:t xml:space="preserve"> do</w:t>
      </w:r>
      <w:r w:rsidR="00E8402E" w:rsidRPr="00862A9B">
        <w:rPr>
          <w:rFonts w:cs="Arial"/>
          <w:sz w:val="24"/>
          <w:szCs w:val="24"/>
        </w:rPr>
        <w:t>smateriais</w:t>
      </w:r>
      <w:r w:rsidRPr="00862A9B">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862A9B">
        <w:rPr>
          <w:rFonts w:cs="Arial"/>
          <w:sz w:val="24"/>
          <w:szCs w:val="24"/>
        </w:rPr>
        <w:t xml:space="preserve"> de Registro de Preços e suas Ordens de Compra</w:t>
      </w:r>
      <w:r w:rsidRPr="00862A9B">
        <w:rPr>
          <w:rFonts w:cs="Arial"/>
          <w:sz w:val="24"/>
          <w:szCs w:val="24"/>
        </w:rPr>
        <w:t>.</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Cumprir os prazos previstos em Edital ou outros que venham a ser fixados pela CESAMA.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Dirimir qualquer dúvida e prestar esclarecimentos acerca da execução da Ata, durante toda a sua vigência, a pedido da CESAMA.</w:t>
      </w:r>
    </w:p>
    <w:p w:rsidR="00305E5E" w:rsidRDefault="00E6605C"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62A9B">
        <w:rPr>
          <w:rFonts w:cs="Arial"/>
          <w:sz w:val="24"/>
          <w:szCs w:val="24"/>
        </w:rPr>
        <w:t>.</w:t>
      </w:r>
    </w:p>
    <w:p w:rsidR="00BE16B6" w:rsidRPr="00862A9B" w:rsidRDefault="00BE16B6" w:rsidP="00BE16B6">
      <w:pPr>
        <w:autoSpaceDE w:val="0"/>
        <w:autoSpaceDN w:val="0"/>
        <w:adjustRightInd w:val="0"/>
        <w:spacing w:line="360" w:lineRule="auto"/>
        <w:rPr>
          <w:rFonts w:cs="Arial"/>
          <w:sz w:val="24"/>
          <w:szCs w:val="24"/>
        </w:rPr>
      </w:pPr>
    </w:p>
    <w:p w:rsidR="00B41EF6" w:rsidRPr="00862A9B" w:rsidRDefault="00B41EF6" w:rsidP="007A669A">
      <w:pPr>
        <w:numPr>
          <w:ilvl w:val="0"/>
          <w:numId w:val="3"/>
        </w:numPr>
        <w:autoSpaceDE w:val="0"/>
        <w:autoSpaceDN w:val="0"/>
        <w:adjustRightInd w:val="0"/>
        <w:spacing w:line="360" w:lineRule="auto"/>
        <w:ind w:left="284" w:hanging="284"/>
        <w:rPr>
          <w:rFonts w:cs="Arial"/>
          <w:b/>
          <w:sz w:val="24"/>
          <w:szCs w:val="24"/>
        </w:rPr>
      </w:pPr>
      <w:r w:rsidRPr="00862A9B">
        <w:rPr>
          <w:rFonts w:cs="Arial"/>
          <w:b/>
          <w:sz w:val="24"/>
          <w:szCs w:val="24"/>
        </w:rPr>
        <w:t>OBRIGAÇÕES DA CESAMA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Emitir o</w:t>
      </w:r>
      <w:r w:rsidR="000A7FB7" w:rsidRPr="00862A9B">
        <w:rPr>
          <w:rFonts w:cs="Arial"/>
          <w:sz w:val="24"/>
          <w:szCs w:val="24"/>
        </w:rPr>
        <w:t>(s)</w:t>
      </w:r>
      <w:r w:rsidRPr="00862A9B">
        <w:rPr>
          <w:rFonts w:cs="Arial"/>
          <w:sz w:val="24"/>
          <w:szCs w:val="24"/>
        </w:rPr>
        <w:t xml:space="preserve"> pedido</w:t>
      </w:r>
      <w:r w:rsidR="000A7FB7" w:rsidRPr="00862A9B">
        <w:rPr>
          <w:rFonts w:cs="Arial"/>
          <w:sz w:val="24"/>
          <w:szCs w:val="24"/>
        </w:rPr>
        <w:t>(s)</w:t>
      </w:r>
      <w:r w:rsidRPr="00862A9B">
        <w:rPr>
          <w:rFonts w:cs="Arial"/>
          <w:sz w:val="24"/>
          <w:szCs w:val="24"/>
        </w:rPr>
        <w:t xml:space="preserve"> através da Ordem de Compra.</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Efetuar todos os pagamentos devidos à </w:t>
      </w:r>
      <w:r w:rsidR="000A7FB7" w:rsidRPr="00862A9B">
        <w:rPr>
          <w:rFonts w:cs="Arial"/>
          <w:sz w:val="24"/>
          <w:szCs w:val="24"/>
        </w:rPr>
        <w:t>fornecedora,</w:t>
      </w:r>
      <w:r w:rsidRPr="00862A9B">
        <w:rPr>
          <w:rFonts w:cs="Arial"/>
          <w:sz w:val="24"/>
          <w:szCs w:val="24"/>
        </w:rPr>
        <w:t xml:space="preserve"> nas condições estabelecidas.</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Fiscalizar a execução da</w:t>
      </w:r>
      <w:r w:rsidR="000A7FB7" w:rsidRPr="00862A9B">
        <w:rPr>
          <w:rFonts w:cs="Arial"/>
          <w:sz w:val="24"/>
          <w:szCs w:val="24"/>
        </w:rPr>
        <w:t xml:space="preserve"> Ata de Registro de Preços e sua(s)Ordem(ns) de Compra</w:t>
      </w:r>
      <w:r w:rsidRPr="00862A9B">
        <w:rPr>
          <w:rFonts w:cs="Arial"/>
          <w:sz w:val="24"/>
          <w:szCs w:val="24"/>
        </w:rPr>
        <w:t xml:space="preserve">, o que não fará cessar ou diminuir a responsabilidade da </w:t>
      </w:r>
      <w:r w:rsidR="000A7FB7" w:rsidRPr="00862A9B">
        <w:rPr>
          <w:rFonts w:cs="Arial"/>
          <w:sz w:val="24"/>
          <w:szCs w:val="24"/>
        </w:rPr>
        <w:t>fornecedora</w:t>
      </w:r>
      <w:r w:rsidRPr="00862A9B">
        <w:rPr>
          <w:rFonts w:cs="Arial"/>
          <w:sz w:val="24"/>
          <w:szCs w:val="24"/>
        </w:rPr>
        <w:t xml:space="preserve"> pelo perfeito cumprimento das obrigações estipuladas, nem por quaisquer danos, inclusive quanto a terceiros, ou por irregularidades constatadas;</w:t>
      </w:r>
    </w:p>
    <w:p w:rsidR="00B41EF6" w:rsidRPr="00862A9B" w:rsidRDefault="00B41EF6" w:rsidP="007A669A">
      <w:pPr>
        <w:numPr>
          <w:ilvl w:val="1"/>
          <w:numId w:val="3"/>
        </w:numPr>
        <w:autoSpaceDE w:val="0"/>
        <w:autoSpaceDN w:val="0"/>
        <w:adjustRightInd w:val="0"/>
        <w:spacing w:line="360" w:lineRule="auto"/>
        <w:ind w:left="0" w:firstLine="0"/>
        <w:rPr>
          <w:rFonts w:cs="Arial"/>
          <w:sz w:val="24"/>
          <w:szCs w:val="24"/>
        </w:rPr>
      </w:pPr>
      <w:r w:rsidRPr="00862A9B">
        <w:rPr>
          <w:rFonts w:cs="Arial"/>
          <w:sz w:val="24"/>
          <w:szCs w:val="24"/>
        </w:rPr>
        <w:t xml:space="preserve">Rejeitar todo e qualquer </w:t>
      </w:r>
      <w:r w:rsidR="00E8402E" w:rsidRPr="00862A9B">
        <w:rPr>
          <w:rFonts w:cs="Arial"/>
          <w:sz w:val="24"/>
          <w:szCs w:val="24"/>
        </w:rPr>
        <w:t>material</w:t>
      </w:r>
      <w:r w:rsidRPr="00862A9B">
        <w:rPr>
          <w:rFonts w:cs="Arial"/>
          <w:sz w:val="24"/>
          <w:szCs w:val="24"/>
        </w:rPr>
        <w:t xml:space="preserve"> de má qualidade e em desconformidade com as especificações deste Termo;</w:t>
      </w:r>
    </w:p>
    <w:p w:rsidR="00B41EF6" w:rsidRDefault="00B41EF6" w:rsidP="007A669A">
      <w:pPr>
        <w:numPr>
          <w:ilvl w:val="1"/>
          <w:numId w:val="3"/>
        </w:numPr>
        <w:spacing w:line="360" w:lineRule="auto"/>
        <w:ind w:left="0" w:firstLine="0"/>
        <w:rPr>
          <w:rFonts w:cs="Arial"/>
          <w:sz w:val="24"/>
          <w:szCs w:val="24"/>
        </w:rPr>
      </w:pPr>
      <w:r w:rsidRPr="00862A9B">
        <w:rPr>
          <w:rFonts w:cs="Arial"/>
          <w:sz w:val="24"/>
          <w:szCs w:val="24"/>
        </w:rPr>
        <w:lastRenderedPageBreak/>
        <w:t xml:space="preserve">Efetuar o recebimento provisório e o recebimento definitivo do objeto, por meio do Departamento de </w:t>
      </w:r>
      <w:r w:rsidR="00EB3C86" w:rsidRPr="00862A9B">
        <w:rPr>
          <w:rFonts w:cs="Arial"/>
          <w:sz w:val="24"/>
          <w:szCs w:val="24"/>
        </w:rPr>
        <w:t>Compras</w:t>
      </w:r>
      <w:r w:rsidRPr="00862A9B">
        <w:rPr>
          <w:rFonts w:cs="Arial"/>
          <w:sz w:val="24"/>
          <w:szCs w:val="24"/>
        </w:rPr>
        <w:t xml:space="preserve"> e Estoque.</w:t>
      </w:r>
    </w:p>
    <w:p w:rsidR="00481F36" w:rsidRDefault="00481F36" w:rsidP="00481F36">
      <w:pPr>
        <w:spacing w:line="360" w:lineRule="auto"/>
        <w:rPr>
          <w:rFonts w:cs="Arial"/>
          <w:sz w:val="24"/>
          <w:szCs w:val="24"/>
        </w:rPr>
      </w:pPr>
    </w:p>
    <w:p w:rsidR="00481F36" w:rsidRDefault="00481F36" w:rsidP="00481F36">
      <w:pPr>
        <w:spacing w:line="360" w:lineRule="auto"/>
        <w:rPr>
          <w:rFonts w:cs="Arial"/>
          <w:sz w:val="24"/>
          <w:szCs w:val="24"/>
        </w:rPr>
      </w:pPr>
    </w:p>
    <w:p w:rsidR="00BE16B6" w:rsidRPr="00862A9B" w:rsidRDefault="00BE16B6" w:rsidP="00BE16B6">
      <w:pPr>
        <w:spacing w:line="360" w:lineRule="auto"/>
        <w:rPr>
          <w:rFonts w:cs="Arial"/>
          <w:sz w:val="24"/>
          <w:szCs w:val="24"/>
        </w:rPr>
      </w:pPr>
    </w:p>
    <w:p w:rsidR="00767532" w:rsidRPr="00862A9B" w:rsidRDefault="00767532" w:rsidP="007A669A">
      <w:pPr>
        <w:numPr>
          <w:ilvl w:val="0"/>
          <w:numId w:val="3"/>
        </w:numPr>
        <w:spacing w:line="360" w:lineRule="auto"/>
        <w:ind w:left="284" w:hanging="284"/>
        <w:rPr>
          <w:rFonts w:cs="Arial"/>
          <w:b/>
          <w:sz w:val="24"/>
          <w:szCs w:val="24"/>
        </w:rPr>
      </w:pPr>
      <w:r w:rsidRPr="00862A9B">
        <w:rPr>
          <w:rFonts w:cs="Arial"/>
          <w:b/>
          <w:sz w:val="24"/>
          <w:szCs w:val="24"/>
        </w:rPr>
        <w:t>CRITÉRIO DE JULGAMENTO</w:t>
      </w:r>
    </w:p>
    <w:p w:rsidR="00767532" w:rsidRPr="00862A9B" w:rsidRDefault="004848B4" w:rsidP="007A669A">
      <w:pPr>
        <w:suppressAutoHyphens w:val="0"/>
        <w:autoSpaceDE w:val="0"/>
        <w:autoSpaceDN w:val="0"/>
        <w:adjustRightInd w:val="0"/>
        <w:spacing w:line="360" w:lineRule="auto"/>
        <w:ind w:firstLine="567"/>
        <w:rPr>
          <w:rFonts w:cs="Arial"/>
          <w:sz w:val="24"/>
          <w:szCs w:val="24"/>
        </w:rPr>
      </w:pPr>
      <w:r w:rsidRPr="00610C72">
        <w:rPr>
          <w:rFonts w:eastAsia="Arial Unicode MS" w:cs="Arial"/>
          <w:sz w:val="24"/>
          <w:szCs w:val="24"/>
        </w:rPr>
        <w:t>O</w:t>
      </w:r>
      <w:r w:rsidR="00767532" w:rsidRPr="00610C72">
        <w:rPr>
          <w:rFonts w:eastAsia="Arial Unicode MS" w:cs="Arial"/>
          <w:sz w:val="24"/>
          <w:szCs w:val="24"/>
        </w:rPr>
        <w:t xml:space="preserve"> critério de julgamento </w:t>
      </w:r>
      <w:r w:rsidRPr="00610C72">
        <w:rPr>
          <w:rFonts w:eastAsia="Arial Unicode MS" w:cs="Arial"/>
          <w:sz w:val="24"/>
          <w:szCs w:val="24"/>
        </w:rPr>
        <w:t xml:space="preserve">será pelo MENOR PREÇO, representado </w:t>
      </w:r>
      <w:r w:rsidR="00767532" w:rsidRPr="00610C72">
        <w:rPr>
          <w:rFonts w:eastAsia="Arial Unicode MS" w:cs="Arial"/>
          <w:sz w:val="24"/>
          <w:szCs w:val="24"/>
        </w:rPr>
        <w:t xml:space="preserve">pelo </w:t>
      </w:r>
      <w:r w:rsidR="00767532" w:rsidRPr="00610C72">
        <w:rPr>
          <w:rFonts w:eastAsia="Arial Unicode MS" w:cs="Arial"/>
          <w:sz w:val="24"/>
          <w:szCs w:val="24"/>
          <w:u w:val="single"/>
        </w:rPr>
        <w:t xml:space="preserve">MENOR </w:t>
      </w:r>
      <w:r w:rsidRPr="00610C72">
        <w:rPr>
          <w:rFonts w:eastAsia="Arial Unicode MS" w:cs="Arial"/>
          <w:sz w:val="24"/>
          <w:szCs w:val="24"/>
          <w:u w:val="single"/>
        </w:rPr>
        <w:t>PREÇO</w:t>
      </w:r>
      <w:r w:rsidR="006D4038">
        <w:rPr>
          <w:rFonts w:eastAsia="Arial Unicode MS" w:cs="Arial"/>
          <w:sz w:val="24"/>
          <w:szCs w:val="24"/>
          <w:u w:val="single"/>
        </w:rPr>
        <w:t xml:space="preserve"> </w:t>
      </w:r>
      <w:r w:rsidR="00D914ED" w:rsidRPr="00610C72">
        <w:rPr>
          <w:rFonts w:eastAsia="Arial Unicode MS" w:cs="Arial"/>
          <w:sz w:val="24"/>
          <w:szCs w:val="24"/>
          <w:u w:val="single"/>
        </w:rPr>
        <w:t xml:space="preserve">UNITÁRIO REGISTRADO </w:t>
      </w:r>
      <w:r w:rsidR="00767532" w:rsidRPr="00610C72">
        <w:rPr>
          <w:rFonts w:eastAsia="Arial Unicode MS" w:cs="Arial"/>
          <w:sz w:val="24"/>
          <w:szCs w:val="24"/>
          <w:u w:val="single"/>
        </w:rPr>
        <w:t>POR ITEM,</w:t>
      </w:r>
      <w:r w:rsidR="006D4038">
        <w:rPr>
          <w:rFonts w:eastAsia="Arial Unicode MS" w:cs="Arial"/>
          <w:sz w:val="24"/>
          <w:szCs w:val="24"/>
          <w:u w:val="single"/>
        </w:rPr>
        <w:t xml:space="preserve"> </w:t>
      </w:r>
      <w:r w:rsidR="00767532" w:rsidRPr="00610C72">
        <w:rPr>
          <w:rFonts w:cs="Arial"/>
          <w:sz w:val="24"/>
          <w:szCs w:val="24"/>
        </w:rPr>
        <w:t>desde que observadas às especificações e demais condições estabelecidas no Edital e seus anexos</w:t>
      </w:r>
      <w:r w:rsidR="005155D4" w:rsidRPr="00610C72">
        <w:rPr>
          <w:rFonts w:cs="Arial"/>
          <w:sz w:val="24"/>
          <w:szCs w:val="24"/>
        </w:rPr>
        <w:t>.</w:t>
      </w:r>
    </w:p>
    <w:p w:rsidR="004848B4" w:rsidRDefault="00952830" w:rsidP="007A669A">
      <w:pPr>
        <w:suppressAutoHyphens w:val="0"/>
        <w:autoSpaceDE w:val="0"/>
        <w:autoSpaceDN w:val="0"/>
        <w:adjustRightInd w:val="0"/>
        <w:spacing w:line="360" w:lineRule="auto"/>
        <w:ind w:firstLine="567"/>
        <w:rPr>
          <w:rFonts w:cs="Arial"/>
          <w:color w:val="FF0000"/>
          <w:sz w:val="24"/>
          <w:szCs w:val="24"/>
        </w:rPr>
      </w:pPr>
      <w:r w:rsidRPr="00862A9B">
        <w:rPr>
          <w:rFonts w:cs="Arial"/>
          <w:sz w:val="24"/>
          <w:szCs w:val="24"/>
        </w:rPr>
        <w:t xml:space="preserve">O(s) preço(s) unitário(s) ofertado(s) pelo(s) proponente(s) </w:t>
      </w:r>
      <w:r w:rsidRPr="00862A9B">
        <w:rPr>
          <w:rFonts w:cs="Arial"/>
          <w:b/>
          <w:sz w:val="24"/>
          <w:szCs w:val="24"/>
        </w:rPr>
        <w:t xml:space="preserve">NÃO PODERÁ(ÃO) SER SUPERIOR(ES) </w:t>
      </w:r>
      <w:r w:rsidRPr="00862A9B">
        <w:rPr>
          <w:rFonts w:cs="Arial"/>
          <w:sz w:val="24"/>
          <w:szCs w:val="24"/>
        </w:rPr>
        <w:t>ao(s) preço(s) unitário(s) levantado(s) pela Cesama</w:t>
      </w:r>
      <w:r w:rsidRPr="00862A9B">
        <w:rPr>
          <w:rFonts w:cs="Arial"/>
          <w:color w:val="FF0000"/>
          <w:sz w:val="24"/>
          <w:szCs w:val="24"/>
        </w:rPr>
        <w:t>.</w:t>
      </w:r>
    </w:p>
    <w:p w:rsidR="00BE16B6" w:rsidRPr="00862A9B" w:rsidRDefault="00BE16B6" w:rsidP="007A669A">
      <w:pPr>
        <w:suppressAutoHyphens w:val="0"/>
        <w:autoSpaceDE w:val="0"/>
        <w:autoSpaceDN w:val="0"/>
        <w:adjustRightInd w:val="0"/>
        <w:spacing w:line="360" w:lineRule="auto"/>
        <w:ind w:firstLine="567"/>
        <w:rPr>
          <w:rFonts w:cs="Arial"/>
          <w:color w:val="FF0000"/>
          <w:sz w:val="24"/>
          <w:szCs w:val="24"/>
        </w:rPr>
      </w:pPr>
    </w:p>
    <w:p w:rsidR="005155D4" w:rsidRPr="00862A9B" w:rsidRDefault="00BC3358" w:rsidP="007A669A">
      <w:pPr>
        <w:numPr>
          <w:ilvl w:val="0"/>
          <w:numId w:val="3"/>
        </w:numPr>
        <w:spacing w:line="360" w:lineRule="auto"/>
        <w:ind w:left="284" w:hanging="284"/>
        <w:rPr>
          <w:rFonts w:cs="Arial"/>
          <w:b/>
          <w:sz w:val="24"/>
          <w:szCs w:val="24"/>
        </w:rPr>
      </w:pPr>
      <w:r w:rsidRPr="00862A9B">
        <w:rPr>
          <w:rFonts w:eastAsia="Arial Unicode MS" w:cs="Arial"/>
          <w:b/>
          <w:sz w:val="24"/>
          <w:szCs w:val="24"/>
        </w:rPr>
        <w:t>PENALIDADES</w:t>
      </w:r>
    </w:p>
    <w:p w:rsidR="00BC3358" w:rsidRDefault="00C742A7" w:rsidP="007A669A">
      <w:pPr>
        <w:spacing w:line="360" w:lineRule="auto"/>
        <w:ind w:firstLine="567"/>
        <w:rPr>
          <w:rFonts w:cs="Arial"/>
          <w:bCs/>
          <w:sz w:val="24"/>
          <w:szCs w:val="24"/>
        </w:rPr>
      </w:pPr>
      <w:r w:rsidRPr="00862A9B">
        <w:rPr>
          <w:rFonts w:cs="Arial"/>
          <w:bCs/>
          <w:sz w:val="24"/>
          <w:szCs w:val="24"/>
        </w:rPr>
        <w:t>O descumprimento de quaisquer cláusulas estabelecidas neste Termo de Referência sujeitará à aplicação</w:t>
      </w:r>
      <w:r w:rsidR="004848B4" w:rsidRPr="00862A9B">
        <w:rPr>
          <w:rFonts w:cs="Arial"/>
          <w:bCs/>
          <w:sz w:val="24"/>
          <w:szCs w:val="24"/>
        </w:rPr>
        <w:t xml:space="preserve"> das sanções previstas no edital, </w:t>
      </w:r>
      <w:r w:rsidR="004848B4" w:rsidRPr="00610C72">
        <w:rPr>
          <w:rFonts w:cs="Arial"/>
          <w:bCs/>
          <w:sz w:val="24"/>
          <w:szCs w:val="24"/>
        </w:rPr>
        <w:t>conforme minuta padrão e informações das áreas pertinentes</w:t>
      </w:r>
      <w:r w:rsidRPr="00610C72">
        <w:rPr>
          <w:rFonts w:cs="Arial"/>
          <w:bCs/>
          <w:sz w:val="24"/>
          <w:szCs w:val="24"/>
        </w:rPr>
        <w:t>.</w:t>
      </w:r>
    </w:p>
    <w:p w:rsidR="00BE16B6" w:rsidRPr="00862A9B" w:rsidRDefault="00BE16B6" w:rsidP="00BE16B6">
      <w:pPr>
        <w:spacing w:line="360" w:lineRule="auto"/>
        <w:rPr>
          <w:rFonts w:eastAsia="Arial Unicode MS" w:cs="Arial"/>
          <w:sz w:val="24"/>
          <w:szCs w:val="24"/>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984747" w:rsidRPr="00862A9B" w:rsidRDefault="00984747" w:rsidP="007A669A">
      <w:pPr>
        <w:pStyle w:val="PargrafodaLista"/>
        <w:numPr>
          <w:ilvl w:val="0"/>
          <w:numId w:val="6"/>
        </w:numPr>
        <w:autoSpaceDE w:val="0"/>
        <w:autoSpaceDN w:val="0"/>
        <w:adjustRightInd w:val="0"/>
        <w:spacing w:line="360" w:lineRule="auto"/>
        <w:ind w:left="284" w:hanging="284"/>
        <w:jc w:val="both"/>
        <w:rPr>
          <w:rFonts w:ascii="Arial" w:hAnsi="Arial" w:cs="Arial"/>
          <w:b/>
          <w:vanish/>
        </w:rPr>
      </w:pPr>
    </w:p>
    <w:p w:rsidR="00BC3358" w:rsidRPr="00862A9B" w:rsidRDefault="00A739B4" w:rsidP="007A669A">
      <w:pPr>
        <w:numPr>
          <w:ilvl w:val="0"/>
          <w:numId w:val="6"/>
        </w:numPr>
        <w:autoSpaceDE w:val="0"/>
        <w:autoSpaceDN w:val="0"/>
        <w:adjustRightInd w:val="0"/>
        <w:spacing w:line="360" w:lineRule="auto"/>
        <w:ind w:left="284" w:hanging="284"/>
        <w:rPr>
          <w:rFonts w:cs="Arial"/>
          <w:b/>
          <w:sz w:val="24"/>
          <w:szCs w:val="24"/>
        </w:rPr>
      </w:pPr>
      <w:r w:rsidRPr="00862A9B">
        <w:rPr>
          <w:rFonts w:cs="Arial"/>
          <w:b/>
          <w:sz w:val="24"/>
          <w:szCs w:val="24"/>
        </w:rPr>
        <w:t>DISPOSIÇÕES</w:t>
      </w:r>
      <w:r w:rsidR="00BC3358" w:rsidRPr="00862A9B">
        <w:rPr>
          <w:rFonts w:cs="Arial"/>
          <w:b/>
          <w:sz w:val="24"/>
          <w:szCs w:val="24"/>
        </w:rPr>
        <w:t xml:space="preserve"> GERAIS</w:t>
      </w:r>
    </w:p>
    <w:p w:rsidR="00BC3358" w:rsidRPr="00862A9B" w:rsidRDefault="00BC3358" w:rsidP="007A669A">
      <w:pPr>
        <w:numPr>
          <w:ilvl w:val="1"/>
          <w:numId w:val="6"/>
        </w:numPr>
        <w:spacing w:line="360" w:lineRule="auto"/>
        <w:ind w:left="1" w:firstLine="0"/>
        <w:rPr>
          <w:rFonts w:cs="Arial"/>
          <w:bCs/>
          <w:sz w:val="24"/>
          <w:szCs w:val="24"/>
        </w:rPr>
      </w:pPr>
      <w:r w:rsidRPr="00862A9B">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862A9B" w:rsidRDefault="00653118" w:rsidP="007A669A">
      <w:pPr>
        <w:numPr>
          <w:ilvl w:val="1"/>
          <w:numId w:val="6"/>
        </w:numPr>
        <w:spacing w:line="360" w:lineRule="auto"/>
        <w:ind w:left="1" w:firstLine="0"/>
        <w:rPr>
          <w:rFonts w:cs="Arial"/>
          <w:bCs/>
          <w:sz w:val="24"/>
          <w:szCs w:val="24"/>
        </w:rPr>
      </w:pPr>
      <w:r w:rsidRPr="00862A9B">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862A9B">
        <w:rPr>
          <w:rFonts w:cs="Arial"/>
          <w:bCs/>
          <w:sz w:val="24"/>
          <w:szCs w:val="24"/>
        </w:rPr>
        <w:t>.</w:t>
      </w:r>
    </w:p>
    <w:p w:rsidR="00BC3358" w:rsidRPr="00862A9B" w:rsidRDefault="00BC3358" w:rsidP="007A669A">
      <w:pPr>
        <w:numPr>
          <w:ilvl w:val="1"/>
          <w:numId w:val="6"/>
        </w:numPr>
        <w:spacing w:line="360" w:lineRule="auto"/>
        <w:ind w:left="1" w:firstLine="0"/>
        <w:rPr>
          <w:rFonts w:cs="Arial"/>
          <w:bCs/>
          <w:sz w:val="24"/>
          <w:szCs w:val="24"/>
        </w:rPr>
      </w:pPr>
      <w:r w:rsidRPr="00862A9B">
        <w:rPr>
          <w:rFonts w:cs="Arial"/>
          <w:bCs/>
          <w:sz w:val="24"/>
          <w:szCs w:val="24"/>
        </w:rPr>
        <w:lastRenderedPageBreak/>
        <w:t>A CESAMA reserva para si o direito de não aceitar nem receber qualquer produto em desacordo com o previsto neste Termo de Referência, ou em desconformidade com as normas legais ou técnicas pertinentes ao seu objeto.</w:t>
      </w:r>
    </w:p>
    <w:p w:rsidR="00BC3358" w:rsidRPr="00862A9B" w:rsidRDefault="00BC3358" w:rsidP="007A669A">
      <w:pPr>
        <w:numPr>
          <w:ilvl w:val="1"/>
          <w:numId w:val="6"/>
        </w:numPr>
        <w:spacing w:line="360" w:lineRule="auto"/>
        <w:ind w:left="1" w:firstLine="0"/>
        <w:rPr>
          <w:rFonts w:cs="Arial"/>
          <w:bCs/>
          <w:sz w:val="24"/>
          <w:szCs w:val="24"/>
        </w:rPr>
      </w:pPr>
      <w:r w:rsidRPr="00862A9B">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862A9B" w:rsidRDefault="00BC3358" w:rsidP="007A669A">
      <w:pPr>
        <w:numPr>
          <w:ilvl w:val="1"/>
          <w:numId w:val="6"/>
        </w:numPr>
        <w:spacing w:line="360" w:lineRule="auto"/>
        <w:ind w:left="1" w:firstLine="0"/>
        <w:rPr>
          <w:rFonts w:cs="Arial"/>
          <w:bCs/>
          <w:sz w:val="24"/>
          <w:szCs w:val="24"/>
        </w:rPr>
      </w:pPr>
      <w:r w:rsidRPr="00862A9B">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862A9B" w:rsidRDefault="00BC3358" w:rsidP="007A669A">
      <w:pPr>
        <w:numPr>
          <w:ilvl w:val="1"/>
          <w:numId w:val="6"/>
        </w:numPr>
        <w:spacing w:line="360" w:lineRule="auto"/>
        <w:ind w:left="1" w:firstLine="0"/>
        <w:rPr>
          <w:rFonts w:cs="Arial"/>
          <w:bCs/>
          <w:sz w:val="24"/>
          <w:szCs w:val="24"/>
        </w:rPr>
      </w:pPr>
      <w:r w:rsidRPr="00862A9B">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862A9B" w:rsidRDefault="00BC3358" w:rsidP="007A669A">
      <w:pPr>
        <w:numPr>
          <w:ilvl w:val="1"/>
          <w:numId w:val="6"/>
        </w:numPr>
        <w:spacing w:line="360" w:lineRule="auto"/>
        <w:ind w:left="0" w:firstLine="0"/>
        <w:rPr>
          <w:rFonts w:cs="Arial"/>
          <w:b/>
          <w:bCs/>
          <w:sz w:val="24"/>
          <w:szCs w:val="24"/>
        </w:rPr>
      </w:pPr>
      <w:r w:rsidRPr="00862A9B">
        <w:rPr>
          <w:rFonts w:cs="Arial"/>
          <w:bCs/>
          <w:sz w:val="24"/>
          <w:szCs w:val="24"/>
        </w:rPr>
        <w:t xml:space="preserve">Todas as informações, resultados, relatórios e quaisquer outros documentos obtidos ou elaborados pela </w:t>
      </w:r>
      <w:r w:rsidR="00A23A20" w:rsidRPr="00862A9B">
        <w:rPr>
          <w:rFonts w:cs="Arial"/>
          <w:bCs/>
          <w:sz w:val="24"/>
          <w:szCs w:val="24"/>
        </w:rPr>
        <w:t>fornecedora</w:t>
      </w:r>
      <w:r w:rsidRPr="00862A9B">
        <w:rPr>
          <w:rFonts w:cs="Arial"/>
          <w:bCs/>
          <w:sz w:val="24"/>
          <w:szCs w:val="24"/>
        </w:rPr>
        <w:t xml:space="preserve"> durante a execução do objeto </w:t>
      </w:r>
      <w:r w:rsidR="00A23A20" w:rsidRPr="00862A9B">
        <w:rPr>
          <w:rFonts w:cs="Arial"/>
          <w:bCs/>
          <w:sz w:val="24"/>
          <w:szCs w:val="24"/>
        </w:rPr>
        <w:t>da Ata de Registro de Preços</w:t>
      </w:r>
      <w:r w:rsidRPr="00862A9B">
        <w:rPr>
          <w:rFonts w:cs="Arial"/>
          <w:bCs/>
          <w:sz w:val="24"/>
          <w:szCs w:val="24"/>
        </w:rPr>
        <w:t xml:space="preserve"> serão de exclusiva propriedade da CESAMA, não podendo ser utilizados, divulgados, reproduzidos ou veiculados, para qualquer fim, senão com a </w:t>
      </w:r>
      <w:r w:rsidR="00A23A20" w:rsidRPr="00862A9B">
        <w:rPr>
          <w:rFonts w:cs="Arial"/>
          <w:bCs/>
          <w:sz w:val="24"/>
          <w:szCs w:val="24"/>
        </w:rPr>
        <w:t>prévia e expressa autorização daCESAMA</w:t>
      </w:r>
      <w:r w:rsidRPr="00862A9B">
        <w:rPr>
          <w:rFonts w:cs="Arial"/>
          <w:bCs/>
          <w:sz w:val="24"/>
          <w:szCs w:val="24"/>
        </w:rPr>
        <w:t>, sob pena de responsabilização administrativa, civil ou criminal, nos termos da legislação.</w:t>
      </w:r>
    </w:p>
    <w:p w:rsidR="00BC3358" w:rsidRPr="00862A9B" w:rsidRDefault="00BC3358" w:rsidP="007A669A">
      <w:pPr>
        <w:numPr>
          <w:ilvl w:val="1"/>
          <w:numId w:val="6"/>
        </w:numPr>
        <w:spacing w:line="360" w:lineRule="auto"/>
        <w:ind w:left="0" w:firstLine="0"/>
        <w:rPr>
          <w:rFonts w:cs="Arial"/>
          <w:b/>
          <w:bCs/>
          <w:sz w:val="24"/>
          <w:szCs w:val="24"/>
        </w:rPr>
      </w:pPr>
      <w:r w:rsidRPr="00862A9B">
        <w:rPr>
          <w:rFonts w:cs="Arial"/>
          <w:bCs/>
          <w:sz w:val="24"/>
          <w:szCs w:val="24"/>
        </w:rPr>
        <w:t>A</w:t>
      </w:r>
      <w:r w:rsidR="00A23A20" w:rsidRPr="00862A9B">
        <w:rPr>
          <w:rFonts w:cs="Arial"/>
          <w:bCs/>
          <w:sz w:val="24"/>
          <w:szCs w:val="24"/>
        </w:rPr>
        <w:t xml:space="preserve">s possíveis e futuras contratações serão </w:t>
      </w:r>
      <w:r w:rsidRPr="00862A9B">
        <w:rPr>
          <w:rFonts w:cs="Arial"/>
          <w:bCs/>
          <w:sz w:val="24"/>
          <w:szCs w:val="24"/>
        </w:rPr>
        <w:t>formalizada</w:t>
      </w:r>
      <w:r w:rsidR="00A23A20" w:rsidRPr="00862A9B">
        <w:rPr>
          <w:rFonts w:cs="Arial"/>
          <w:bCs/>
          <w:sz w:val="24"/>
          <w:szCs w:val="24"/>
        </w:rPr>
        <w:t>s</w:t>
      </w:r>
      <w:r w:rsidRPr="00862A9B">
        <w:rPr>
          <w:rFonts w:cs="Arial"/>
          <w:bCs/>
          <w:sz w:val="24"/>
          <w:szCs w:val="24"/>
        </w:rPr>
        <w:t xml:space="preserve"> mediante emissão de Ordem de Compra, nos termos </w:t>
      </w:r>
      <w:r w:rsidR="00367D22" w:rsidRPr="00862A9B">
        <w:rPr>
          <w:rFonts w:cs="Arial"/>
          <w:bCs/>
          <w:sz w:val="24"/>
          <w:szCs w:val="24"/>
        </w:rPr>
        <w:t>do art. 137, inciso II, do RILC</w:t>
      </w:r>
      <w:r w:rsidRPr="00862A9B">
        <w:rPr>
          <w:rFonts w:cs="Arial"/>
          <w:bCs/>
          <w:sz w:val="24"/>
          <w:szCs w:val="24"/>
        </w:rPr>
        <w:t>.</w:t>
      </w:r>
    </w:p>
    <w:p w:rsidR="00A54B34" w:rsidRPr="00862A9B" w:rsidRDefault="00E6181E" w:rsidP="007A669A">
      <w:pPr>
        <w:numPr>
          <w:ilvl w:val="1"/>
          <w:numId w:val="6"/>
        </w:numPr>
        <w:spacing w:line="360" w:lineRule="auto"/>
        <w:ind w:left="0" w:firstLine="0"/>
        <w:rPr>
          <w:rFonts w:cs="Arial"/>
          <w:b/>
          <w:bCs/>
          <w:sz w:val="24"/>
          <w:szCs w:val="24"/>
        </w:rPr>
      </w:pPr>
      <w:r w:rsidRPr="00862A9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974E0" w:rsidRDefault="00B974E0" w:rsidP="00B974E0">
      <w:pPr>
        <w:ind w:left="2268"/>
        <w:rPr>
          <w:rFonts w:cs="Arial"/>
          <w:bCs/>
          <w:i/>
          <w:iCs/>
        </w:rPr>
      </w:pPr>
    </w:p>
    <w:p w:rsidR="00984747" w:rsidRPr="00B974E0" w:rsidRDefault="00E6181E" w:rsidP="00B974E0">
      <w:pPr>
        <w:ind w:left="2268"/>
        <w:rPr>
          <w:rFonts w:cs="Arial"/>
          <w:bCs/>
          <w:i/>
          <w:iCs/>
        </w:rPr>
      </w:pPr>
      <w:r w:rsidRPr="00B974E0">
        <w:rPr>
          <w:rFonts w:cs="Arial"/>
          <w:bCs/>
          <w:i/>
          <w:iCs/>
        </w:rPr>
        <w:t xml:space="preserve">Art. 304-A. Na hipótese de operação tendo como destinatário pessoa não contribuinte do imposto, a mercadoria poderá ser entregue neste Estado em </w:t>
      </w:r>
      <w:r w:rsidRPr="00B974E0">
        <w:rPr>
          <w:rFonts w:cs="Arial"/>
          <w:bCs/>
          <w:i/>
          <w:iCs/>
        </w:rPr>
        <w:lastRenderedPageBreak/>
        <w:t>local diverso do endereço do destinatário, desde que no campo “Informações complementares” da nota fiscal constem a expressão “Entrega por ordem do destinatário” e o endereço do local de entrega.</w:t>
      </w:r>
    </w:p>
    <w:p w:rsidR="00D4067E" w:rsidRPr="00862A9B" w:rsidRDefault="00D4067E" w:rsidP="00481F36">
      <w:pPr>
        <w:spacing w:line="360" w:lineRule="auto"/>
        <w:rPr>
          <w:rFonts w:cs="Arial"/>
          <w:b/>
          <w:bCs/>
          <w:sz w:val="24"/>
          <w:szCs w:val="24"/>
        </w:rPr>
      </w:pPr>
    </w:p>
    <w:p w:rsidR="00984747" w:rsidRPr="00862A9B" w:rsidRDefault="00984747" w:rsidP="007A669A">
      <w:pPr>
        <w:spacing w:line="360" w:lineRule="auto"/>
        <w:jc w:val="center"/>
        <w:rPr>
          <w:rFonts w:cs="Arial"/>
          <w:b/>
          <w:bCs/>
          <w:sz w:val="24"/>
          <w:szCs w:val="24"/>
        </w:rPr>
      </w:pPr>
      <w:r w:rsidRPr="00862A9B">
        <w:rPr>
          <w:rFonts w:cs="Arial"/>
          <w:b/>
          <w:bCs/>
          <w:sz w:val="24"/>
          <w:szCs w:val="24"/>
        </w:rPr>
        <w:t>FABIANA VICENTE DE MESQUITA</w:t>
      </w:r>
    </w:p>
    <w:p w:rsidR="00984747" w:rsidRPr="00862A9B" w:rsidRDefault="00984747" w:rsidP="007A669A">
      <w:pPr>
        <w:spacing w:line="360" w:lineRule="auto"/>
        <w:jc w:val="center"/>
        <w:rPr>
          <w:rFonts w:cs="Arial"/>
          <w:b/>
          <w:bCs/>
          <w:sz w:val="24"/>
          <w:szCs w:val="24"/>
        </w:rPr>
      </w:pPr>
      <w:r w:rsidRPr="00862A9B">
        <w:rPr>
          <w:rFonts w:cs="Arial"/>
          <w:b/>
          <w:bCs/>
          <w:sz w:val="24"/>
          <w:szCs w:val="24"/>
        </w:rPr>
        <w:t>DEPARTAMENTO DE COMPRAS E ESTOQUE</w:t>
      </w:r>
    </w:p>
    <w:p w:rsidR="00C94FB7" w:rsidRPr="00862A9B" w:rsidRDefault="00C94FB7" w:rsidP="007A669A">
      <w:pPr>
        <w:spacing w:line="360" w:lineRule="auto"/>
        <w:jc w:val="center"/>
        <w:rPr>
          <w:rFonts w:cs="Arial"/>
          <w:b/>
          <w:bCs/>
          <w:sz w:val="24"/>
          <w:szCs w:val="24"/>
        </w:rPr>
      </w:pPr>
    </w:p>
    <w:p w:rsidR="00984747" w:rsidRPr="00862A9B" w:rsidRDefault="00984747" w:rsidP="007A669A">
      <w:pPr>
        <w:spacing w:line="360" w:lineRule="auto"/>
        <w:jc w:val="center"/>
        <w:rPr>
          <w:rFonts w:cs="Arial"/>
          <w:b/>
          <w:bCs/>
          <w:sz w:val="24"/>
          <w:szCs w:val="24"/>
        </w:rPr>
      </w:pPr>
    </w:p>
    <w:p w:rsidR="00984747" w:rsidRPr="00862A9B" w:rsidRDefault="00984747" w:rsidP="007A669A">
      <w:pPr>
        <w:spacing w:line="360" w:lineRule="auto"/>
        <w:jc w:val="center"/>
        <w:rPr>
          <w:rFonts w:cs="Arial"/>
          <w:b/>
          <w:bCs/>
          <w:sz w:val="24"/>
          <w:szCs w:val="24"/>
        </w:rPr>
      </w:pPr>
      <w:bookmarkStart w:id="0" w:name="_GoBack"/>
      <w:bookmarkEnd w:id="0"/>
    </w:p>
    <w:p w:rsidR="00984747" w:rsidRPr="00862A9B" w:rsidRDefault="00984747" w:rsidP="007A669A">
      <w:pPr>
        <w:spacing w:line="360" w:lineRule="auto"/>
        <w:jc w:val="center"/>
        <w:rPr>
          <w:rFonts w:cs="Arial"/>
          <w:b/>
          <w:bCs/>
          <w:sz w:val="24"/>
          <w:szCs w:val="24"/>
        </w:rPr>
      </w:pPr>
      <w:r w:rsidRPr="00862A9B">
        <w:rPr>
          <w:rFonts w:cs="Arial"/>
          <w:b/>
          <w:bCs/>
          <w:sz w:val="24"/>
          <w:szCs w:val="24"/>
        </w:rPr>
        <w:t>ROBSON DUTRA FERREIRA</w:t>
      </w:r>
    </w:p>
    <w:p w:rsidR="00984747" w:rsidRPr="00862A9B" w:rsidRDefault="00984747" w:rsidP="007A669A">
      <w:pPr>
        <w:spacing w:line="360" w:lineRule="auto"/>
        <w:jc w:val="center"/>
        <w:rPr>
          <w:rFonts w:cs="Arial"/>
          <w:b/>
          <w:bCs/>
          <w:sz w:val="24"/>
          <w:szCs w:val="24"/>
        </w:rPr>
      </w:pPr>
      <w:r w:rsidRPr="00862A9B">
        <w:rPr>
          <w:rFonts w:cs="Arial"/>
          <w:b/>
          <w:bCs/>
          <w:sz w:val="24"/>
          <w:szCs w:val="24"/>
        </w:rPr>
        <w:t>GERÊNCIA FINANCEIRA E CONTÁBIL</w:t>
      </w:r>
    </w:p>
    <w:p w:rsidR="00C94FB7" w:rsidRPr="00862A9B" w:rsidRDefault="00C94FB7" w:rsidP="007A669A">
      <w:pPr>
        <w:spacing w:line="360" w:lineRule="auto"/>
        <w:jc w:val="center"/>
        <w:rPr>
          <w:rFonts w:cs="Arial"/>
          <w:b/>
          <w:bCs/>
          <w:sz w:val="24"/>
          <w:szCs w:val="24"/>
        </w:rPr>
      </w:pPr>
    </w:p>
    <w:p w:rsidR="00984747" w:rsidRPr="00862A9B" w:rsidRDefault="00984747" w:rsidP="007A669A">
      <w:pPr>
        <w:spacing w:line="360" w:lineRule="auto"/>
        <w:jc w:val="center"/>
        <w:rPr>
          <w:rFonts w:cs="Arial"/>
          <w:b/>
          <w:bCs/>
          <w:sz w:val="24"/>
          <w:szCs w:val="24"/>
        </w:rPr>
      </w:pPr>
    </w:p>
    <w:p w:rsidR="00984747" w:rsidRPr="00862A9B" w:rsidRDefault="00984747" w:rsidP="007A669A">
      <w:pPr>
        <w:spacing w:line="360" w:lineRule="auto"/>
        <w:jc w:val="center"/>
        <w:rPr>
          <w:rFonts w:cs="Arial"/>
          <w:b/>
          <w:bCs/>
          <w:sz w:val="24"/>
          <w:szCs w:val="24"/>
        </w:rPr>
      </w:pPr>
    </w:p>
    <w:p w:rsidR="00984747" w:rsidRPr="00862A9B" w:rsidRDefault="00984747" w:rsidP="007A669A">
      <w:pPr>
        <w:spacing w:line="360" w:lineRule="auto"/>
        <w:jc w:val="center"/>
        <w:rPr>
          <w:rFonts w:cs="Arial"/>
          <w:b/>
          <w:bCs/>
          <w:sz w:val="24"/>
          <w:szCs w:val="24"/>
        </w:rPr>
      </w:pPr>
      <w:r w:rsidRPr="00862A9B">
        <w:rPr>
          <w:rFonts w:cs="Arial"/>
          <w:b/>
          <w:bCs/>
          <w:sz w:val="24"/>
          <w:szCs w:val="24"/>
        </w:rPr>
        <w:t>RAFAELA MEDINA CURY</w:t>
      </w:r>
    </w:p>
    <w:p w:rsidR="00A3325C" w:rsidRPr="00862A9B" w:rsidRDefault="00984747" w:rsidP="007A669A">
      <w:pPr>
        <w:spacing w:line="360" w:lineRule="auto"/>
        <w:jc w:val="center"/>
        <w:rPr>
          <w:sz w:val="24"/>
          <w:szCs w:val="24"/>
        </w:rPr>
      </w:pPr>
      <w:r w:rsidRPr="00862A9B">
        <w:rPr>
          <w:rFonts w:cs="Arial"/>
          <w:b/>
          <w:bCs/>
          <w:sz w:val="24"/>
          <w:szCs w:val="24"/>
        </w:rPr>
        <w:t>DIRETORIA FINANCEIRA E ADMINISTRATIVA</w:t>
      </w:r>
    </w:p>
    <w:sectPr w:rsidR="00A3325C" w:rsidRPr="00862A9B"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C13" w:rsidRDefault="00155C13">
      <w:r>
        <w:separator/>
      </w:r>
    </w:p>
  </w:endnote>
  <w:endnote w:type="continuationSeparator" w:id="1">
    <w:p w:rsidR="00155C13" w:rsidRDefault="00155C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DE9" w:rsidRDefault="00AC4DE9"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AC4DE9" w:rsidRPr="00020390" w:rsidRDefault="00AC4DE9"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C4DE9" w:rsidRPr="00DC08CD" w:rsidRDefault="00AC4DE9"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C4DE9" w:rsidRPr="00DC08CD" w:rsidRDefault="00AC4DE9"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C13" w:rsidRDefault="00155C13">
      <w:r>
        <w:separator/>
      </w:r>
    </w:p>
  </w:footnote>
  <w:footnote w:type="continuationSeparator" w:id="1">
    <w:p w:rsidR="00155C13" w:rsidRDefault="00155C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DE9" w:rsidRDefault="007F103C">
    <w:pPr>
      <w:pStyle w:val="Cabealho"/>
      <w:framePr w:wrap="around" w:vAnchor="text" w:hAnchor="margin" w:xAlign="right" w:y="1"/>
      <w:rPr>
        <w:rStyle w:val="Nmerodepgina"/>
      </w:rPr>
    </w:pPr>
    <w:r>
      <w:rPr>
        <w:rStyle w:val="Nmerodepgina"/>
      </w:rPr>
      <w:fldChar w:fldCharType="begin"/>
    </w:r>
    <w:r w:rsidR="00AC4DE9">
      <w:rPr>
        <w:rStyle w:val="Nmerodepgina"/>
      </w:rPr>
      <w:instrText xml:space="preserve">PAGE  </w:instrText>
    </w:r>
    <w:r>
      <w:rPr>
        <w:rStyle w:val="Nmerodepgina"/>
      </w:rPr>
      <w:fldChar w:fldCharType="end"/>
    </w:r>
  </w:p>
  <w:p w:rsidR="00AC4DE9" w:rsidRDefault="00AC4DE9">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DE9" w:rsidRDefault="00AC4DE9"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3AC8"/>
    <w:rsid w:val="000C18E4"/>
    <w:rsid w:val="000D114B"/>
    <w:rsid w:val="000E2D3D"/>
    <w:rsid w:val="000E332E"/>
    <w:rsid w:val="000E3BAC"/>
    <w:rsid w:val="000E6267"/>
    <w:rsid w:val="000F357E"/>
    <w:rsid w:val="000F688B"/>
    <w:rsid w:val="00101691"/>
    <w:rsid w:val="00104E00"/>
    <w:rsid w:val="00117A92"/>
    <w:rsid w:val="00123D84"/>
    <w:rsid w:val="00126BFA"/>
    <w:rsid w:val="00127585"/>
    <w:rsid w:val="00130DCE"/>
    <w:rsid w:val="00132963"/>
    <w:rsid w:val="001352C5"/>
    <w:rsid w:val="00140911"/>
    <w:rsid w:val="00141562"/>
    <w:rsid w:val="00142A08"/>
    <w:rsid w:val="001456E7"/>
    <w:rsid w:val="00146CEB"/>
    <w:rsid w:val="00147D17"/>
    <w:rsid w:val="00151CE1"/>
    <w:rsid w:val="001536C6"/>
    <w:rsid w:val="00155C13"/>
    <w:rsid w:val="00155C17"/>
    <w:rsid w:val="00170E92"/>
    <w:rsid w:val="001712BA"/>
    <w:rsid w:val="00172E09"/>
    <w:rsid w:val="0017340B"/>
    <w:rsid w:val="001736E5"/>
    <w:rsid w:val="00180EC3"/>
    <w:rsid w:val="00183292"/>
    <w:rsid w:val="00183713"/>
    <w:rsid w:val="00183760"/>
    <w:rsid w:val="00183B57"/>
    <w:rsid w:val="00186539"/>
    <w:rsid w:val="00194D39"/>
    <w:rsid w:val="001954C7"/>
    <w:rsid w:val="001A0639"/>
    <w:rsid w:val="001A4DCA"/>
    <w:rsid w:val="001B1315"/>
    <w:rsid w:val="001B200D"/>
    <w:rsid w:val="001B2477"/>
    <w:rsid w:val="001C5197"/>
    <w:rsid w:val="001C730C"/>
    <w:rsid w:val="001C74E8"/>
    <w:rsid w:val="001D4A49"/>
    <w:rsid w:val="001E163F"/>
    <w:rsid w:val="001E307E"/>
    <w:rsid w:val="001F02ED"/>
    <w:rsid w:val="001F1627"/>
    <w:rsid w:val="00201358"/>
    <w:rsid w:val="00204B05"/>
    <w:rsid w:val="00205837"/>
    <w:rsid w:val="002067F8"/>
    <w:rsid w:val="002113D6"/>
    <w:rsid w:val="00225035"/>
    <w:rsid w:val="00227B90"/>
    <w:rsid w:val="00234D3B"/>
    <w:rsid w:val="002370B4"/>
    <w:rsid w:val="00242645"/>
    <w:rsid w:val="002444E9"/>
    <w:rsid w:val="0025409B"/>
    <w:rsid w:val="002561DE"/>
    <w:rsid w:val="00261551"/>
    <w:rsid w:val="00264930"/>
    <w:rsid w:val="0027399E"/>
    <w:rsid w:val="00275CAA"/>
    <w:rsid w:val="00275D6F"/>
    <w:rsid w:val="0028053F"/>
    <w:rsid w:val="00281CEB"/>
    <w:rsid w:val="002858EB"/>
    <w:rsid w:val="0028737F"/>
    <w:rsid w:val="002878B3"/>
    <w:rsid w:val="00294655"/>
    <w:rsid w:val="00294A70"/>
    <w:rsid w:val="002A0A54"/>
    <w:rsid w:val="002B1476"/>
    <w:rsid w:val="002B21D8"/>
    <w:rsid w:val="002C180B"/>
    <w:rsid w:val="002C6AB8"/>
    <w:rsid w:val="002C751F"/>
    <w:rsid w:val="002D2C74"/>
    <w:rsid w:val="002E30DC"/>
    <w:rsid w:val="002E39C0"/>
    <w:rsid w:val="002E4CD8"/>
    <w:rsid w:val="002E7668"/>
    <w:rsid w:val="002E7DC9"/>
    <w:rsid w:val="002F1424"/>
    <w:rsid w:val="002F32B1"/>
    <w:rsid w:val="00305E5E"/>
    <w:rsid w:val="003074E7"/>
    <w:rsid w:val="0031380D"/>
    <w:rsid w:val="003151DD"/>
    <w:rsid w:val="00315AFC"/>
    <w:rsid w:val="00315CB0"/>
    <w:rsid w:val="003167FE"/>
    <w:rsid w:val="00316C53"/>
    <w:rsid w:val="00317651"/>
    <w:rsid w:val="00322338"/>
    <w:rsid w:val="00323804"/>
    <w:rsid w:val="00324466"/>
    <w:rsid w:val="00331747"/>
    <w:rsid w:val="0034111D"/>
    <w:rsid w:val="00343875"/>
    <w:rsid w:val="00345C12"/>
    <w:rsid w:val="0035048C"/>
    <w:rsid w:val="00354870"/>
    <w:rsid w:val="0036062F"/>
    <w:rsid w:val="003614F6"/>
    <w:rsid w:val="003647CA"/>
    <w:rsid w:val="00364822"/>
    <w:rsid w:val="00365D37"/>
    <w:rsid w:val="0036619E"/>
    <w:rsid w:val="00367D22"/>
    <w:rsid w:val="00372414"/>
    <w:rsid w:val="00373FA4"/>
    <w:rsid w:val="0037730C"/>
    <w:rsid w:val="00383AB0"/>
    <w:rsid w:val="0039291B"/>
    <w:rsid w:val="003A1DDB"/>
    <w:rsid w:val="003B092D"/>
    <w:rsid w:val="003B30E3"/>
    <w:rsid w:val="003B5E7A"/>
    <w:rsid w:val="003B6B69"/>
    <w:rsid w:val="003B6FCF"/>
    <w:rsid w:val="003C7D88"/>
    <w:rsid w:val="003D4324"/>
    <w:rsid w:val="003D5B65"/>
    <w:rsid w:val="003D60FC"/>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1F36"/>
    <w:rsid w:val="004848B4"/>
    <w:rsid w:val="00491C2E"/>
    <w:rsid w:val="0049308A"/>
    <w:rsid w:val="004946F8"/>
    <w:rsid w:val="004A5672"/>
    <w:rsid w:val="004A765C"/>
    <w:rsid w:val="004A7E10"/>
    <w:rsid w:val="004B2044"/>
    <w:rsid w:val="004B4E07"/>
    <w:rsid w:val="004B605B"/>
    <w:rsid w:val="004B670C"/>
    <w:rsid w:val="004C0428"/>
    <w:rsid w:val="004C529A"/>
    <w:rsid w:val="004C57A1"/>
    <w:rsid w:val="004D3691"/>
    <w:rsid w:val="004E0486"/>
    <w:rsid w:val="004E3195"/>
    <w:rsid w:val="004E5E45"/>
    <w:rsid w:val="004F0024"/>
    <w:rsid w:val="004F54F5"/>
    <w:rsid w:val="00503883"/>
    <w:rsid w:val="00503E3F"/>
    <w:rsid w:val="00513A8B"/>
    <w:rsid w:val="005155D4"/>
    <w:rsid w:val="0051754C"/>
    <w:rsid w:val="005208BA"/>
    <w:rsid w:val="00522C22"/>
    <w:rsid w:val="00522D3E"/>
    <w:rsid w:val="00522D85"/>
    <w:rsid w:val="00523A12"/>
    <w:rsid w:val="005267C0"/>
    <w:rsid w:val="005340D7"/>
    <w:rsid w:val="00535368"/>
    <w:rsid w:val="005366CF"/>
    <w:rsid w:val="00541789"/>
    <w:rsid w:val="00542353"/>
    <w:rsid w:val="0054331E"/>
    <w:rsid w:val="005437E4"/>
    <w:rsid w:val="00544186"/>
    <w:rsid w:val="00562E8E"/>
    <w:rsid w:val="00563DC4"/>
    <w:rsid w:val="005671B1"/>
    <w:rsid w:val="005728C9"/>
    <w:rsid w:val="0057444B"/>
    <w:rsid w:val="00577E85"/>
    <w:rsid w:val="005804CF"/>
    <w:rsid w:val="00581250"/>
    <w:rsid w:val="00582A9A"/>
    <w:rsid w:val="00585FE4"/>
    <w:rsid w:val="0059282A"/>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07408"/>
    <w:rsid w:val="00610C72"/>
    <w:rsid w:val="00613F38"/>
    <w:rsid w:val="006144EB"/>
    <w:rsid w:val="00614B03"/>
    <w:rsid w:val="006217DC"/>
    <w:rsid w:val="00622421"/>
    <w:rsid w:val="006425B3"/>
    <w:rsid w:val="0064759A"/>
    <w:rsid w:val="00650D44"/>
    <w:rsid w:val="00650E8D"/>
    <w:rsid w:val="00653118"/>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3FEE"/>
    <w:rsid w:val="006A4DEF"/>
    <w:rsid w:val="006C15AC"/>
    <w:rsid w:val="006C739D"/>
    <w:rsid w:val="006D1588"/>
    <w:rsid w:val="006D403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A669A"/>
    <w:rsid w:val="007B0B80"/>
    <w:rsid w:val="007C37F6"/>
    <w:rsid w:val="007C3CE0"/>
    <w:rsid w:val="007D050F"/>
    <w:rsid w:val="007D2C13"/>
    <w:rsid w:val="007D3FF3"/>
    <w:rsid w:val="007D5FD5"/>
    <w:rsid w:val="007E4C53"/>
    <w:rsid w:val="007F0CED"/>
    <w:rsid w:val="007F103C"/>
    <w:rsid w:val="007F3667"/>
    <w:rsid w:val="007F55C2"/>
    <w:rsid w:val="007F6D09"/>
    <w:rsid w:val="007F75B3"/>
    <w:rsid w:val="00804F10"/>
    <w:rsid w:val="00805779"/>
    <w:rsid w:val="00805FF4"/>
    <w:rsid w:val="008079A8"/>
    <w:rsid w:val="00811CCD"/>
    <w:rsid w:val="008122F6"/>
    <w:rsid w:val="00812F34"/>
    <w:rsid w:val="00813B26"/>
    <w:rsid w:val="00816A8A"/>
    <w:rsid w:val="00817F3F"/>
    <w:rsid w:val="0082207F"/>
    <w:rsid w:val="008421DA"/>
    <w:rsid w:val="0084663E"/>
    <w:rsid w:val="0084731C"/>
    <w:rsid w:val="008502BB"/>
    <w:rsid w:val="008541C4"/>
    <w:rsid w:val="00856066"/>
    <w:rsid w:val="008619F9"/>
    <w:rsid w:val="00862A9B"/>
    <w:rsid w:val="00864348"/>
    <w:rsid w:val="008805F6"/>
    <w:rsid w:val="008937A7"/>
    <w:rsid w:val="008971F6"/>
    <w:rsid w:val="008A1758"/>
    <w:rsid w:val="008A6BC7"/>
    <w:rsid w:val="008B206F"/>
    <w:rsid w:val="008C6FC5"/>
    <w:rsid w:val="008D5DDA"/>
    <w:rsid w:val="008E0907"/>
    <w:rsid w:val="008E1393"/>
    <w:rsid w:val="008E64F6"/>
    <w:rsid w:val="008F148D"/>
    <w:rsid w:val="008F2DC5"/>
    <w:rsid w:val="008F4AEA"/>
    <w:rsid w:val="009013A9"/>
    <w:rsid w:val="00910204"/>
    <w:rsid w:val="00910431"/>
    <w:rsid w:val="00911BA2"/>
    <w:rsid w:val="00914E67"/>
    <w:rsid w:val="00924129"/>
    <w:rsid w:val="009316A8"/>
    <w:rsid w:val="00952830"/>
    <w:rsid w:val="009548AA"/>
    <w:rsid w:val="00957199"/>
    <w:rsid w:val="00960095"/>
    <w:rsid w:val="00967005"/>
    <w:rsid w:val="00984747"/>
    <w:rsid w:val="00985279"/>
    <w:rsid w:val="00986A7D"/>
    <w:rsid w:val="0098768C"/>
    <w:rsid w:val="00992130"/>
    <w:rsid w:val="00992C6A"/>
    <w:rsid w:val="0099401B"/>
    <w:rsid w:val="009A2C69"/>
    <w:rsid w:val="009A625D"/>
    <w:rsid w:val="009B25A0"/>
    <w:rsid w:val="009B289B"/>
    <w:rsid w:val="009B3E3F"/>
    <w:rsid w:val="009B43A4"/>
    <w:rsid w:val="009C000B"/>
    <w:rsid w:val="009C091E"/>
    <w:rsid w:val="009C106B"/>
    <w:rsid w:val="009C2B4B"/>
    <w:rsid w:val="009C4167"/>
    <w:rsid w:val="009D64F7"/>
    <w:rsid w:val="009E0513"/>
    <w:rsid w:val="009E1D63"/>
    <w:rsid w:val="009E3CE5"/>
    <w:rsid w:val="009F1DAD"/>
    <w:rsid w:val="009F410D"/>
    <w:rsid w:val="009F69DB"/>
    <w:rsid w:val="00A00FB7"/>
    <w:rsid w:val="00A022B9"/>
    <w:rsid w:val="00A02511"/>
    <w:rsid w:val="00A07D00"/>
    <w:rsid w:val="00A14B6F"/>
    <w:rsid w:val="00A1513F"/>
    <w:rsid w:val="00A23A20"/>
    <w:rsid w:val="00A3325C"/>
    <w:rsid w:val="00A359CD"/>
    <w:rsid w:val="00A42B16"/>
    <w:rsid w:val="00A47B8D"/>
    <w:rsid w:val="00A47ECC"/>
    <w:rsid w:val="00A51CD9"/>
    <w:rsid w:val="00A54B34"/>
    <w:rsid w:val="00A55A08"/>
    <w:rsid w:val="00A57FE9"/>
    <w:rsid w:val="00A60AC2"/>
    <w:rsid w:val="00A65FE6"/>
    <w:rsid w:val="00A67488"/>
    <w:rsid w:val="00A6752F"/>
    <w:rsid w:val="00A67CE9"/>
    <w:rsid w:val="00A7009C"/>
    <w:rsid w:val="00A739B4"/>
    <w:rsid w:val="00A76197"/>
    <w:rsid w:val="00A76B0B"/>
    <w:rsid w:val="00A77A69"/>
    <w:rsid w:val="00A82644"/>
    <w:rsid w:val="00A84D87"/>
    <w:rsid w:val="00A8520C"/>
    <w:rsid w:val="00A868DB"/>
    <w:rsid w:val="00AA3068"/>
    <w:rsid w:val="00AA3382"/>
    <w:rsid w:val="00AA79CA"/>
    <w:rsid w:val="00AB53D3"/>
    <w:rsid w:val="00AC4DE9"/>
    <w:rsid w:val="00AC54E3"/>
    <w:rsid w:val="00AC60B2"/>
    <w:rsid w:val="00AC62E9"/>
    <w:rsid w:val="00AE08DD"/>
    <w:rsid w:val="00AE27A5"/>
    <w:rsid w:val="00AE69C3"/>
    <w:rsid w:val="00AF316B"/>
    <w:rsid w:val="00AF3C00"/>
    <w:rsid w:val="00B00234"/>
    <w:rsid w:val="00B00B30"/>
    <w:rsid w:val="00B02F86"/>
    <w:rsid w:val="00B11A8A"/>
    <w:rsid w:val="00B17B8C"/>
    <w:rsid w:val="00B2557F"/>
    <w:rsid w:val="00B400C0"/>
    <w:rsid w:val="00B41EF6"/>
    <w:rsid w:val="00B4274C"/>
    <w:rsid w:val="00B509FD"/>
    <w:rsid w:val="00B516AD"/>
    <w:rsid w:val="00B52770"/>
    <w:rsid w:val="00B53F5E"/>
    <w:rsid w:val="00B56ECE"/>
    <w:rsid w:val="00B637F7"/>
    <w:rsid w:val="00B63B65"/>
    <w:rsid w:val="00B65D05"/>
    <w:rsid w:val="00B7542F"/>
    <w:rsid w:val="00B760F0"/>
    <w:rsid w:val="00B805CB"/>
    <w:rsid w:val="00B86D5E"/>
    <w:rsid w:val="00B90143"/>
    <w:rsid w:val="00B9099B"/>
    <w:rsid w:val="00B922BA"/>
    <w:rsid w:val="00B925C3"/>
    <w:rsid w:val="00B9443B"/>
    <w:rsid w:val="00B94EAE"/>
    <w:rsid w:val="00B95123"/>
    <w:rsid w:val="00B974E0"/>
    <w:rsid w:val="00BA11A5"/>
    <w:rsid w:val="00BA3987"/>
    <w:rsid w:val="00BA4BB0"/>
    <w:rsid w:val="00BC03DC"/>
    <w:rsid w:val="00BC07B9"/>
    <w:rsid w:val="00BC1DA5"/>
    <w:rsid w:val="00BC2506"/>
    <w:rsid w:val="00BC3358"/>
    <w:rsid w:val="00BC4832"/>
    <w:rsid w:val="00BC56BC"/>
    <w:rsid w:val="00BC7E84"/>
    <w:rsid w:val="00BD2954"/>
    <w:rsid w:val="00BD6783"/>
    <w:rsid w:val="00BD74C9"/>
    <w:rsid w:val="00BE16B6"/>
    <w:rsid w:val="00BE1B0F"/>
    <w:rsid w:val="00BE7BDB"/>
    <w:rsid w:val="00BF0C38"/>
    <w:rsid w:val="00BF2908"/>
    <w:rsid w:val="00BF5220"/>
    <w:rsid w:val="00BF6AA1"/>
    <w:rsid w:val="00C00373"/>
    <w:rsid w:val="00C0144C"/>
    <w:rsid w:val="00C11732"/>
    <w:rsid w:val="00C2720C"/>
    <w:rsid w:val="00C41A06"/>
    <w:rsid w:val="00C4517C"/>
    <w:rsid w:val="00C54650"/>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D3EC3"/>
    <w:rsid w:val="00CD3FCF"/>
    <w:rsid w:val="00CD455D"/>
    <w:rsid w:val="00CE1A43"/>
    <w:rsid w:val="00CE33F1"/>
    <w:rsid w:val="00CE7244"/>
    <w:rsid w:val="00CE7FA8"/>
    <w:rsid w:val="00CF5E14"/>
    <w:rsid w:val="00D00068"/>
    <w:rsid w:val="00D004D7"/>
    <w:rsid w:val="00D06235"/>
    <w:rsid w:val="00D11BEA"/>
    <w:rsid w:val="00D11DB2"/>
    <w:rsid w:val="00D128E4"/>
    <w:rsid w:val="00D13D92"/>
    <w:rsid w:val="00D15F23"/>
    <w:rsid w:val="00D17F75"/>
    <w:rsid w:val="00D219AF"/>
    <w:rsid w:val="00D225AE"/>
    <w:rsid w:val="00D26E4A"/>
    <w:rsid w:val="00D344CE"/>
    <w:rsid w:val="00D36EB1"/>
    <w:rsid w:val="00D405EE"/>
    <w:rsid w:val="00D4067E"/>
    <w:rsid w:val="00D46428"/>
    <w:rsid w:val="00D47F1E"/>
    <w:rsid w:val="00D5111B"/>
    <w:rsid w:val="00D608B8"/>
    <w:rsid w:val="00D6250C"/>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A70E1"/>
    <w:rsid w:val="00DB0C5A"/>
    <w:rsid w:val="00DB122C"/>
    <w:rsid w:val="00DB2A2F"/>
    <w:rsid w:val="00DB2ADB"/>
    <w:rsid w:val="00DB3948"/>
    <w:rsid w:val="00DB59B6"/>
    <w:rsid w:val="00DC2B6F"/>
    <w:rsid w:val="00DD2252"/>
    <w:rsid w:val="00DD4885"/>
    <w:rsid w:val="00DE135D"/>
    <w:rsid w:val="00DE14FC"/>
    <w:rsid w:val="00DE2FDD"/>
    <w:rsid w:val="00DF180E"/>
    <w:rsid w:val="00E014D4"/>
    <w:rsid w:val="00E15872"/>
    <w:rsid w:val="00E16733"/>
    <w:rsid w:val="00E30478"/>
    <w:rsid w:val="00E339C0"/>
    <w:rsid w:val="00E40C37"/>
    <w:rsid w:val="00E426A7"/>
    <w:rsid w:val="00E43FA8"/>
    <w:rsid w:val="00E447A1"/>
    <w:rsid w:val="00E451D2"/>
    <w:rsid w:val="00E45AEB"/>
    <w:rsid w:val="00E51092"/>
    <w:rsid w:val="00E51BC4"/>
    <w:rsid w:val="00E5221A"/>
    <w:rsid w:val="00E56101"/>
    <w:rsid w:val="00E56E0A"/>
    <w:rsid w:val="00E57D04"/>
    <w:rsid w:val="00E60410"/>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3C86"/>
    <w:rsid w:val="00EC167E"/>
    <w:rsid w:val="00EC1D83"/>
    <w:rsid w:val="00EC3BE7"/>
    <w:rsid w:val="00EC5950"/>
    <w:rsid w:val="00EC59BD"/>
    <w:rsid w:val="00ED07A7"/>
    <w:rsid w:val="00ED7141"/>
    <w:rsid w:val="00EE2116"/>
    <w:rsid w:val="00F05DC6"/>
    <w:rsid w:val="00F126BF"/>
    <w:rsid w:val="00F13B25"/>
    <w:rsid w:val="00F16881"/>
    <w:rsid w:val="00F17262"/>
    <w:rsid w:val="00F17515"/>
    <w:rsid w:val="00F20D96"/>
    <w:rsid w:val="00F23E50"/>
    <w:rsid w:val="00F33D9D"/>
    <w:rsid w:val="00F34C0F"/>
    <w:rsid w:val="00F36A4C"/>
    <w:rsid w:val="00F47D26"/>
    <w:rsid w:val="00F55CCB"/>
    <w:rsid w:val="00F560CE"/>
    <w:rsid w:val="00F6545F"/>
    <w:rsid w:val="00F704EC"/>
    <w:rsid w:val="00F71E9A"/>
    <w:rsid w:val="00F73A02"/>
    <w:rsid w:val="00F757ED"/>
    <w:rsid w:val="00F83CBC"/>
    <w:rsid w:val="00F85003"/>
    <w:rsid w:val="00F974D3"/>
    <w:rsid w:val="00F97613"/>
    <w:rsid w:val="00FB2E0A"/>
    <w:rsid w:val="00FB626C"/>
    <w:rsid w:val="00FB7880"/>
    <w:rsid w:val="00FC17C9"/>
    <w:rsid w:val="00FC3FBC"/>
    <w:rsid w:val="00FD6AF0"/>
    <w:rsid w:val="00FE2A15"/>
    <w:rsid w:val="00FE477E"/>
    <w:rsid w:val="00FE5AD2"/>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322338"/>
    <w:pPr>
      <w:keepNext/>
      <w:tabs>
        <w:tab w:val="num" w:pos="0"/>
      </w:tabs>
      <w:outlineLvl w:val="0"/>
    </w:pPr>
    <w:rPr>
      <w:b/>
    </w:rPr>
  </w:style>
  <w:style w:type="paragraph" w:styleId="Ttulo2">
    <w:name w:val="heading 2"/>
    <w:basedOn w:val="Normal"/>
    <w:next w:val="Normal"/>
    <w:qFormat/>
    <w:rsid w:val="0032233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22338"/>
    <w:pPr>
      <w:keepNext/>
      <w:tabs>
        <w:tab w:val="num" w:pos="0"/>
      </w:tabs>
      <w:ind w:right="-93"/>
      <w:jc w:val="center"/>
      <w:outlineLvl w:val="2"/>
    </w:pPr>
    <w:rPr>
      <w:b/>
      <w:sz w:val="22"/>
    </w:rPr>
  </w:style>
  <w:style w:type="paragraph" w:styleId="Ttulo4">
    <w:name w:val="heading 4"/>
    <w:basedOn w:val="Normal"/>
    <w:next w:val="Normal"/>
    <w:qFormat/>
    <w:rsid w:val="00322338"/>
    <w:pPr>
      <w:keepNext/>
      <w:tabs>
        <w:tab w:val="num" w:pos="0"/>
      </w:tabs>
      <w:outlineLvl w:val="3"/>
    </w:pPr>
    <w:rPr>
      <w:rFonts w:cs="Arial"/>
      <w:b/>
      <w:sz w:val="22"/>
    </w:rPr>
  </w:style>
  <w:style w:type="paragraph" w:styleId="Ttulo5">
    <w:name w:val="heading 5"/>
    <w:basedOn w:val="Normal"/>
    <w:next w:val="Normal"/>
    <w:qFormat/>
    <w:rsid w:val="00322338"/>
    <w:pPr>
      <w:keepNext/>
      <w:tabs>
        <w:tab w:val="num" w:pos="0"/>
      </w:tabs>
      <w:ind w:left="1440"/>
      <w:outlineLvl w:val="4"/>
    </w:pPr>
    <w:rPr>
      <w:rFonts w:cs="Arial"/>
      <w:b/>
      <w:sz w:val="22"/>
    </w:rPr>
  </w:style>
  <w:style w:type="paragraph" w:styleId="Ttulo6">
    <w:name w:val="heading 6"/>
    <w:basedOn w:val="Normal"/>
    <w:next w:val="Normal"/>
    <w:qFormat/>
    <w:rsid w:val="0032233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223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22338"/>
    <w:pPr>
      <w:keepNext/>
      <w:tabs>
        <w:tab w:val="num" w:pos="0"/>
      </w:tabs>
      <w:spacing w:before="120"/>
      <w:ind w:left="23"/>
      <w:jc w:val="center"/>
      <w:outlineLvl w:val="7"/>
    </w:pPr>
    <w:rPr>
      <w:rFonts w:cs="Arial"/>
      <w:sz w:val="24"/>
    </w:rPr>
  </w:style>
  <w:style w:type="paragraph" w:styleId="Ttulo9">
    <w:name w:val="heading 9"/>
    <w:basedOn w:val="Normal"/>
    <w:next w:val="Normal"/>
    <w:qFormat/>
    <w:rsid w:val="003223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22338"/>
    <w:rPr>
      <w:rFonts w:ascii="Symbol" w:hAnsi="Symbol"/>
    </w:rPr>
  </w:style>
  <w:style w:type="character" w:customStyle="1" w:styleId="Absatz-Standardschriftart">
    <w:name w:val="Absatz-Standardschriftart"/>
    <w:rsid w:val="00322338"/>
  </w:style>
  <w:style w:type="character" w:customStyle="1" w:styleId="WW-Absatz-Standardschriftart">
    <w:name w:val="WW-Absatz-Standardschriftart"/>
    <w:rsid w:val="00322338"/>
  </w:style>
  <w:style w:type="character" w:customStyle="1" w:styleId="WW8Num1z0">
    <w:name w:val="WW8Num1z0"/>
    <w:rsid w:val="00322338"/>
    <w:rPr>
      <w:rFonts w:ascii="Symbol" w:hAnsi="Symbol"/>
    </w:rPr>
  </w:style>
  <w:style w:type="character" w:customStyle="1" w:styleId="WW-Absatz-Standardschriftart1">
    <w:name w:val="WW-Absatz-Standardschriftart1"/>
    <w:rsid w:val="00322338"/>
  </w:style>
  <w:style w:type="character" w:customStyle="1" w:styleId="WW-WW8Num1z0">
    <w:name w:val="WW-WW8Num1z0"/>
    <w:rsid w:val="00322338"/>
    <w:rPr>
      <w:rFonts w:ascii="Symbol" w:hAnsi="Symbol"/>
    </w:rPr>
  </w:style>
  <w:style w:type="character" w:customStyle="1" w:styleId="WW-Absatz-Standardschriftart11">
    <w:name w:val="WW-Absatz-Standardschriftart11"/>
    <w:rsid w:val="00322338"/>
  </w:style>
  <w:style w:type="character" w:customStyle="1" w:styleId="WW-WW8Num1z01">
    <w:name w:val="WW-WW8Num1z01"/>
    <w:rsid w:val="00322338"/>
    <w:rPr>
      <w:rFonts w:ascii="Symbol" w:hAnsi="Symbol"/>
    </w:rPr>
  </w:style>
  <w:style w:type="character" w:customStyle="1" w:styleId="WW-Absatz-Standardschriftart111">
    <w:name w:val="WW-Absatz-Standardschriftart111"/>
    <w:rsid w:val="00322338"/>
  </w:style>
  <w:style w:type="character" w:customStyle="1" w:styleId="WW-WW8Num1z011">
    <w:name w:val="WW-WW8Num1z011"/>
    <w:rsid w:val="00322338"/>
    <w:rPr>
      <w:rFonts w:ascii="Symbol" w:hAnsi="Symbol"/>
    </w:rPr>
  </w:style>
  <w:style w:type="character" w:customStyle="1" w:styleId="WW-Absatz-Standardschriftart1111">
    <w:name w:val="WW-Absatz-Standardschriftart1111"/>
    <w:rsid w:val="00322338"/>
  </w:style>
  <w:style w:type="character" w:customStyle="1" w:styleId="WW-WW8Num1z0111">
    <w:name w:val="WW-WW8Num1z0111"/>
    <w:rsid w:val="00322338"/>
    <w:rPr>
      <w:rFonts w:ascii="Symbol" w:hAnsi="Symbol"/>
    </w:rPr>
  </w:style>
  <w:style w:type="character" w:customStyle="1" w:styleId="WW-Absatz-Standardschriftart11111">
    <w:name w:val="WW-Absatz-Standardschriftart11111"/>
    <w:rsid w:val="00322338"/>
  </w:style>
  <w:style w:type="character" w:customStyle="1" w:styleId="WW-WW8Num1z01111">
    <w:name w:val="WW-WW8Num1z01111"/>
    <w:rsid w:val="00322338"/>
    <w:rPr>
      <w:rFonts w:ascii="Symbol" w:hAnsi="Symbol"/>
    </w:rPr>
  </w:style>
  <w:style w:type="character" w:customStyle="1" w:styleId="WW-Absatz-Standardschriftart111111">
    <w:name w:val="WW-Absatz-Standardschriftart111111"/>
    <w:rsid w:val="00322338"/>
  </w:style>
  <w:style w:type="character" w:customStyle="1" w:styleId="WW-WW8Num1z011111">
    <w:name w:val="WW-WW8Num1z011111"/>
    <w:rsid w:val="00322338"/>
    <w:rPr>
      <w:rFonts w:ascii="Symbol" w:hAnsi="Symbol"/>
    </w:rPr>
  </w:style>
  <w:style w:type="character" w:customStyle="1" w:styleId="WW-Absatz-Standardschriftart1111111">
    <w:name w:val="WW-Absatz-Standardschriftart1111111"/>
    <w:rsid w:val="00322338"/>
  </w:style>
  <w:style w:type="character" w:customStyle="1" w:styleId="WW8Num13z0">
    <w:name w:val="WW8Num13z0"/>
    <w:rsid w:val="00322338"/>
    <w:rPr>
      <w:b w:val="0"/>
    </w:rPr>
  </w:style>
  <w:style w:type="character" w:customStyle="1" w:styleId="WW8Num14z0">
    <w:name w:val="WW8Num14z0"/>
    <w:rsid w:val="00322338"/>
    <w:rPr>
      <w:rFonts w:ascii="Times New Roman" w:hAnsi="Times New Roman"/>
    </w:rPr>
  </w:style>
  <w:style w:type="character" w:customStyle="1" w:styleId="WW8Num15z0">
    <w:name w:val="WW8Num15z0"/>
    <w:rsid w:val="00322338"/>
    <w:rPr>
      <w:rFonts w:ascii="Symbol" w:eastAsia="Times New Roman" w:hAnsi="Symbol" w:cs="Arial"/>
    </w:rPr>
  </w:style>
  <w:style w:type="character" w:customStyle="1" w:styleId="WW8Num15z1">
    <w:name w:val="WW8Num15z1"/>
    <w:rsid w:val="00322338"/>
    <w:rPr>
      <w:rFonts w:ascii="Courier New" w:hAnsi="Courier New" w:cs="Courier New"/>
    </w:rPr>
  </w:style>
  <w:style w:type="character" w:customStyle="1" w:styleId="WW8Num15z2">
    <w:name w:val="WW8Num15z2"/>
    <w:rsid w:val="00322338"/>
    <w:rPr>
      <w:rFonts w:ascii="Wingdings" w:hAnsi="Wingdings"/>
    </w:rPr>
  </w:style>
  <w:style w:type="character" w:customStyle="1" w:styleId="WW8Num15z3">
    <w:name w:val="WW8Num15z3"/>
    <w:rsid w:val="00322338"/>
    <w:rPr>
      <w:rFonts w:ascii="Symbol" w:hAnsi="Symbol"/>
    </w:rPr>
  </w:style>
  <w:style w:type="character" w:customStyle="1" w:styleId="WW8Num17z0">
    <w:name w:val="WW8Num17z0"/>
    <w:rsid w:val="00322338"/>
    <w:rPr>
      <w:rFonts w:ascii="Times New Roman" w:eastAsia="Times New Roman" w:hAnsi="Times New Roman" w:cs="Times New Roman"/>
    </w:rPr>
  </w:style>
  <w:style w:type="character" w:customStyle="1" w:styleId="WW8Num17z1">
    <w:name w:val="WW8Num17z1"/>
    <w:rsid w:val="00322338"/>
    <w:rPr>
      <w:rFonts w:ascii="Courier New" w:hAnsi="Courier New"/>
    </w:rPr>
  </w:style>
  <w:style w:type="character" w:customStyle="1" w:styleId="WW8Num17z2">
    <w:name w:val="WW8Num17z2"/>
    <w:rsid w:val="00322338"/>
    <w:rPr>
      <w:rFonts w:ascii="Wingdings" w:hAnsi="Wingdings"/>
    </w:rPr>
  </w:style>
  <w:style w:type="character" w:customStyle="1" w:styleId="WW8Num17z3">
    <w:name w:val="WW8Num17z3"/>
    <w:rsid w:val="00322338"/>
    <w:rPr>
      <w:rFonts w:ascii="Symbol" w:hAnsi="Symbol"/>
    </w:rPr>
  </w:style>
  <w:style w:type="character" w:customStyle="1" w:styleId="WW8Num18z0">
    <w:name w:val="WW8Num18z0"/>
    <w:rsid w:val="00322338"/>
    <w:rPr>
      <w:rFonts w:ascii="Symbol" w:hAnsi="Symbol"/>
    </w:rPr>
  </w:style>
  <w:style w:type="character" w:customStyle="1" w:styleId="WW8Num19z1">
    <w:name w:val="WW8Num19z1"/>
    <w:rsid w:val="00322338"/>
    <w:rPr>
      <w:rFonts w:ascii="Times New Roman" w:eastAsia="Times New Roman" w:hAnsi="Times New Roman" w:cs="Times New Roman"/>
    </w:rPr>
  </w:style>
  <w:style w:type="character" w:customStyle="1" w:styleId="WW8Num20z0">
    <w:name w:val="WW8Num20z0"/>
    <w:rsid w:val="00322338"/>
    <w:rPr>
      <w:b w:val="0"/>
    </w:rPr>
  </w:style>
  <w:style w:type="character" w:customStyle="1" w:styleId="WW8Num22z0">
    <w:name w:val="WW8Num22z0"/>
    <w:rsid w:val="00322338"/>
    <w:rPr>
      <w:rFonts w:ascii="Symbol" w:hAnsi="Symbol"/>
    </w:rPr>
  </w:style>
  <w:style w:type="character" w:customStyle="1" w:styleId="WW8Num28z0">
    <w:name w:val="WW8Num28z0"/>
    <w:rsid w:val="00322338"/>
    <w:rPr>
      <w:b w:val="0"/>
    </w:rPr>
  </w:style>
  <w:style w:type="character" w:customStyle="1" w:styleId="WW8Num29z0">
    <w:name w:val="WW8Num29z0"/>
    <w:rsid w:val="00322338"/>
    <w:rPr>
      <w:rFonts w:ascii="Symbol" w:hAnsi="Symbol"/>
      <w:color w:val="auto"/>
      <w:sz w:val="28"/>
    </w:rPr>
  </w:style>
  <w:style w:type="character" w:customStyle="1" w:styleId="WW8Num30z0">
    <w:name w:val="WW8Num30z0"/>
    <w:rsid w:val="00322338"/>
    <w:rPr>
      <w:b w:val="0"/>
    </w:rPr>
  </w:style>
  <w:style w:type="character" w:customStyle="1" w:styleId="WW8NumSt13z0">
    <w:name w:val="WW8NumSt13z0"/>
    <w:rsid w:val="00322338"/>
    <w:rPr>
      <w:rFonts w:ascii="Symbol" w:hAnsi="Symbol"/>
    </w:rPr>
  </w:style>
  <w:style w:type="character" w:customStyle="1" w:styleId="WW-Fontepargpadro">
    <w:name w:val="WW-Fonte parág. padrão"/>
    <w:rsid w:val="00322338"/>
  </w:style>
  <w:style w:type="character" w:customStyle="1" w:styleId="WW-Absatz-Standardschriftart11111111">
    <w:name w:val="WW-Absatz-Standardschriftart11111111"/>
    <w:rsid w:val="00322338"/>
  </w:style>
  <w:style w:type="character" w:customStyle="1" w:styleId="WW-Fontepargpadro1">
    <w:name w:val="WW-Fonte parág. padrão1"/>
    <w:rsid w:val="00322338"/>
  </w:style>
  <w:style w:type="character" w:customStyle="1" w:styleId="WW-Fontepargpadro11">
    <w:name w:val="WW-Fonte parág. padrão11"/>
    <w:rsid w:val="00322338"/>
  </w:style>
  <w:style w:type="character" w:styleId="Hyperlink">
    <w:name w:val="Hyperlink"/>
    <w:semiHidden/>
    <w:rsid w:val="00322338"/>
    <w:rPr>
      <w:color w:val="0000FF"/>
      <w:u w:val="single"/>
    </w:rPr>
  </w:style>
  <w:style w:type="character" w:customStyle="1" w:styleId="WW8Num4z1">
    <w:name w:val="WW8Num4z1"/>
    <w:rsid w:val="00322338"/>
    <w:rPr>
      <w:b w:val="0"/>
      <w:color w:val="000000"/>
    </w:rPr>
  </w:style>
  <w:style w:type="character" w:customStyle="1" w:styleId="WW8Num7z0">
    <w:name w:val="WW8Num7z0"/>
    <w:rsid w:val="00322338"/>
    <w:rPr>
      <w:rFonts w:ascii="Symbol" w:hAnsi="Symbol"/>
    </w:rPr>
  </w:style>
  <w:style w:type="character" w:customStyle="1" w:styleId="WW8Num7z1">
    <w:name w:val="WW8Num7z1"/>
    <w:rsid w:val="00322338"/>
    <w:rPr>
      <w:rFonts w:ascii="Courier New" w:hAnsi="Courier New"/>
    </w:rPr>
  </w:style>
  <w:style w:type="character" w:customStyle="1" w:styleId="WW8Num7z2">
    <w:name w:val="WW8Num7z2"/>
    <w:rsid w:val="00322338"/>
    <w:rPr>
      <w:rFonts w:ascii="Wingdings" w:hAnsi="Wingdings"/>
    </w:rPr>
  </w:style>
  <w:style w:type="character" w:customStyle="1" w:styleId="WW8Num8z0">
    <w:name w:val="WW8Num8z0"/>
    <w:rsid w:val="00322338"/>
    <w:rPr>
      <w:rFonts w:ascii="Symbol" w:hAnsi="Symbol"/>
    </w:rPr>
  </w:style>
  <w:style w:type="character" w:customStyle="1" w:styleId="WW8Num8z1">
    <w:name w:val="WW8Num8z1"/>
    <w:rsid w:val="00322338"/>
    <w:rPr>
      <w:rFonts w:ascii="Courier New" w:hAnsi="Courier New"/>
    </w:rPr>
  </w:style>
  <w:style w:type="character" w:customStyle="1" w:styleId="WW8Num8z2">
    <w:name w:val="WW8Num8z2"/>
    <w:rsid w:val="00322338"/>
    <w:rPr>
      <w:rFonts w:ascii="Wingdings" w:hAnsi="Wingdings"/>
    </w:rPr>
  </w:style>
  <w:style w:type="character" w:styleId="Nmerodepgina">
    <w:name w:val="page number"/>
    <w:basedOn w:val="WW-Fontepargpadro"/>
    <w:semiHidden/>
    <w:rsid w:val="00322338"/>
  </w:style>
  <w:style w:type="character" w:customStyle="1" w:styleId="SmbolosdeNumerao">
    <w:name w:val="Símbolos de Numeração"/>
    <w:rsid w:val="00322338"/>
  </w:style>
  <w:style w:type="character" w:customStyle="1" w:styleId="WW-SmbolosdeNumerao">
    <w:name w:val="WW-Símbolos de Numeração"/>
    <w:rsid w:val="00322338"/>
  </w:style>
  <w:style w:type="character" w:customStyle="1" w:styleId="WW-SmbolosdeNumerao1">
    <w:name w:val="WW-Símbolos de Numeração1"/>
    <w:rsid w:val="00322338"/>
  </w:style>
  <w:style w:type="character" w:customStyle="1" w:styleId="WW-SmbolosdeNumerao11">
    <w:name w:val="WW-Símbolos de Numeração11"/>
    <w:rsid w:val="00322338"/>
  </w:style>
  <w:style w:type="character" w:customStyle="1" w:styleId="WW-SmbolosdeNumerao111">
    <w:name w:val="WW-Símbolos de Numeração111"/>
    <w:rsid w:val="00322338"/>
  </w:style>
  <w:style w:type="character" w:customStyle="1" w:styleId="WW-SmbolosdeNumerao1111">
    <w:name w:val="WW-Símbolos de Numeração1111"/>
    <w:rsid w:val="00322338"/>
  </w:style>
  <w:style w:type="character" w:customStyle="1" w:styleId="WW-SmbolosdeNumerao11111">
    <w:name w:val="WW-Símbolos de Numeração11111"/>
    <w:rsid w:val="00322338"/>
  </w:style>
  <w:style w:type="character" w:customStyle="1" w:styleId="Smbolosdenumerao0">
    <w:name w:val="Símbolos de numeração"/>
    <w:rsid w:val="00322338"/>
  </w:style>
  <w:style w:type="character" w:customStyle="1" w:styleId="Marcadores">
    <w:name w:val="Marcadores"/>
    <w:rsid w:val="00322338"/>
    <w:rPr>
      <w:rFonts w:ascii="StarSymbol" w:eastAsia="StarSymbol" w:hAnsi="StarSymbol" w:cs="StarSymbol"/>
      <w:sz w:val="18"/>
      <w:szCs w:val="18"/>
    </w:rPr>
  </w:style>
  <w:style w:type="paragraph" w:customStyle="1" w:styleId="Captulo">
    <w:name w:val="Capítulo"/>
    <w:basedOn w:val="Normal"/>
    <w:next w:val="Corpodetexto"/>
    <w:rsid w:val="00322338"/>
    <w:pPr>
      <w:keepNext/>
      <w:spacing w:before="240" w:after="120"/>
    </w:pPr>
    <w:rPr>
      <w:rFonts w:eastAsia="Tahoma" w:cs="Tahoma"/>
      <w:sz w:val="28"/>
      <w:szCs w:val="28"/>
    </w:rPr>
  </w:style>
  <w:style w:type="paragraph" w:styleId="Corpodetexto">
    <w:name w:val="Body Text"/>
    <w:basedOn w:val="Normal"/>
    <w:semiHidden/>
    <w:rsid w:val="00322338"/>
    <w:rPr>
      <w:sz w:val="22"/>
    </w:rPr>
  </w:style>
  <w:style w:type="paragraph" w:styleId="Lista">
    <w:name w:val="List"/>
    <w:basedOn w:val="Corpodetexto"/>
    <w:semiHidden/>
    <w:rsid w:val="00322338"/>
    <w:rPr>
      <w:rFonts w:cs="Tahoma"/>
    </w:rPr>
  </w:style>
  <w:style w:type="paragraph" w:styleId="Legenda">
    <w:name w:val="caption"/>
    <w:basedOn w:val="Normal"/>
    <w:qFormat/>
    <w:rsid w:val="00322338"/>
    <w:pPr>
      <w:suppressLineNumbers/>
      <w:spacing w:before="120" w:after="120"/>
    </w:pPr>
    <w:rPr>
      <w:rFonts w:cs="Tahoma"/>
      <w:i/>
      <w:iCs/>
    </w:rPr>
  </w:style>
  <w:style w:type="paragraph" w:customStyle="1" w:styleId="ndice">
    <w:name w:val="Índice"/>
    <w:basedOn w:val="Normal"/>
    <w:rsid w:val="00322338"/>
    <w:pPr>
      <w:suppressLineNumbers/>
    </w:pPr>
    <w:rPr>
      <w:rFonts w:cs="Tahoma"/>
    </w:rPr>
  </w:style>
  <w:style w:type="paragraph" w:customStyle="1" w:styleId="TtuloPrincipal">
    <w:name w:val="Título Principal"/>
    <w:basedOn w:val="Normal"/>
    <w:next w:val="Corpodetexto"/>
    <w:rsid w:val="00322338"/>
    <w:pPr>
      <w:keepNext/>
      <w:spacing w:before="240" w:after="120"/>
    </w:pPr>
    <w:rPr>
      <w:rFonts w:eastAsia="Lucida Sans Unicode" w:cs="Tahoma"/>
      <w:sz w:val="28"/>
      <w:szCs w:val="28"/>
    </w:rPr>
  </w:style>
  <w:style w:type="paragraph" w:customStyle="1" w:styleId="WW-Legenda">
    <w:name w:val="WW-Legenda"/>
    <w:basedOn w:val="Normal"/>
    <w:rsid w:val="00322338"/>
    <w:pPr>
      <w:suppressLineNumbers/>
      <w:spacing w:before="120" w:after="120"/>
    </w:pPr>
    <w:rPr>
      <w:rFonts w:cs="Tahoma"/>
      <w:i/>
      <w:iCs/>
    </w:rPr>
  </w:style>
  <w:style w:type="paragraph" w:customStyle="1" w:styleId="WW-ndice">
    <w:name w:val="WW-Índice"/>
    <w:basedOn w:val="Normal"/>
    <w:rsid w:val="00322338"/>
    <w:pPr>
      <w:suppressLineNumbers/>
    </w:pPr>
    <w:rPr>
      <w:rFonts w:cs="Tahoma"/>
    </w:rPr>
  </w:style>
  <w:style w:type="paragraph" w:customStyle="1" w:styleId="WW-TtuloPrincipal">
    <w:name w:val="WW-Título Principal"/>
    <w:basedOn w:val="Normal"/>
    <w:next w:val="Corpodetexto"/>
    <w:rsid w:val="00322338"/>
    <w:pPr>
      <w:keepNext/>
      <w:spacing w:before="240" w:after="120"/>
    </w:pPr>
    <w:rPr>
      <w:rFonts w:eastAsia="Lucida Sans Unicode" w:cs="Tahoma"/>
      <w:sz w:val="28"/>
      <w:szCs w:val="28"/>
    </w:rPr>
  </w:style>
  <w:style w:type="paragraph" w:customStyle="1" w:styleId="WW-Legenda1">
    <w:name w:val="WW-Legenda1"/>
    <w:basedOn w:val="Normal"/>
    <w:rsid w:val="00322338"/>
    <w:pPr>
      <w:suppressLineNumbers/>
      <w:spacing w:before="120" w:after="120"/>
    </w:pPr>
    <w:rPr>
      <w:rFonts w:cs="Tahoma"/>
      <w:i/>
      <w:iCs/>
    </w:rPr>
  </w:style>
  <w:style w:type="paragraph" w:customStyle="1" w:styleId="WW-ndice1">
    <w:name w:val="WW-Índice1"/>
    <w:basedOn w:val="Normal"/>
    <w:rsid w:val="00322338"/>
    <w:pPr>
      <w:suppressLineNumbers/>
    </w:pPr>
    <w:rPr>
      <w:rFonts w:cs="Tahoma"/>
    </w:rPr>
  </w:style>
  <w:style w:type="paragraph" w:customStyle="1" w:styleId="WW-TtuloPrincipal1">
    <w:name w:val="WW-Título Principal1"/>
    <w:basedOn w:val="Normal"/>
    <w:next w:val="Corpodetexto"/>
    <w:rsid w:val="00322338"/>
    <w:pPr>
      <w:keepNext/>
      <w:spacing w:before="240" w:after="120"/>
    </w:pPr>
    <w:rPr>
      <w:rFonts w:eastAsia="Lucida Sans Unicode" w:cs="Tahoma"/>
      <w:sz w:val="28"/>
      <w:szCs w:val="28"/>
    </w:rPr>
  </w:style>
  <w:style w:type="paragraph" w:customStyle="1" w:styleId="WW-Legenda11">
    <w:name w:val="WW-Legenda11"/>
    <w:basedOn w:val="Normal"/>
    <w:rsid w:val="00322338"/>
    <w:pPr>
      <w:suppressLineNumbers/>
      <w:spacing w:before="120" w:after="120"/>
    </w:pPr>
    <w:rPr>
      <w:rFonts w:cs="Tahoma"/>
      <w:i/>
      <w:iCs/>
    </w:rPr>
  </w:style>
  <w:style w:type="paragraph" w:customStyle="1" w:styleId="WW-ndice11">
    <w:name w:val="WW-Índice11"/>
    <w:basedOn w:val="Normal"/>
    <w:rsid w:val="00322338"/>
    <w:pPr>
      <w:suppressLineNumbers/>
    </w:pPr>
    <w:rPr>
      <w:rFonts w:cs="Tahoma"/>
    </w:rPr>
  </w:style>
  <w:style w:type="paragraph" w:customStyle="1" w:styleId="WW-TtuloPrincipal11">
    <w:name w:val="WW-Título Principal11"/>
    <w:basedOn w:val="Normal"/>
    <w:next w:val="Corpodetexto"/>
    <w:rsid w:val="00322338"/>
    <w:pPr>
      <w:keepNext/>
      <w:spacing w:before="240" w:after="120"/>
    </w:pPr>
    <w:rPr>
      <w:rFonts w:eastAsia="Lucida Sans Unicode" w:cs="Tahoma"/>
      <w:sz w:val="28"/>
      <w:szCs w:val="28"/>
    </w:rPr>
  </w:style>
  <w:style w:type="paragraph" w:customStyle="1" w:styleId="WW-Legenda111">
    <w:name w:val="WW-Legenda111"/>
    <w:basedOn w:val="Normal"/>
    <w:rsid w:val="00322338"/>
    <w:pPr>
      <w:suppressLineNumbers/>
      <w:spacing w:before="120" w:after="120"/>
    </w:pPr>
    <w:rPr>
      <w:rFonts w:cs="Tahoma"/>
      <w:i/>
      <w:iCs/>
    </w:rPr>
  </w:style>
  <w:style w:type="paragraph" w:customStyle="1" w:styleId="WW-ndice111">
    <w:name w:val="WW-Índice111"/>
    <w:basedOn w:val="Normal"/>
    <w:rsid w:val="00322338"/>
    <w:pPr>
      <w:suppressLineNumbers/>
    </w:pPr>
    <w:rPr>
      <w:rFonts w:cs="Tahoma"/>
    </w:rPr>
  </w:style>
  <w:style w:type="paragraph" w:customStyle="1" w:styleId="WW-TtuloPrincipal111">
    <w:name w:val="WW-Título Principal111"/>
    <w:basedOn w:val="Normal"/>
    <w:next w:val="Corpodetexto"/>
    <w:rsid w:val="00322338"/>
    <w:pPr>
      <w:keepNext/>
      <w:spacing w:before="240" w:after="120"/>
    </w:pPr>
    <w:rPr>
      <w:rFonts w:eastAsia="Lucida Sans Unicode" w:cs="Tahoma"/>
      <w:sz w:val="28"/>
      <w:szCs w:val="28"/>
    </w:rPr>
  </w:style>
  <w:style w:type="paragraph" w:customStyle="1" w:styleId="WW-Legenda1111">
    <w:name w:val="WW-Legenda1111"/>
    <w:basedOn w:val="Normal"/>
    <w:rsid w:val="00322338"/>
    <w:pPr>
      <w:suppressLineNumbers/>
      <w:spacing w:before="120" w:after="120"/>
    </w:pPr>
    <w:rPr>
      <w:rFonts w:cs="Tahoma"/>
      <w:i/>
      <w:iCs/>
    </w:rPr>
  </w:style>
  <w:style w:type="paragraph" w:customStyle="1" w:styleId="WW-ndice1111">
    <w:name w:val="WW-Índice1111"/>
    <w:basedOn w:val="Normal"/>
    <w:rsid w:val="00322338"/>
    <w:pPr>
      <w:suppressLineNumbers/>
    </w:pPr>
    <w:rPr>
      <w:rFonts w:cs="Tahoma"/>
    </w:rPr>
  </w:style>
  <w:style w:type="paragraph" w:customStyle="1" w:styleId="WW-TtuloPrincipal1111">
    <w:name w:val="WW-Título Principal1111"/>
    <w:basedOn w:val="Normal"/>
    <w:next w:val="Corpodetexto"/>
    <w:rsid w:val="00322338"/>
    <w:pPr>
      <w:keepNext/>
      <w:spacing w:before="240" w:after="120"/>
    </w:pPr>
    <w:rPr>
      <w:rFonts w:eastAsia="Lucida Sans Unicode" w:cs="Tahoma"/>
      <w:sz w:val="28"/>
      <w:szCs w:val="28"/>
    </w:rPr>
  </w:style>
  <w:style w:type="paragraph" w:customStyle="1" w:styleId="WW-Legenda11111">
    <w:name w:val="WW-Legenda11111"/>
    <w:basedOn w:val="Normal"/>
    <w:rsid w:val="00322338"/>
    <w:pPr>
      <w:suppressLineNumbers/>
      <w:spacing w:before="120" w:after="120"/>
    </w:pPr>
    <w:rPr>
      <w:rFonts w:cs="Tahoma"/>
      <w:i/>
      <w:iCs/>
    </w:rPr>
  </w:style>
  <w:style w:type="paragraph" w:customStyle="1" w:styleId="WW-ndice11111">
    <w:name w:val="WW-Índice11111"/>
    <w:basedOn w:val="Normal"/>
    <w:rsid w:val="00322338"/>
    <w:pPr>
      <w:suppressLineNumbers/>
    </w:pPr>
    <w:rPr>
      <w:rFonts w:cs="Tahoma"/>
    </w:rPr>
  </w:style>
  <w:style w:type="paragraph" w:customStyle="1" w:styleId="WW-TtuloPrincipal11111">
    <w:name w:val="WW-Título Principal11111"/>
    <w:basedOn w:val="Normal"/>
    <w:next w:val="Corpodetexto"/>
    <w:rsid w:val="00322338"/>
    <w:pPr>
      <w:keepNext/>
      <w:spacing w:before="240" w:after="120"/>
    </w:pPr>
    <w:rPr>
      <w:rFonts w:eastAsia="Lucida Sans Unicode" w:cs="Tahoma"/>
      <w:sz w:val="28"/>
      <w:szCs w:val="28"/>
    </w:rPr>
  </w:style>
  <w:style w:type="paragraph" w:customStyle="1" w:styleId="WW-Legenda111111">
    <w:name w:val="WW-Legenda111111"/>
    <w:basedOn w:val="Normal"/>
    <w:rsid w:val="00322338"/>
    <w:pPr>
      <w:suppressLineNumbers/>
      <w:spacing w:before="120" w:after="120"/>
    </w:pPr>
    <w:rPr>
      <w:rFonts w:cs="Tahoma"/>
      <w:i/>
      <w:iCs/>
    </w:rPr>
  </w:style>
  <w:style w:type="paragraph" w:customStyle="1" w:styleId="WW-ndice111111">
    <w:name w:val="WW-Índice111111"/>
    <w:basedOn w:val="Normal"/>
    <w:rsid w:val="00322338"/>
    <w:pPr>
      <w:suppressLineNumbers/>
    </w:pPr>
    <w:rPr>
      <w:rFonts w:cs="Tahoma"/>
    </w:rPr>
  </w:style>
  <w:style w:type="paragraph" w:customStyle="1" w:styleId="WW-TtuloPrincipal111111">
    <w:name w:val="WW-Título Principal111111"/>
    <w:basedOn w:val="Normal"/>
    <w:next w:val="Corpodetexto"/>
    <w:rsid w:val="00322338"/>
    <w:pPr>
      <w:keepNext/>
      <w:spacing w:before="240" w:after="120"/>
    </w:pPr>
    <w:rPr>
      <w:rFonts w:eastAsia="Lucida Sans Unicode" w:cs="Tahoma"/>
      <w:sz w:val="28"/>
      <w:szCs w:val="28"/>
    </w:rPr>
  </w:style>
  <w:style w:type="paragraph" w:styleId="Cabealho">
    <w:name w:val="header"/>
    <w:basedOn w:val="Normal"/>
    <w:semiHidden/>
    <w:rsid w:val="00322338"/>
    <w:pPr>
      <w:tabs>
        <w:tab w:val="center" w:pos="4419"/>
        <w:tab w:val="right" w:pos="8838"/>
      </w:tabs>
    </w:pPr>
  </w:style>
  <w:style w:type="paragraph" w:styleId="Rodap">
    <w:name w:val="footer"/>
    <w:basedOn w:val="Normal"/>
    <w:link w:val="RodapChar"/>
    <w:uiPriority w:val="99"/>
    <w:rsid w:val="00322338"/>
    <w:pPr>
      <w:tabs>
        <w:tab w:val="center" w:pos="4419"/>
        <w:tab w:val="right" w:pos="8838"/>
      </w:tabs>
    </w:pPr>
  </w:style>
  <w:style w:type="paragraph" w:customStyle="1" w:styleId="WW-Legenda1111111">
    <w:name w:val="WW-Legenda1111111"/>
    <w:basedOn w:val="Normal"/>
    <w:rsid w:val="00322338"/>
    <w:pPr>
      <w:suppressLineNumbers/>
      <w:spacing w:before="120" w:after="120"/>
    </w:pPr>
    <w:rPr>
      <w:i/>
    </w:rPr>
  </w:style>
  <w:style w:type="paragraph" w:customStyle="1" w:styleId="Tabela">
    <w:name w:val="Tabela"/>
    <w:basedOn w:val="Legenda"/>
    <w:rsid w:val="00322338"/>
  </w:style>
  <w:style w:type="paragraph" w:customStyle="1" w:styleId="WW-Tabela">
    <w:name w:val="WW-Tabela"/>
    <w:basedOn w:val="WW-Legenda"/>
    <w:rsid w:val="00322338"/>
  </w:style>
  <w:style w:type="paragraph" w:customStyle="1" w:styleId="WW-Tabela1">
    <w:name w:val="WW-Tabela1"/>
    <w:basedOn w:val="WW-Legenda1"/>
    <w:rsid w:val="00322338"/>
  </w:style>
  <w:style w:type="paragraph" w:customStyle="1" w:styleId="WW-Tabela11">
    <w:name w:val="WW-Tabela11"/>
    <w:basedOn w:val="WW-Legenda11"/>
    <w:rsid w:val="00322338"/>
  </w:style>
  <w:style w:type="paragraph" w:customStyle="1" w:styleId="WW-Tabela111">
    <w:name w:val="WW-Tabela111"/>
    <w:basedOn w:val="WW-Legenda111"/>
    <w:rsid w:val="00322338"/>
  </w:style>
  <w:style w:type="paragraph" w:customStyle="1" w:styleId="WW-Tabela1111">
    <w:name w:val="WW-Tabela1111"/>
    <w:basedOn w:val="WW-Legenda1111"/>
    <w:rsid w:val="00322338"/>
  </w:style>
  <w:style w:type="paragraph" w:customStyle="1" w:styleId="WW-Tabela11111">
    <w:name w:val="WW-Tabela11111"/>
    <w:basedOn w:val="WW-Legenda11111"/>
    <w:rsid w:val="00322338"/>
  </w:style>
  <w:style w:type="paragraph" w:customStyle="1" w:styleId="WW-Tabela111111">
    <w:name w:val="WW-Tabela111111"/>
    <w:basedOn w:val="WW-Legenda111111"/>
    <w:rsid w:val="00322338"/>
  </w:style>
  <w:style w:type="paragraph" w:customStyle="1" w:styleId="WW-Tabela1111111">
    <w:name w:val="WW-Tabela1111111"/>
    <w:basedOn w:val="Normal"/>
    <w:rsid w:val="00322338"/>
  </w:style>
  <w:style w:type="paragraph" w:customStyle="1" w:styleId="WW-Corpodetexto21">
    <w:name w:val="WW-Corpo de texto 21"/>
    <w:basedOn w:val="Normal"/>
    <w:rsid w:val="00322338"/>
    <w:pPr>
      <w:widowControl w:val="0"/>
      <w:jc w:val="center"/>
    </w:pPr>
    <w:rPr>
      <w:b/>
      <w:sz w:val="24"/>
    </w:rPr>
  </w:style>
  <w:style w:type="paragraph" w:customStyle="1" w:styleId="Contedodetabela">
    <w:name w:val="Conteúdo de tabela"/>
    <w:basedOn w:val="Corpodetexto"/>
    <w:rsid w:val="00322338"/>
  </w:style>
  <w:style w:type="paragraph" w:customStyle="1" w:styleId="WW-Corpodetexto22">
    <w:name w:val="WW-Corpo de texto 22"/>
    <w:basedOn w:val="Normal"/>
    <w:rsid w:val="00322338"/>
    <w:pPr>
      <w:widowControl w:val="0"/>
      <w:tabs>
        <w:tab w:val="left" w:pos="2410"/>
      </w:tabs>
    </w:pPr>
    <w:rPr>
      <w:sz w:val="24"/>
    </w:rPr>
  </w:style>
  <w:style w:type="paragraph" w:customStyle="1" w:styleId="WW-Recuodecorpodetexto31">
    <w:name w:val="WW-Recuo de corpo de texto 31"/>
    <w:basedOn w:val="Normal"/>
    <w:rsid w:val="00322338"/>
    <w:pPr>
      <w:widowControl w:val="0"/>
      <w:spacing w:line="240" w:lineRule="atLeast"/>
      <w:ind w:left="357" w:hanging="283"/>
    </w:pPr>
    <w:rPr>
      <w:sz w:val="24"/>
    </w:rPr>
  </w:style>
  <w:style w:type="paragraph" w:customStyle="1" w:styleId="Contedodatabela">
    <w:name w:val="Conteúdo da tabela"/>
    <w:basedOn w:val="Corpodetexto"/>
    <w:rsid w:val="00322338"/>
    <w:pPr>
      <w:suppressLineNumbers/>
    </w:pPr>
  </w:style>
  <w:style w:type="paragraph" w:customStyle="1" w:styleId="Ttulodatabela">
    <w:name w:val="Título da tabela"/>
    <w:basedOn w:val="Contedodatabela"/>
    <w:rsid w:val="00322338"/>
    <w:pPr>
      <w:jc w:val="center"/>
    </w:pPr>
    <w:rPr>
      <w:b/>
      <w:i/>
    </w:rPr>
  </w:style>
  <w:style w:type="paragraph" w:styleId="Recuodecorpodetexto">
    <w:name w:val="Body Text Indent"/>
    <w:basedOn w:val="Normal"/>
    <w:semiHidden/>
    <w:rsid w:val="00322338"/>
    <w:pPr>
      <w:widowControl w:val="0"/>
      <w:ind w:firstLine="709"/>
    </w:pPr>
    <w:rPr>
      <w:rFonts w:ascii="Times New Roman" w:hAnsi="Times New Roman"/>
      <w:sz w:val="28"/>
      <w:lang w:val="pt-PT"/>
    </w:rPr>
  </w:style>
  <w:style w:type="paragraph" w:customStyle="1" w:styleId="Normal1">
    <w:name w:val="Normal1"/>
    <w:rsid w:val="00322338"/>
    <w:pPr>
      <w:suppressAutoHyphens/>
      <w:jc w:val="both"/>
    </w:pPr>
    <w:rPr>
      <w:lang w:eastAsia="ar-SA"/>
    </w:rPr>
  </w:style>
  <w:style w:type="paragraph" w:styleId="Ttulo">
    <w:name w:val="Title"/>
    <w:basedOn w:val="Normal"/>
    <w:next w:val="Subttulo"/>
    <w:qFormat/>
    <w:rsid w:val="003223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22338"/>
    <w:pPr>
      <w:widowControl w:val="0"/>
      <w:jc w:val="center"/>
    </w:pPr>
    <w:rPr>
      <w:rFonts w:cs="Arial"/>
      <w:b/>
      <w:sz w:val="22"/>
    </w:rPr>
  </w:style>
  <w:style w:type="paragraph" w:customStyle="1" w:styleId="WW-Corpodetexto3">
    <w:name w:val="WW-Corpo de texto 3"/>
    <w:basedOn w:val="Normal"/>
    <w:rsid w:val="00322338"/>
    <w:rPr>
      <w:rFonts w:cs="Arial"/>
      <w:sz w:val="22"/>
      <w:szCs w:val="22"/>
    </w:rPr>
  </w:style>
  <w:style w:type="paragraph" w:customStyle="1" w:styleId="WW-Corpodetexto31">
    <w:name w:val="WW-Corpo de texto 31"/>
    <w:basedOn w:val="Normal"/>
    <w:rsid w:val="00322338"/>
    <w:pPr>
      <w:widowControl w:val="0"/>
      <w:spacing w:line="240" w:lineRule="atLeast"/>
      <w:jc w:val="center"/>
    </w:pPr>
    <w:rPr>
      <w:sz w:val="22"/>
    </w:rPr>
  </w:style>
  <w:style w:type="paragraph" w:customStyle="1" w:styleId="WW-Corpodetexto2">
    <w:name w:val="WW-Corpo de texto 2"/>
    <w:basedOn w:val="Normal"/>
    <w:rsid w:val="00322338"/>
    <w:pPr>
      <w:spacing w:line="240" w:lineRule="atLeast"/>
    </w:pPr>
    <w:rPr>
      <w:rFonts w:cs="Arial"/>
      <w:sz w:val="28"/>
    </w:rPr>
  </w:style>
  <w:style w:type="paragraph" w:customStyle="1" w:styleId="WW-Recuodecorpodetexto2">
    <w:name w:val="WW-Recuo de corpo de texto 2"/>
    <w:basedOn w:val="Normal"/>
    <w:rsid w:val="00322338"/>
    <w:pPr>
      <w:ind w:left="1080"/>
    </w:pPr>
  </w:style>
  <w:style w:type="paragraph" w:customStyle="1" w:styleId="WW-Recuodecorpodetexto3">
    <w:name w:val="WW-Recuo de corpo de texto 3"/>
    <w:basedOn w:val="Normal"/>
    <w:rsid w:val="00322338"/>
    <w:pPr>
      <w:spacing w:line="240" w:lineRule="atLeast"/>
      <w:ind w:left="2694"/>
    </w:pPr>
    <w:rPr>
      <w:sz w:val="28"/>
    </w:rPr>
  </w:style>
  <w:style w:type="paragraph" w:customStyle="1" w:styleId="Recuodecorpodetexto21">
    <w:name w:val="Recuo de corpo de texto 21"/>
    <w:basedOn w:val="Normal"/>
    <w:rsid w:val="003223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22338"/>
    <w:rPr>
      <w:rFonts w:cs="Arial"/>
      <w:b/>
      <w:bCs/>
      <w:sz w:val="22"/>
    </w:rPr>
  </w:style>
  <w:style w:type="paragraph" w:customStyle="1" w:styleId="WW-NormalWeb">
    <w:name w:val="WW-Normal (Web)"/>
    <w:basedOn w:val="Normal"/>
    <w:rsid w:val="003223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22338"/>
    <w:pPr>
      <w:suppressLineNumbers/>
    </w:pPr>
  </w:style>
  <w:style w:type="paragraph" w:customStyle="1" w:styleId="WW-ContedodaTabela">
    <w:name w:val="WW-Conteúdo da Tabela"/>
    <w:basedOn w:val="Corpodetexto"/>
    <w:rsid w:val="00322338"/>
    <w:pPr>
      <w:suppressLineNumbers/>
    </w:pPr>
  </w:style>
  <w:style w:type="paragraph" w:customStyle="1" w:styleId="WW-ContedodaTabela1">
    <w:name w:val="WW-Conteúdo da Tabela1"/>
    <w:basedOn w:val="Corpodetexto"/>
    <w:rsid w:val="00322338"/>
    <w:pPr>
      <w:suppressLineNumbers/>
    </w:pPr>
  </w:style>
  <w:style w:type="paragraph" w:customStyle="1" w:styleId="WW-ContedodaTabela11">
    <w:name w:val="WW-Conteúdo da Tabela11"/>
    <w:basedOn w:val="Corpodetexto"/>
    <w:rsid w:val="00322338"/>
    <w:pPr>
      <w:suppressLineNumbers/>
    </w:pPr>
  </w:style>
  <w:style w:type="paragraph" w:customStyle="1" w:styleId="WW-ContedodaTabela111">
    <w:name w:val="WW-Conteúdo da Tabela111"/>
    <w:basedOn w:val="Corpodetexto"/>
    <w:rsid w:val="00322338"/>
    <w:pPr>
      <w:suppressLineNumbers/>
    </w:pPr>
  </w:style>
  <w:style w:type="paragraph" w:customStyle="1" w:styleId="WW-ContedodaTabela1111">
    <w:name w:val="WW-Conteúdo da Tabela1111"/>
    <w:basedOn w:val="Corpodetexto"/>
    <w:rsid w:val="00322338"/>
    <w:pPr>
      <w:suppressLineNumbers/>
    </w:pPr>
  </w:style>
  <w:style w:type="paragraph" w:customStyle="1" w:styleId="WW-ContedodaTabela11111">
    <w:name w:val="WW-Conteúdo da Tabela11111"/>
    <w:basedOn w:val="Corpodetexto"/>
    <w:rsid w:val="00322338"/>
    <w:pPr>
      <w:suppressLineNumbers/>
    </w:pPr>
  </w:style>
  <w:style w:type="paragraph" w:customStyle="1" w:styleId="WW-ContedodaTabela111111">
    <w:name w:val="WW-Conteúdo da Tabela111111"/>
    <w:basedOn w:val="Corpodetexto"/>
    <w:rsid w:val="00322338"/>
    <w:pPr>
      <w:suppressLineNumbers/>
    </w:pPr>
  </w:style>
  <w:style w:type="paragraph" w:customStyle="1" w:styleId="TtulodaTabela0">
    <w:name w:val="Título da Tabela"/>
    <w:basedOn w:val="ContedodaTabela0"/>
    <w:rsid w:val="00322338"/>
    <w:pPr>
      <w:jc w:val="center"/>
    </w:pPr>
    <w:rPr>
      <w:b/>
      <w:bCs/>
      <w:i/>
      <w:iCs/>
    </w:rPr>
  </w:style>
  <w:style w:type="paragraph" w:customStyle="1" w:styleId="WW-TtulodaTabela">
    <w:name w:val="WW-Título da Tabela"/>
    <w:basedOn w:val="WW-ContedodaTabela"/>
    <w:rsid w:val="00322338"/>
    <w:pPr>
      <w:jc w:val="center"/>
    </w:pPr>
    <w:rPr>
      <w:b/>
      <w:bCs/>
      <w:i/>
      <w:iCs/>
    </w:rPr>
  </w:style>
  <w:style w:type="paragraph" w:customStyle="1" w:styleId="WW-TtulodaTabela1">
    <w:name w:val="WW-Título da Tabela1"/>
    <w:basedOn w:val="WW-ContedodaTabela1"/>
    <w:rsid w:val="00322338"/>
    <w:pPr>
      <w:jc w:val="center"/>
    </w:pPr>
    <w:rPr>
      <w:b/>
      <w:bCs/>
      <w:i/>
      <w:iCs/>
    </w:rPr>
  </w:style>
  <w:style w:type="paragraph" w:customStyle="1" w:styleId="WW-TtulodaTabela11">
    <w:name w:val="WW-Título da Tabela11"/>
    <w:basedOn w:val="WW-ContedodaTabela11"/>
    <w:rsid w:val="00322338"/>
    <w:pPr>
      <w:jc w:val="center"/>
    </w:pPr>
    <w:rPr>
      <w:b/>
      <w:bCs/>
      <w:i/>
      <w:iCs/>
    </w:rPr>
  </w:style>
  <w:style w:type="paragraph" w:customStyle="1" w:styleId="WW-TtulodaTabela111">
    <w:name w:val="WW-Título da Tabela111"/>
    <w:basedOn w:val="WW-ContedodaTabela111"/>
    <w:rsid w:val="00322338"/>
    <w:pPr>
      <w:jc w:val="center"/>
    </w:pPr>
    <w:rPr>
      <w:b/>
      <w:bCs/>
      <w:i/>
      <w:iCs/>
    </w:rPr>
  </w:style>
  <w:style w:type="paragraph" w:customStyle="1" w:styleId="WW-TtulodaTabela1111">
    <w:name w:val="WW-Título da Tabela1111"/>
    <w:basedOn w:val="WW-ContedodaTabela1111"/>
    <w:rsid w:val="00322338"/>
    <w:pPr>
      <w:jc w:val="center"/>
    </w:pPr>
    <w:rPr>
      <w:b/>
      <w:bCs/>
      <w:i/>
      <w:iCs/>
    </w:rPr>
  </w:style>
  <w:style w:type="paragraph" w:customStyle="1" w:styleId="WW-TtulodaTabela11111">
    <w:name w:val="WW-Título da Tabela11111"/>
    <w:basedOn w:val="WW-ContedodaTabela11111"/>
    <w:rsid w:val="00322338"/>
    <w:pPr>
      <w:jc w:val="center"/>
    </w:pPr>
    <w:rPr>
      <w:b/>
      <w:bCs/>
      <w:i/>
      <w:iCs/>
    </w:rPr>
  </w:style>
  <w:style w:type="paragraph" w:customStyle="1" w:styleId="WW-TtulodaTabela111111">
    <w:name w:val="WW-Título da Tabela111111"/>
    <w:basedOn w:val="WW-ContedodaTabela111111"/>
    <w:rsid w:val="00322338"/>
    <w:pPr>
      <w:jc w:val="center"/>
    </w:pPr>
    <w:rPr>
      <w:b/>
      <w:bCs/>
      <w:i/>
      <w:iCs/>
    </w:rPr>
  </w:style>
  <w:style w:type="paragraph" w:customStyle="1" w:styleId="Contedodoquadro">
    <w:name w:val="Conteúdo do quadro"/>
    <w:basedOn w:val="Corpodetexto"/>
    <w:rsid w:val="00322338"/>
  </w:style>
  <w:style w:type="paragraph" w:customStyle="1" w:styleId="WW-Contedodoquadro">
    <w:name w:val="WW-Conteúdo do quadro"/>
    <w:basedOn w:val="Corpodetexto"/>
    <w:rsid w:val="00322338"/>
  </w:style>
  <w:style w:type="paragraph" w:customStyle="1" w:styleId="WW-Contedodoquadro1">
    <w:name w:val="WW-Conteúdo do quadro1"/>
    <w:basedOn w:val="Corpodetexto"/>
    <w:rsid w:val="00322338"/>
  </w:style>
  <w:style w:type="paragraph" w:customStyle="1" w:styleId="WW-Contedodoquadro11">
    <w:name w:val="WW-Conteúdo do quadro11"/>
    <w:basedOn w:val="Corpodetexto"/>
    <w:rsid w:val="00322338"/>
  </w:style>
  <w:style w:type="paragraph" w:customStyle="1" w:styleId="WW-Contedodoquadro111">
    <w:name w:val="WW-Conteúdo do quadro111"/>
    <w:basedOn w:val="Corpodetexto"/>
    <w:rsid w:val="00322338"/>
  </w:style>
  <w:style w:type="paragraph" w:customStyle="1" w:styleId="WW-Contedodoquadro1111">
    <w:name w:val="WW-Conteúdo do quadro1111"/>
    <w:basedOn w:val="Corpodetexto"/>
    <w:rsid w:val="00322338"/>
  </w:style>
  <w:style w:type="paragraph" w:customStyle="1" w:styleId="WW-Contedodoquadro11111">
    <w:name w:val="WW-Conteúdo do quadro11111"/>
    <w:basedOn w:val="Corpodetexto"/>
    <w:rsid w:val="00322338"/>
  </w:style>
  <w:style w:type="paragraph" w:customStyle="1" w:styleId="WW-Contedodoquadro111111">
    <w:name w:val="WW-Conteúdo do quadro111111"/>
    <w:basedOn w:val="Corpodetexto"/>
    <w:rsid w:val="00322338"/>
  </w:style>
  <w:style w:type="paragraph" w:customStyle="1" w:styleId="WW-Textoembloco">
    <w:name w:val="WW-Texto em bloco"/>
    <w:basedOn w:val="Normal"/>
    <w:rsid w:val="00322338"/>
    <w:pPr>
      <w:spacing w:before="120" w:after="120"/>
      <w:ind w:left="2268" w:right="51"/>
    </w:pPr>
    <w:rPr>
      <w:sz w:val="24"/>
    </w:rPr>
  </w:style>
  <w:style w:type="paragraph" w:styleId="Corpodetexto2">
    <w:name w:val="Body Text 2"/>
    <w:basedOn w:val="Normal"/>
    <w:semiHidden/>
    <w:rsid w:val="00322338"/>
    <w:rPr>
      <w:rFonts w:cs="Arial"/>
      <w:color w:val="000000"/>
      <w:sz w:val="22"/>
      <w:szCs w:val="22"/>
    </w:rPr>
  </w:style>
  <w:style w:type="paragraph" w:styleId="Corpodetexto3">
    <w:name w:val="Body Text 3"/>
    <w:basedOn w:val="Normal"/>
    <w:semiHidden/>
    <w:rsid w:val="00322338"/>
    <w:pPr>
      <w:tabs>
        <w:tab w:val="left" w:pos="-645"/>
      </w:tabs>
      <w:spacing w:before="120" w:after="120"/>
      <w:ind w:right="51"/>
    </w:pPr>
    <w:rPr>
      <w:sz w:val="22"/>
      <w:szCs w:val="24"/>
    </w:rPr>
  </w:style>
  <w:style w:type="paragraph" w:styleId="Recuodecorpodetexto2">
    <w:name w:val="Body Text Indent 2"/>
    <w:basedOn w:val="Normal"/>
    <w:semiHidden/>
    <w:rsid w:val="00322338"/>
    <w:pPr>
      <w:spacing w:before="120" w:after="120"/>
      <w:ind w:left="1418" w:hanging="1418"/>
    </w:pPr>
    <w:rPr>
      <w:rFonts w:cs="Arial"/>
      <w:iCs/>
      <w:sz w:val="24"/>
    </w:rPr>
  </w:style>
  <w:style w:type="paragraph" w:styleId="Recuodecorpodetexto3">
    <w:name w:val="Body Text Indent 3"/>
    <w:basedOn w:val="Normal"/>
    <w:semiHidden/>
    <w:rsid w:val="00322338"/>
    <w:pPr>
      <w:suppressAutoHyphens w:val="0"/>
      <w:ind w:left="1418"/>
    </w:pPr>
    <w:rPr>
      <w:rFonts w:cs="Arial"/>
      <w:color w:val="FF0000"/>
      <w:sz w:val="24"/>
    </w:rPr>
  </w:style>
  <w:style w:type="paragraph" w:styleId="Textoembloco">
    <w:name w:val="Block Text"/>
    <w:basedOn w:val="Normal"/>
    <w:semiHidden/>
    <w:rsid w:val="00322338"/>
    <w:pPr>
      <w:spacing w:before="120" w:after="240"/>
      <w:ind w:left="1418" w:right="51" w:hanging="1418"/>
    </w:pPr>
    <w:rPr>
      <w:sz w:val="24"/>
    </w:rPr>
  </w:style>
  <w:style w:type="paragraph" w:customStyle="1" w:styleId="BodyText21">
    <w:name w:val="Body Text 21"/>
    <w:basedOn w:val="Normal"/>
    <w:rsid w:val="003223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22338"/>
    <w:pPr>
      <w:widowControl w:val="0"/>
      <w:tabs>
        <w:tab w:val="left" w:pos="360"/>
      </w:tabs>
      <w:suppressAutoHyphens w:val="0"/>
      <w:spacing w:before="240"/>
    </w:pPr>
    <w:rPr>
      <w:sz w:val="22"/>
      <w:lang w:eastAsia="pt-BR"/>
    </w:rPr>
  </w:style>
  <w:style w:type="paragraph" w:customStyle="1" w:styleId="Estilo">
    <w:name w:val="Estilo"/>
    <w:rsid w:val="00322338"/>
    <w:pPr>
      <w:widowControl w:val="0"/>
      <w:autoSpaceDE w:val="0"/>
      <w:autoSpaceDN w:val="0"/>
      <w:adjustRightInd w:val="0"/>
    </w:pPr>
    <w:rPr>
      <w:rFonts w:ascii="Arial" w:hAnsi="Arial" w:cs="Arial"/>
      <w:szCs w:val="24"/>
    </w:rPr>
  </w:style>
  <w:style w:type="paragraph" w:customStyle="1" w:styleId="P30">
    <w:name w:val="P30"/>
    <w:basedOn w:val="Normal"/>
    <w:rsid w:val="00322338"/>
    <w:pPr>
      <w:suppressAutoHyphens w:val="0"/>
    </w:pPr>
    <w:rPr>
      <w:rFonts w:ascii="Times New Roman" w:hAnsi="Times New Roman"/>
      <w:b/>
      <w:snapToGrid w:val="0"/>
      <w:sz w:val="24"/>
      <w:lang w:eastAsia="pt-BR"/>
    </w:rPr>
  </w:style>
  <w:style w:type="paragraph" w:styleId="NormalWeb">
    <w:name w:val="Normal (Web)"/>
    <w:basedOn w:val="Normal"/>
    <w:semiHidden/>
    <w:rsid w:val="003223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22338"/>
    <w:rPr>
      <w:rFonts w:ascii="Tahoma" w:hAnsi="Tahoma" w:cs="Tahoma"/>
      <w:sz w:val="16"/>
      <w:szCs w:val="16"/>
    </w:rPr>
  </w:style>
  <w:style w:type="character" w:customStyle="1" w:styleId="TextodebaloChar">
    <w:name w:val="Texto de balão Char"/>
    <w:semiHidden/>
    <w:rsid w:val="00322338"/>
    <w:rPr>
      <w:rFonts w:ascii="Tahoma" w:hAnsi="Tahoma" w:cs="Tahoma"/>
      <w:sz w:val="16"/>
      <w:szCs w:val="16"/>
      <w:lang w:eastAsia="ar-SA"/>
    </w:rPr>
  </w:style>
  <w:style w:type="character" w:customStyle="1" w:styleId="CorpodetextoChar">
    <w:name w:val="Corpo de texto Char"/>
    <w:semiHidden/>
    <w:rsid w:val="00322338"/>
    <w:rPr>
      <w:rFonts w:ascii="Arial" w:hAnsi="Arial"/>
      <w:sz w:val="22"/>
      <w:lang w:eastAsia="ar-SA"/>
    </w:rPr>
  </w:style>
  <w:style w:type="character" w:customStyle="1" w:styleId="Recuodecorpodetexto3Char">
    <w:name w:val="Recuo de corpo de texto 3 Char"/>
    <w:semiHidden/>
    <w:rsid w:val="00322338"/>
    <w:rPr>
      <w:rFonts w:ascii="Arial" w:hAnsi="Arial" w:cs="Arial"/>
      <w:color w:val="FF0000"/>
      <w:sz w:val="24"/>
      <w:lang w:eastAsia="ar-SA"/>
    </w:rPr>
  </w:style>
  <w:style w:type="character" w:customStyle="1" w:styleId="Corpodetexto2Char">
    <w:name w:val="Corpo de texto 2 Char"/>
    <w:semiHidden/>
    <w:locked/>
    <w:rsid w:val="00322338"/>
    <w:rPr>
      <w:rFonts w:ascii="Arial" w:hAnsi="Arial" w:cs="Arial"/>
      <w:color w:val="000000"/>
      <w:sz w:val="22"/>
      <w:szCs w:val="22"/>
      <w:lang w:eastAsia="ar-SA"/>
    </w:rPr>
  </w:style>
  <w:style w:type="character" w:customStyle="1" w:styleId="CabealhoChar">
    <w:name w:val="Cabeçalho Char"/>
    <w:semiHidden/>
    <w:rsid w:val="00322338"/>
    <w:rPr>
      <w:rFonts w:ascii="Arial" w:hAnsi="Arial"/>
      <w:lang w:eastAsia="ar-SA"/>
    </w:rPr>
  </w:style>
  <w:style w:type="paragraph" w:customStyle="1" w:styleId="Recuodecorpodetexto210">
    <w:name w:val="Recuo de corpo de texto 21"/>
    <w:basedOn w:val="Normal"/>
    <w:rsid w:val="003223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22338"/>
    <w:rPr>
      <w:rFonts w:ascii="Arial" w:hAnsi="Arial" w:cs="Arial"/>
      <w:b/>
      <w:sz w:val="22"/>
      <w:lang w:eastAsia="ar-SA"/>
    </w:rPr>
  </w:style>
  <w:style w:type="paragraph" w:styleId="SemEspaamento">
    <w:name w:val="No Spacing"/>
    <w:qFormat/>
    <w:rsid w:val="00322338"/>
    <w:rPr>
      <w:rFonts w:ascii="Calibri" w:eastAsia="Calibri" w:hAnsi="Calibri"/>
      <w:sz w:val="22"/>
      <w:szCs w:val="22"/>
      <w:lang w:eastAsia="en-US"/>
    </w:rPr>
  </w:style>
  <w:style w:type="paragraph" w:styleId="Pr-formataoHTML">
    <w:name w:val="HTML Preformatted"/>
    <w:basedOn w:val="Normal"/>
    <w:semiHidden/>
    <w:unhideWhenUsed/>
    <w:rsid w:val="003223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223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78828405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56608055">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FCBD5C-2322-4C3C-B869-E8A0A81A6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33</Pages>
  <Words>8864</Words>
  <Characters>47868</Characters>
  <Application>Microsoft Office Word</Application>
  <DocSecurity>0</DocSecurity>
  <Lines>398</Lines>
  <Paragraphs>113</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56619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13</cp:revision>
  <cp:lastPrinted>2020-01-31T12:01:00Z</cp:lastPrinted>
  <dcterms:created xsi:type="dcterms:W3CDTF">2020-02-05T12:02:00Z</dcterms:created>
  <dcterms:modified xsi:type="dcterms:W3CDTF">2020-04-20T19:13:00Z</dcterms:modified>
</cp:coreProperties>
</file>